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EF01" w14:textId="77777777" w:rsidR="00160297" w:rsidRPr="00AB0FAD" w:rsidRDefault="001E77E3" w:rsidP="0080444C">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Cooperation Framework Agreement</w:t>
      </w:r>
      <w:r w:rsidR="00160297"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 xml:space="preserve"> </w:t>
      </w:r>
    </w:p>
    <w:p w14:paraId="3578CEA2" w14:textId="77777777" w:rsidR="00B254DF" w:rsidRPr="00AB0FAD" w:rsidRDefault="001E77E3" w:rsidP="0080444C">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Style w:val="markedcontent"/>
          <w:rFonts w:ascii="Times New Roman" w:hAnsi="Times New Roman"/>
          <w:bCs/>
          <w:sz w:val="24"/>
          <w:szCs w:val="24"/>
          <w:lang w:val="en-GB"/>
        </w:rPr>
        <w:t>o</w:t>
      </w:r>
      <w:r w:rsidRPr="00AB0FAD">
        <w:rPr>
          <w:rStyle w:val="markedcontent"/>
          <w:rFonts w:ascii="Times New Roman" w:hAnsi="Times New Roman"/>
          <w:sz w:val="24"/>
          <w:szCs w:val="24"/>
          <w:lang w:val="en-GB"/>
        </w:rPr>
        <w:t xml:space="preserve">n the joint </w:t>
      </w:r>
      <w:r w:rsidR="0017430D" w:rsidRPr="00AB0FAD">
        <w:rPr>
          <w:rStyle w:val="markedcontent"/>
          <w:rFonts w:ascii="Times New Roman" w:hAnsi="Times New Roman"/>
          <w:sz w:val="24"/>
          <w:szCs w:val="24"/>
          <w:lang w:val="en-GB"/>
        </w:rPr>
        <w:t>(co-</w:t>
      </w:r>
      <w:proofErr w:type="spellStart"/>
      <w:r w:rsidR="0017430D" w:rsidRPr="00AB0FAD">
        <w:rPr>
          <w:rStyle w:val="markedcontent"/>
          <w:rFonts w:ascii="Times New Roman" w:hAnsi="Times New Roman"/>
          <w:sz w:val="24"/>
          <w:szCs w:val="24"/>
          <w:lang w:val="en-GB"/>
        </w:rPr>
        <w:t>tutelle</w:t>
      </w:r>
      <w:proofErr w:type="spellEnd"/>
      <w:r w:rsidR="0017430D" w:rsidRPr="00AB0FAD">
        <w:rPr>
          <w:rStyle w:val="markedcontent"/>
          <w:rFonts w:ascii="Times New Roman" w:hAnsi="Times New Roman"/>
          <w:sz w:val="24"/>
          <w:szCs w:val="24"/>
          <w:lang w:val="en-GB"/>
        </w:rPr>
        <w:t xml:space="preserve">) </w:t>
      </w:r>
      <w:r w:rsidRPr="00AB0FAD">
        <w:rPr>
          <w:rStyle w:val="markedcontent"/>
          <w:rFonts w:ascii="Times New Roman" w:hAnsi="Times New Roman"/>
          <w:sz w:val="24"/>
          <w:szCs w:val="24"/>
          <w:lang w:val="en-GB"/>
        </w:rPr>
        <w:t xml:space="preserve">doctoral programme and procedure of individual doctoral students </w:t>
      </w:r>
    </w:p>
    <w:p w14:paraId="769BEB73" w14:textId="77777777" w:rsidR="00B254DF" w:rsidRPr="00AB0FAD" w:rsidRDefault="00B254DF" w:rsidP="0080444C">
      <w:pPr>
        <w:spacing w:after="100" w:afterAutospacing="1"/>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I.</w:t>
      </w: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b/>
      </w:r>
      <w:r w:rsidR="0054265F"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The Contracting Parties</w:t>
      </w:r>
    </w:p>
    <w:p w14:paraId="56A4895F" w14:textId="77777777" w:rsidR="00B254DF" w:rsidRPr="00AB0FAD" w:rsidRDefault="0054265F" w:rsidP="0080444C">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Hereinafter: Party, or Parties jointly</w:t>
      </w:r>
    </w:p>
    <w:p w14:paraId="0136DF40" w14:textId="77777777" w:rsidR="00B254DF" w:rsidRPr="00AB0FAD" w:rsidRDefault="00B254DF" w:rsidP="0080444C">
      <w:pPr>
        <w:spacing w:after="100" w:afterAutospacing="1"/>
        <w:ind w:left="360" w:hanging="360"/>
        <w:rPr>
          <w:rFonts w:ascii="Times New Roman" w:hAnsi="Times New Roman"/>
          <w:sz w:val="24"/>
          <w:szCs w:val="24"/>
          <w:lang w:val="en-GB"/>
        </w:rPr>
      </w:pPr>
      <w:r w:rsidRPr="00AB0FAD">
        <w:rPr>
          <w:rFonts w:ascii="Times New Roman" w:hAnsi="Times New Roman"/>
          <w:sz w:val="24"/>
          <w:szCs w:val="24"/>
          <w:lang w:val="en-GB"/>
        </w:rPr>
        <w:t>I.1.</w:t>
      </w:r>
      <w:r w:rsidRPr="00AB0FAD">
        <w:rPr>
          <w:rFonts w:ascii="Times New Roman" w:hAnsi="Times New Roman"/>
          <w:b/>
          <w:bCs/>
          <w:sz w:val="24"/>
          <w:szCs w:val="24"/>
          <w:lang w:val="en-GB"/>
        </w:rPr>
        <w:t xml:space="preserve"> </w:t>
      </w:r>
      <w:proofErr w:type="spellStart"/>
      <w:r w:rsidRPr="00AB0FAD">
        <w:rPr>
          <w:rFonts w:ascii="Times New Roman" w:hAnsi="Times New Roman"/>
          <w:b/>
          <w:bCs/>
          <w:sz w:val="24"/>
          <w:szCs w:val="24"/>
          <w:lang w:val="en-GB"/>
        </w:rPr>
        <w:t>Eötvös</w:t>
      </w:r>
      <w:proofErr w:type="spellEnd"/>
      <w:r w:rsidRPr="00AB0FAD">
        <w:rPr>
          <w:rFonts w:ascii="Times New Roman" w:hAnsi="Times New Roman"/>
          <w:b/>
          <w:bCs/>
          <w:sz w:val="24"/>
          <w:szCs w:val="24"/>
          <w:lang w:val="en-GB"/>
        </w:rPr>
        <w:t xml:space="preserve"> </w:t>
      </w:r>
      <w:proofErr w:type="spellStart"/>
      <w:r w:rsidRPr="00AB0FAD">
        <w:rPr>
          <w:rFonts w:ascii="Times New Roman" w:hAnsi="Times New Roman"/>
          <w:b/>
          <w:bCs/>
          <w:sz w:val="24"/>
          <w:szCs w:val="24"/>
          <w:lang w:val="en-GB"/>
        </w:rPr>
        <w:t>Lorá</w:t>
      </w:r>
      <w:r w:rsidRPr="00AB0FAD">
        <w:rPr>
          <w:rFonts w:ascii="Times New Roman" w:hAnsi="Times New Roman"/>
          <w:b/>
          <w:sz w:val="24"/>
          <w:szCs w:val="24"/>
          <w:lang w:val="en-GB"/>
        </w:rPr>
        <w:t>nd</w:t>
      </w:r>
      <w:proofErr w:type="spellEnd"/>
      <w:r w:rsidRPr="00AB0FAD">
        <w:rPr>
          <w:rFonts w:ascii="Times New Roman" w:hAnsi="Times New Roman"/>
          <w:sz w:val="24"/>
          <w:szCs w:val="24"/>
          <w:lang w:val="en-GB"/>
        </w:rPr>
        <w:t xml:space="preserve"> </w:t>
      </w:r>
      <w:r w:rsidR="0054265F" w:rsidRPr="00AB0FAD">
        <w:rPr>
          <w:rFonts w:ascii="Times New Roman" w:hAnsi="Times New Roman"/>
          <w:b/>
          <w:sz w:val="24"/>
          <w:szCs w:val="24"/>
          <w:lang w:val="en-GB"/>
        </w:rPr>
        <w:t>University</w:t>
      </w:r>
    </w:p>
    <w:p w14:paraId="311F56A5" w14:textId="3E5BDF34" w:rsidR="00B254DF" w:rsidRPr="00AB0FAD" w:rsidRDefault="008C52ED" w:rsidP="00734B33">
      <w:pPr>
        <w:ind w:firstLine="902"/>
        <w:rPr>
          <w:rFonts w:ascii="Times New Roman" w:hAnsi="Times New Roman"/>
          <w:sz w:val="24"/>
          <w:szCs w:val="24"/>
          <w:lang w:val="en-GB"/>
        </w:rPr>
      </w:pPr>
      <w:r w:rsidRPr="00AB0FAD">
        <w:rPr>
          <w:rFonts w:ascii="Times New Roman" w:hAnsi="Times New Roman"/>
          <w:sz w:val="24"/>
          <w:szCs w:val="24"/>
          <w:lang w:val="en-GB"/>
        </w:rPr>
        <w:t>Seat</w:t>
      </w:r>
      <w:r w:rsidR="00B254DF" w:rsidRPr="00AB0FAD">
        <w:rPr>
          <w:rFonts w:ascii="Times New Roman" w:hAnsi="Times New Roman"/>
          <w:sz w:val="24"/>
          <w:szCs w:val="24"/>
          <w:lang w:val="en-GB"/>
        </w:rPr>
        <w:t xml:space="preserve">: </w:t>
      </w:r>
      <w:proofErr w:type="spellStart"/>
      <w:r w:rsidR="00B254DF" w:rsidRPr="00AB0FAD">
        <w:rPr>
          <w:rFonts w:ascii="Times New Roman" w:hAnsi="Times New Roman"/>
          <w:sz w:val="24"/>
          <w:szCs w:val="24"/>
          <w:lang w:val="en-GB"/>
        </w:rPr>
        <w:t>Egyetem</w:t>
      </w:r>
      <w:proofErr w:type="spellEnd"/>
      <w:r w:rsidR="00B254DF" w:rsidRPr="00AB0FAD">
        <w:rPr>
          <w:rFonts w:ascii="Times New Roman" w:hAnsi="Times New Roman"/>
          <w:sz w:val="24"/>
          <w:szCs w:val="24"/>
          <w:lang w:val="en-GB"/>
        </w:rPr>
        <w:t xml:space="preserve"> </w:t>
      </w:r>
      <w:proofErr w:type="spellStart"/>
      <w:r w:rsidR="00B254DF" w:rsidRPr="00AB0FAD">
        <w:rPr>
          <w:rFonts w:ascii="Times New Roman" w:hAnsi="Times New Roman"/>
          <w:sz w:val="24"/>
          <w:szCs w:val="24"/>
          <w:lang w:val="en-GB"/>
        </w:rPr>
        <w:t>tér</w:t>
      </w:r>
      <w:proofErr w:type="spellEnd"/>
      <w:r w:rsidR="00B254DF" w:rsidRPr="00AB0FAD">
        <w:rPr>
          <w:rFonts w:ascii="Times New Roman" w:hAnsi="Times New Roman"/>
          <w:sz w:val="24"/>
          <w:szCs w:val="24"/>
          <w:lang w:val="en-GB"/>
        </w:rPr>
        <w:t xml:space="preserve"> 1-3, </w:t>
      </w:r>
      <w:r w:rsidRPr="00AB0FAD">
        <w:rPr>
          <w:rFonts w:ascii="Times New Roman" w:hAnsi="Times New Roman"/>
          <w:sz w:val="24"/>
          <w:szCs w:val="24"/>
          <w:lang w:val="en-GB"/>
        </w:rPr>
        <w:t>1053 Budapest, Hungary</w:t>
      </w:r>
    </w:p>
    <w:p w14:paraId="1A4BBADB" w14:textId="47873E45" w:rsidR="00B254DF" w:rsidRPr="00AB0FAD" w:rsidRDefault="008C52ED" w:rsidP="0080444C">
      <w:pPr>
        <w:spacing w:after="100" w:afterAutospacing="1"/>
        <w:ind w:firstLine="900"/>
        <w:rPr>
          <w:rFonts w:ascii="Times New Roman" w:hAnsi="Times New Roman"/>
          <w:sz w:val="24"/>
          <w:szCs w:val="24"/>
          <w:lang w:val="en-GB"/>
        </w:rPr>
      </w:pPr>
      <w:r w:rsidRPr="00AB0FAD">
        <w:rPr>
          <w:rFonts w:ascii="Times New Roman" w:hAnsi="Times New Roman"/>
          <w:sz w:val="24"/>
          <w:szCs w:val="24"/>
          <w:lang w:val="en-GB"/>
        </w:rPr>
        <w:t>Represented by</w:t>
      </w:r>
      <w:r w:rsidR="00734B33" w:rsidRPr="00AB0FAD">
        <w:rPr>
          <w:rFonts w:ascii="Times New Roman" w:hAnsi="Times New Roman"/>
          <w:sz w:val="24"/>
          <w:szCs w:val="24"/>
          <w:lang w:val="en-GB"/>
        </w:rPr>
        <w:t xml:space="preserve">: </w:t>
      </w:r>
      <w:r w:rsidR="00A36B96" w:rsidRPr="00AB0FAD">
        <w:rPr>
          <w:rFonts w:ascii="Times New Roman" w:hAnsi="Times New Roman"/>
          <w:sz w:val="24"/>
          <w:szCs w:val="24"/>
          <w:lang w:val="en-GB"/>
        </w:rPr>
        <w:t>……………………….</w:t>
      </w:r>
      <w:r w:rsidRPr="00AB0FAD">
        <w:rPr>
          <w:rFonts w:ascii="Times New Roman" w:hAnsi="Times New Roman"/>
          <w:sz w:val="24"/>
          <w:szCs w:val="24"/>
          <w:lang w:val="en-GB"/>
        </w:rPr>
        <w:t>, Rector</w:t>
      </w:r>
      <w:r w:rsidR="009C0A32" w:rsidRPr="00AB0FAD">
        <w:rPr>
          <w:rFonts w:ascii="Times New Roman" w:hAnsi="Times New Roman"/>
          <w:sz w:val="24"/>
          <w:szCs w:val="24"/>
          <w:lang w:val="en-GB"/>
        </w:rPr>
        <w:t xml:space="preserve"> </w:t>
      </w:r>
    </w:p>
    <w:p w14:paraId="664C2A67" w14:textId="7CFBB2EA" w:rsidR="00B254DF" w:rsidRPr="00AB0FAD" w:rsidRDefault="008C52ED" w:rsidP="0080444C">
      <w:pPr>
        <w:spacing w:after="100" w:afterAutospacing="1"/>
        <w:ind w:firstLine="900"/>
        <w:rPr>
          <w:rFonts w:ascii="Times New Roman" w:hAnsi="Times New Roman"/>
          <w:sz w:val="24"/>
          <w:szCs w:val="24"/>
          <w:lang w:val="en-GB"/>
        </w:rPr>
      </w:pPr>
      <w:r w:rsidRPr="00AB0FAD">
        <w:rPr>
          <w:rFonts w:ascii="Times New Roman" w:hAnsi="Times New Roman"/>
          <w:sz w:val="24"/>
          <w:szCs w:val="24"/>
          <w:lang w:val="en-GB"/>
        </w:rPr>
        <w:t>Contact person</w:t>
      </w:r>
      <w:r w:rsidR="00B254DF" w:rsidRPr="00AB0FAD">
        <w:rPr>
          <w:rFonts w:ascii="Times New Roman" w:hAnsi="Times New Roman"/>
          <w:sz w:val="24"/>
          <w:szCs w:val="24"/>
          <w:lang w:val="en-GB"/>
        </w:rPr>
        <w:t>:</w:t>
      </w:r>
    </w:p>
    <w:p w14:paraId="13039484" w14:textId="7403E277" w:rsidR="00B254DF" w:rsidRPr="00AB0FAD" w:rsidRDefault="008C52ED" w:rsidP="00734B33">
      <w:pPr>
        <w:ind w:firstLine="2160"/>
        <w:rPr>
          <w:rFonts w:ascii="Times New Roman" w:hAnsi="Times New Roman"/>
          <w:sz w:val="24"/>
          <w:szCs w:val="24"/>
          <w:lang w:val="en-GB"/>
        </w:rPr>
      </w:pPr>
      <w:r w:rsidRPr="00AB0FAD">
        <w:rPr>
          <w:rFonts w:ascii="Times New Roman" w:hAnsi="Times New Roman"/>
          <w:sz w:val="24"/>
          <w:szCs w:val="24"/>
          <w:lang w:val="en-GB"/>
        </w:rPr>
        <w:t>Name</w:t>
      </w:r>
      <w:r w:rsidR="00B254DF" w:rsidRPr="00AB0FAD">
        <w:rPr>
          <w:rFonts w:ascii="Times New Roman" w:hAnsi="Times New Roman"/>
          <w:sz w:val="24"/>
          <w:szCs w:val="24"/>
          <w:lang w:val="en-GB"/>
        </w:rPr>
        <w:t>: …………….........................….</w:t>
      </w:r>
    </w:p>
    <w:p w14:paraId="0B6534B8" w14:textId="04CA05B8" w:rsidR="00B254DF" w:rsidRPr="00AB0FAD" w:rsidRDefault="008C52ED" w:rsidP="00734B33">
      <w:pPr>
        <w:ind w:firstLine="2160"/>
        <w:rPr>
          <w:rFonts w:ascii="Times New Roman" w:hAnsi="Times New Roman"/>
          <w:sz w:val="24"/>
          <w:szCs w:val="24"/>
          <w:lang w:val="en-GB"/>
        </w:rPr>
      </w:pPr>
      <w:proofErr w:type="gramStart"/>
      <w:r w:rsidRPr="00AB0FAD">
        <w:rPr>
          <w:rFonts w:ascii="Times New Roman" w:hAnsi="Times New Roman"/>
          <w:sz w:val="24"/>
          <w:szCs w:val="24"/>
          <w:lang w:val="en-GB"/>
        </w:rPr>
        <w:t>Address</w:t>
      </w:r>
      <w:r w:rsidR="00B254DF" w:rsidRPr="00AB0FAD">
        <w:rPr>
          <w:rFonts w:ascii="Times New Roman" w:hAnsi="Times New Roman"/>
          <w:sz w:val="24"/>
          <w:szCs w:val="24"/>
          <w:lang w:val="en-GB"/>
        </w:rPr>
        <w:t>:…</w:t>
      </w:r>
      <w:proofErr w:type="gramEnd"/>
      <w:r w:rsidR="00B254DF" w:rsidRPr="00AB0FAD">
        <w:rPr>
          <w:rFonts w:ascii="Times New Roman" w:hAnsi="Times New Roman"/>
          <w:sz w:val="24"/>
          <w:szCs w:val="24"/>
          <w:lang w:val="en-GB"/>
        </w:rPr>
        <w:t>……………………</w:t>
      </w:r>
    </w:p>
    <w:p w14:paraId="44A42320" w14:textId="6CEEAC7A" w:rsidR="00B254DF" w:rsidRPr="00AB0FAD" w:rsidRDefault="008C52ED" w:rsidP="00734B33">
      <w:pPr>
        <w:ind w:firstLine="2160"/>
        <w:rPr>
          <w:rFonts w:ascii="Times New Roman" w:hAnsi="Times New Roman"/>
          <w:sz w:val="24"/>
          <w:szCs w:val="24"/>
          <w:lang w:val="en-GB"/>
        </w:rPr>
      </w:pPr>
      <w:r w:rsidRPr="00AB0FAD">
        <w:rPr>
          <w:rFonts w:ascii="Times New Roman" w:hAnsi="Times New Roman"/>
          <w:sz w:val="24"/>
          <w:szCs w:val="24"/>
          <w:lang w:val="en-GB"/>
        </w:rPr>
        <w:t>Telephone</w:t>
      </w:r>
      <w:r w:rsidR="00B254DF" w:rsidRPr="00AB0FAD">
        <w:rPr>
          <w:rFonts w:ascii="Times New Roman" w:hAnsi="Times New Roman"/>
          <w:sz w:val="24"/>
          <w:szCs w:val="24"/>
          <w:lang w:val="en-GB"/>
        </w:rPr>
        <w:t>: .................................…</w:t>
      </w:r>
    </w:p>
    <w:p w14:paraId="67E469E0" w14:textId="2647EBC7" w:rsidR="00B254DF" w:rsidRPr="00AB0FAD" w:rsidRDefault="008C52ED" w:rsidP="00734B33">
      <w:pPr>
        <w:ind w:firstLine="2160"/>
        <w:rPr>
          <w:rFonts w:ascii="Times New Roman" w:hAnsi="Times New Roman"/>
          <w:sz w:val="24"/>
          <w:szCs w:val="24"/>
          <w:lang w:val="en-GB"/>
        </w:rPr>
      </w:pPr>
      <w:r w:rsidRPr="00AB0FAD">
        <w:rPr>
          <w:rFonts w:ascii="Times New Roman" w:hAnsi="Times New Roman"/>
          <w:sz w:val="24"/>
          <w:szCs w:val="24"/>
          <w:lang w:val="en-GB"/>
        </w:rPr>
        <w:t>F</w:t>
      </w:r>
      <w:r w:rsidR="00B254DF" w:rsidRPr="00AB0FAD">
        <w:rPr>
          <w:rFonts w:ascii="Times New Roman" w:hAnsi="Times New Roman"/>
          <w:sz w:val="24"/>
          <w:szCs w:val="24"/>
          <w:lang w:val="en-GB"/>
        </w:rPr>
        <w:t>ax: …………………………..</w:t>
      </w:r>
    </w:p>
    <w:p w14:paraId="40BE9BC1" w14:textId="46EC38BF" w:rsidR="00B254DF" w:rsidRPr="00AB0FAD" w:rsidRDefault="008C52ED" w:rsidP="00AB0FAD">
      <w:pPr>
        <w:spacing w:after="480"/>
        <w:ind w:firstLine="2160"/>
        <w:rPr>
          <w:rFonts w:ascii="Times New Roman" w:hAnsi="Times New Roman"/>
          <w:sz w:val="24"/>
          <w:szCs w:val="24"/>
          <w:lang w:val="en-GB"/>
        </w:rPr>
      </w:pPr>
      <w:r w:rsidRPr="00AB0FAD">
        <w:rPr>
          <w:rFonts w:ascii="Times New Roman" w:hAnsi="Times New Roman"/>
          <w:sz w:val="24"/>
          <w:szCs w:val="24"/>
          <w:lang w:val="en-GB"/>
        </w:rPr>
        <w:t>E</w:t>
      </w:r>
      <w:r w:rsidR="00B254DF" w:rsidRPr="00AB0FAD">
        <w:rPr>
          <w:rFonts w:ascii="Times New Roman" w:hAnsi="Times New Roman"/>
          <w:sz w:val="24"/>
          <w:szCs w:val="24"/>
          <w:lang w:val="en-GB"/>
        </w:rPr>
        <w:t>-mail: .......................................</w:t>
      </w:r>
    </w:p>
    <w:p w14:paraId="6B6A0BBC" w14:textId="62F4AAF3" w:rsidR="00B254DF" w:rsidRPr="00AB0FAD" w:rsidRDefault="00B254DF" w:rsidP="0080444C">
      <w:pPr>
        <w:pStyle w:val="NormlWeb"/>
        <w:spacing w:before="0" w:beforeAutospacing="0"/>
        <w:rPr>
          <w:b/>
          <w:bCs/>
          <w:color w:val="auto"/>
          <w:lang w:val="en-GB"/>
        </w:rPr>
      </w:pPr>
      <w:r w:rsidRPr="00AB0FAD">
        <w:rPr>
          <w:color w:val="auto"/>
          <w:lang w:val="en-GB"/>
        </w:rPr>
        <w:t xml:space="preserve">I.2. </w:t>
      </w:r>
      <w:r w:rsidR="008C52ED" w:rsidRPr="00AB0FAD">
        <w:rPr>
          <w:color w:val="auto"/>
          <w:lang w:val="en-GB"/>
        </w:rPr>
        <w:t>and</w:t>
      </w:r>
      <w:r w:rsidR="009C0A32" w:rsidRPr="00AB0FAD">
        <w:rPr>
          <w:color w:val="auto"/>
          <w:lang w:val="en-GB"/>
        </w:rPr>
        <w:t xml:space="preserve"> </w:t>
      </w:r>
    </w:p>
    <w:p w14:paraId="5E511638" w14:textId="0D55D994" w:rsidR="00B254DF" w:rsidRPr="00AB0FAD" w:rsidRDefault="008C52ED" w:rsidP="00734B33">
      <w:pPr>
        <w:ind w:firstLine="902"/>
        <w:rPr>
          <w:rFonts w:ascii="Times New Roman" w:hAnsi="Times New Roman"/>
          <w:sz w:val="24"/>
          <w:szCs w:val="24"/>
          <w:lang w:val="en-GB"/>
        </w:rPr>
      </w:pPr>
      <w:r w:rsidRPr="00AB0FAD">
        <w:rPr>
          <w:rFonts w:ascii="Times New Roman" w:hAnsi="Times New Roman"/>
          <w:sz w:val="24"/>
          <w:szCs w:val="24"/>
          <w:lang w:val="en-GB"/>
        </w:rPr>
        <w:t>Seat</w:t>
      </w:r>
      <w:r w:rsidR="00B254DF" w:rsidRPr="00AB0FAD">
        <w:rPr>
          <w:rFonts w:ascii="Times New Roman" w:hAnsi="Times New Roman"/>
          <w:sz w:val="24"/>
          <w:szCs w:val="24"/>
          <w:lang w:val="en-GB"/>
        </w:rPr>
        <w:t xml:space="preserve">: ………………………………………………………. </w:t>
      </w:r>
    </w:p>
    <w:p w14:paraId="67CE43F9" w14:textId="098FF6D5" w:rsidR="00B254DF" w:rsidRPr="00AB0FAD" w:rsidRDefault="008C52ED" w:rsidP="0080444C">
      <w:pPr>
        <w:spacing w:after="100" w:afterAutospacing="1"/>
        <w:ind w:firstLine="900"/>
        <w:rPr>
          <w:rFonts w:ascii="Times New Roman" w:hAnsi="Times New Roman"/>
          <w:sz w:val="24"/>
          <w:szCs w:val="24"/>
          <w:lang w:val="en-GB"/>
        </w:rPr>
      </w:pPr>
      <w:r w:rsidRPr="00AB0FAD">
        <w:rPr>
          <w:rFonts w:ascii="Times New Roman" w:hAnsi="Times New Roman"/>
          <w:sz w:val="24"/>
          <w:szCs w:val="24"/>
          <w:lang w:val="en-GB"/>
        </w:rPr>
        <w:t>Represented by</w:t>
      </w:r>
      <w:r w:rsidR="00B254DF" w:rsidRPr="00AB0FAD">
        <w:rPr>
          <w:rFonts w:ascii="Times New Roman" w:hAnsi="Times New Roman"/>
          <w:sz w:val="24"/>
          <w:szCs w:val="24"/>
          <w:lang w:val="en-GB"/>
        </w:rPr>
        <w:t>: ……………………………………………</w:t>
      </w:r>
    </w:p>
    <w:p w14:paraId="6F129B4B" w14:textId="7189F38B" w:rsidR="00B254DF" w:rsidRPr="00AB0FAD" w:rsidRDefault="008C52ED" w:rsidP="0080444C">
      <w:pPr>
        <w:spacing w:after="100" w:afterAutospacing="1"/>
        <w:ind w:firstLine="900"/>
        <w:rPr>
          <w:rFonts w:ascii="Times New Roman" w:hAnsi="Times New Roman"/>
          <w:sz w:val="24"/>
          <w:szCs w:val="24"/>
          <w:lang w:val="en-GB"/>
        </w:rPr>
      </w:pPr>
      <w:r w:rsidRPr="00AB0FAD">
        <w:rPr>
          <w:rFonts w:ascii="Times New Roman" w:hAnsi="Times New Roman"/>
          <w:sz w:val="24"/>
          <w:szCs w:val="24"/>
          <w:lang w:val="en-GB"/>
        </w:rPr>
        <w:t>Contact person</w:t>
      </w:r>
      <w:r w:rsidR="00B254DF" w:rsidRPr="00AB0FAD">
        <w:rPr>
          <w:rFonts w:ascii="Times New Roman" w:hAnsi="Times New Roman"/>
          <w:sz w:val="24"/>
          <w:szCs w:val="24"/>
          <w:lang w:val="en-GB"/>
        </w:rPr>
        <w:t>:</w:t>
      </w:r>
    </w:p>
    <w:p w14:paraId="3C0D6AB1" w14:textId="77777777" w:rsidR="008C52ED" w:rsidRPr="00AB0FAD" w:rsidRDefault="008C52ED" w:rsidP="008C52ED">
      <w:pPr>
        <w:ind w:firstLine="2160"/>
        <w:rPr>
          <w:rFonts w:ascii="Times New Roman" w:hAnsi="Times New Roman"/>
          <w:sz w:val="24"/>
          <w:szCs w:val="24"/>
          <w:lang w:val="en-GB"/>
        </w:rPr>
      </w:pPr>
      <w:r w:rsidRPr="00AB0FAD">
        <w:rPr>
          <w:rFonts w:ascii="Times New Roman" w:hAnsi="Times New Roman"/>
          <w:sz w:val="24"/>
          <w:szCs w:val="24"/>
          <w:lang w:val="en-GB"/>
        </w:rPr>
        <w:t>Name: …………….........................….</w:t>
      </w:r>
    </w:p>
    <w:p w14:paraId="69C2D2B4" w14:textId="77777777" w:rsidR="008C52ED" w:rsidRPr="00AB0FAD" w:rsidRDefault="008C52ED" w:rsidP="008C52ED">
      <w:pPr>
        <w:ind w:firstLine="2160"/>
        <w:rPr>
          <w:rFonts w:ascii="Times New Roman" w:hAnsi="Times New Roman"/>
          <w:sz w:val="24"/>
          <w:szCs w:val="24"/>
          <w:lang w:val="en-GB"/>
        </w:rPr>
      </w:pPr>
      <w:proofErr w:type="gramStart"/>
      <w:r w:rsidRPr="00AB0FAD">
        <w:rPr>
          <w:rFonts w:ascii="Times New Roman" w:hAnsi="Times New Roman"/>
          <w:sz w:val="24"/>
          <w:szCs w:val="24"/>
          <w:lang w:val="en-GB"/>
        </w:rPr>
        <w:t>Address:…</w:t>
      </w:r>
      <w:proofErr w:type="gramEnd"/>
      <w:r w:rsidRPr="00AB0FAD">
        <w:rPr>
          <w:rFonts w:ascii="Times New Roman" w:hAnsi="Times New Roman"/>
          <w:sz w:val="24"/>
          <w:szCs w:val="24"/>
          <w:lang w:val="en-GB"/>
        </w:rPr>
        <w:t>……………………</w:t>
      </w:r>
    </w:p>
    <w:p w14:paraId="721A2B63" w14:textId="77777777" w:rsidR="008C52ED" w:rsidRPr="00AB0FAD" w:rsidRDefault="008C52ED" w:rsidP="008C52ED">
      <w:pPr>
        <w:ind w:firstLine="2160"/>
        <w:rPr>
          <w:rFonts w:ascii="Times New Roman" w:hAnsi="Times New Roman"/>
          <w:sz w:val="24"/>
          <w:szCs w:val="24"/>
          <w:lang w:val="en-GB"/>
        </w:rPr>
      </w:pPr>
      <w:r w:rsidRPr="00AB0FAD">
        <w:rPr>
          <w:rFonts w:ascii="Times New Roman" w:hAnsi="Times New Roman"/>
          <w:sz w:val="24"/>
          <w:szCs w:val="24"/>
          <w:lang w:val="en-GB"/>
        </w:rPr>
        <w:t>Telephone: .................................…</w:t>
      </w:r>
    </w:p>
    <w:p w14:paraId="70FF79A9" w14:textId="77777777" w:rsidR="008C52ED" w:rsidRPr="00AB0FAD" w:rsidRDefault="008C52ED" w:rsidP="008C52ED">
      <w:pPr>
        <w:ind w:firstLine="2160"/>
        <w:rPr>
          <w:rFonts w:ascii="Times New Roman" w:hAnsi="Times New Roman"/>
          <w:sz w:val="24"/>
          <w:szCs w:val="24"/>
          <w:lang w:val="en-GB"/>
        </w:rPr>
      </w:pPr>
      <w:r w:rsidRPr="00AB0FAD">
        <w:rPr>
          <w:rFonts w:ascii="Times New Roman" w:hAnsi="Times New Roman"/>
          <w:sz w:val="24"/>
          <w:szCs w:val="24"/>
          <w:lang w:val="en-GB"/>
        </w:rPr>
        <w:t>Fax: …………………………..</w:t>
      </w:r>
    </w:p>
    <w:p w14:paraId="13EB3C9D" w14:textId="77777777" w:rsidR="008C52ED" w:rsidRPr="00AB0FAD" w:rsidRDefault="008C52ED" w:rsidP="00AB0FAD">
      <w:pPr>
        <w:spacing w:after="480"/>
        <w:ind w:firstLine="2160"/>
        <w:rPr>
          <w:rFonts w:ascii="Times New Roman" w:hAnsi="Times New Roman"/>
          <w:sz w:val="24"/>
          <w:szCs w:val="24"/>
          <w:lang w:val="en-GB"/>
        </w:rPr>
      </w:pPr>
      <w:r w:rsidRPr="00AB0FAD">
        <w:rPr>
          <w:rFonts w:ascii="Times New Roman" w:hAnsi="Times New Roman"/>
          <w:sz w:val="24"/>
          <w:szCs w:val="24"/>
          <w:lang w:val="en-GB"/>
        </w:rPr>
        <w:t>E-mail: .......................................</w:t>
      </w:r>
    </w:p>
    <w:p w14:paraId="25ECB5A3" w14:textId="1474C880" w:rsidR="00B254DF" w:rsidRPr="00AB0FAD" w:rsidRDefault="00B254DF" w:rsidP="0080444C">
      <w:pPr>
        <w:spacing w:after="100" w:afterAutospacing="1"/>
        <w:jc w:val="both"/>
        <w:rPr>
          <w:rFonts w:ascii="Times New Roman" w:hAnsi="Times New Roman"/>
          <w:b/>
          <w:sz w:val="24"/>
          <w:szCs w:val="24"/>
          <w:lang w:val="en-GB"/>
        </w:rPr>
      </w:pPr>
      <w:r w:rsidRPr="00AB0FAD">
        <w:rPr>
          <w:rFonts w:ascii="Times New Roman" w:hAnsi="Times New Roman"/>
          <w:b/>
          <w:sz w:val="24"/>
          <w:szCs w:val="24"/>
          <w:lang w:val="en-GB"/>
        </w:rPr>
        <w:t>II.</w:t>
      </w:r>
      <w:r w:rsidRPr="00AB0FAD">
        <w:rPr>
          <w:rFonts w:ascii="Times New Roman" w:hAnsi="Times New Roman"/>
          <w:b/>
          <w:sz w:val="24"/>
          <w:szCs w:val="24"/>
          <w:lang w:val="en-GB"/>
        </w:rPr>
        <w:tab/>
      </w:r>
      <w:r w:rsidR="008C52ED"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Subject Matter of the Agreement</w:t>
      </w:r>
    </w:p>
    <w:p w14:paraId="64FCC260" w14:textId="23AF9976" w:rsidR="002853E9" w:rsidRPr="00AB0FAD" w:rsidRDefault="00B254DF" w:rsidP="000E460C">
      <w:pPr>
        <w:pStyle w:val="Szvegtrzs2"/>
        <w:spacing w:after="100" w:afterAutospacing="1" w:line="240" w:lineRule="auto"/>
        <w:ind w:left="720" w:hanging="720"/>
        <w:jc w:val="both"/>
        <w:rPr>
          <w:rFonts w:ascii="Times New Roman" w:hAnsi="Times New Roman"/>
          <w:sz w:val="24"/>
          <w:szCs w:val="24"/>
        </w:rPr>
      </w:pPr>
      <w:r w:rsidRPr="00AB0FAD">
        <w:rPr>
          <w:rFonts w:ascii="Times New Roman" w:hAnsi="Times New Roman"/>
          <w:sz w:val="24"/>
          <w:szCs w:val="24"/>
        </w:rPr>
        <w:t xml:space="preserve">II.1. </w:t>
      </w:r>
      <w:r w:rsidRPr="00AB0FAD">
        <w:rPr>
          <w:rFonts w:ascii="Times New Roman" w:hAnsi="Times New Roman"/>
          <w:sz w:val="24"/>
          <w:szCs w:val="24"/>
        </w:rPr>
        <w:tab/>
      </w:r>
      <w:r w:rsidR="002853E9" w:rsidRPr="00AB0FAD">
        <w:rPr>
          <w:rFonts w:ascii="Times New Roman" w:hAnsi="Times New Roman"/>
          <w:sz w:val="24"/>
          <w:szCs w:val="24"/>
          <w:lang w:val="en-GB"/>
        </w:rPr>
        <w:t xml:space="preserve">The Parties hereto agree in providing the possibility for preparing a doctoral </w:t>
      </w:r>
      <w:r w:rsidR="000E460C" w:rsidRPr="00AB0FAD">
        <w:rPr>
          <w:rFonts w:ascii="Times New Roman" w:hAnsi="Times New Roman"/>
          <w:sz w:val="24"/>
          <w:szCs w:val="24"/>
          <w:lang w:val="en-GB"/>
        </w:rPr>
        <w:t>dissertation</w:t>
      </w:r>
      <w:r w:rsidR="002853E9" w:rsidRPr="00AB0FAD">
        <w:rPr>
          <w:rFonts w:ascii="Times New Roman" w:hAnsi="Times New Roman"/>
          <w:sz w:val="24"/>
          <w:szCs w:val="24"/>
          <w:lang w:val="en-GB"/>
        </w:rPr>
        <w:t xml:space="preserve"> under double supervision to enhance academic cooperation and promote student mobility, and with regard to </w:t>
      </w:r>
      <w:r w:rsidR="000E460C" w:rsidRPr="00AB0FAD">
        <w:rPr>
          <w:rFonts w:ascii="Times New Roman" w:hAnsi="Times New Roman"/>
          <w:sz w:val="24"/>
          <w:szCs w:val="24"/>
          <w:lang w:val="en-GB"/>
        </w:rPr>
        <w:t xml:space="preserve">(the) field(s) of study and </w:t>
      </w:r>
      <w:r w:rsidR="002853E9" w:rsidRPr="00AB0FAD">
        <w:rPr>
          <w:rFonts w:ascii="Times New Roman" w:hAnsi="Times New Roman"/>
          <w:sz w:val="24"/>
          <w:szCs w:val="24"/>
          <w:lang w:val="en-GB"/>
        </w:rPr>
        <w:t>discipline</w:t>
      </w:r>
      <w:r w:rsidR="000E460C" w:rsidRPr="00AB0FAD">
        <w:rPr>
          <w:rFonts w:ascii="Times New Roman" w:hAnsi="Times New Roman"/>
          <w:sz w:val="24"/>
          <w:szCs w:val="24"/>
          <w:lang w:val="en-GB"/>
        </w:rPr>
        <w:t>(</w:t>
      </w:r>
      <w:r w:rsidR="002853E9" w:rsidRPr="00AB0FAD">
        <w:rPr>
          <w:rFonts w:ascii="Times New Roman" w:hAnsi="Times New Roman"/>
          <w:sz w:val="24"/>
          <w:szCs w:val="24"/>
          <w:lang w:val="en-GB"/>
        </w:rPr>
        <w:t>s</w:t>
      </w:r>
      <w:r w:rsidR="000E460C" w:rsidRPr="00AB0FAD">
        <w:rPr>
          <w:rFonts w:ascii="Times New Roman" w:hAnsi="Times New Roman"/>
          <w:sz w:val="24"/>
          <w:szCs w:val="24"/>
          <w:lang w:val="en-GB"/>
        </w:rPr>
        <w:t>)</w:t>
      </w:r>
      <w:r w:rsidR="002853E9" w:rsidRPr="00AB0FAD">
        <w:rPr>
          <w:rFonts w:ascii="Times New Roman" w:hAnsi="Times New Roman"/>
          <w:sz w:val="24"/>
          <w:szCs w:val="24"/>
          <w:lang w:val="en-GB"/>
        </w:rPr>
        <w:t xml:space="preserve"> specified in Annex 1 shall offer joint doctoral programmes respect</w:t>
      </w:r>
      <w:r w:rsidR="00201D3D" w:rsidRPr="00AB0FAD">
        <w:rPr>
          <w:rFonts w:ascii="Times New Roman" w:hAnsi="Times New Roman"/>
          <w:sz w:val="24"/>
          <w:szCs w:val="24"/>
          <w:lang w:val="en-GB"/>
        </w:rPr>
        <w:t>ing</w:t>
      </w:r>
      <w:r w:rsidR="002853E9" w:rsidRPr="00AB0FAD">
        <w:rPr>
          <w:rFonts w:ascii="Times New Roman" w:hAnsi="Times New Roman"/>
          <w:sz w:val="24"/>
          <w:szCs w:val="24"/>
          <w:lang w:val="en-GB"/>
        </w:rPr>
        <w:t xml:space="preserve"> prevailing statutes and other provisions, as well as the relevant regulations of the Parties relating to the joint doctoral programme and </w:t>
      </w:r>
      <w:r w:rsidR="000E460C" w:rsidRPr="00AB0FAD">
        <w:rPr>
          <w:rFonts w:ascii="Times New Roman" w:hAnsi="Times New Roman"/>
          <w:sz w:val="24"/>
          <w:szCs w:val="24"/>
          <w:lang w:val="en-GB"/>
        </w:rPr>
        <w:t>doctoral procedure</w:t>
      </w:r>
      <w:r w:rsidR="002853E9" w:rsidRPr="00AB0FAD">
        <w:rPr>
          <w:rFonts w:ascii="Times New Roman" w:hAnsi="Times New Roman"/>
          <w:sz w:val="24"/>
          <w:szCs w:val="24"/>
          <w:lang w:val="en-GB"/>
        </w:rPr>
        <w:t>.</w:t>
      </w:r>
    </w:p>
    <w:p w14:paraId="2803983A" w14:textId="523FF121" w:rsidR="00F235B4" w:rsidRPr="00AB0FAD" w:rsidRDefault="00B254DF" w:rsidP="00F235B4">
      <w:pPr>
        <w:spacing w:after="100" w:afterAutospacing="1"/>
        <w:ind w:left="720" w:hanging="720"/>
        <w:jc w:val="both"/>
        <w:rPr>
          <w:rFonts w:ascii="Times New Roman" w:hAnsi="Times New Roman"/>
          <w:snapToGrid w:val="0"/>
          <w:sz w:val="24"/>
          <w:szCs w:val="24"/>
        </w:rPr>
      </w:pPr>
      <w:r w:rsidRPr="00AB0FAD">
        <w:rPr>
          <w:rFonts w:ascii="Times New Roman" w:hAnsi="Times New Roman"/>
          <w:snapToGrid w:val="0"/>
          <w:sz w:val="24"/>
          <w:szCs w:val="24"/>
        </w:rPr>
        <w:t>II.2.</w:t>
      </w:r>
      <w:r w:rsidRPr="00AB0FAD">
        <w:rPr>
          <w:rFonts w:ascii="Times New Roman" w:hAnsi="Times New Roman"/>
          <w:snapToGrid w:val="0"/>
          <w:sz w:val="24"/>
          <w:szCs w:val="24"/>
        </w:rPr>
        <w:tab/>
      </w:r>
      <w:r w:rsidR="00F235B4" w:rsidRPr="00AB0FAD">
        <w:rPr>
          <w:rFonts w:ascii="Times New Roman" w:hAnsi="Times New Roman"/>
          <w:snapToGrid w:val="0"/>
          <w:sz w:val="24"/>
          <w:szCs w:val="24"/>
          <w:lang w:val="en-GB"/>
        </w:rPr>
        <w:t xml:space="preserve">The Parties shall regulate herein the academic and administrative conditions pertaining to the doctoral programme and/or procedure of students, whereas conditions applying to students (hereinafter: Doctoral </w:t>
      </w:r>
      <w:r w:rsidR="00651227" w:rsidRPr="00AB0FAD">
        <w:rPr>
          <w:rFonts w:ascii="Times New Roman" w:hAnsi="Times New Roman"/>
          <w:snapToGrid w:val="0"/>
          <w:sz w:val="24"/>
          <w:szCs w:val="24"/>
          <w:lang w:val="en-GB"/>
        </w:rPr>
        <w:t>S</w:t>
      </w:r>
      <w:r w:rsidR="00F235B4" w:rsidRPr="00AB0FAD">
        <w:rPr>
          <w:rFonts w:ascii="Times New Roman" w:hAnsi="Times New Roman"/>
          <w:snapToGrid w:val="0"/>
          <w:sz w:val="24"/>
          <w:szCs w:val="24"/>
          <w:lang w:val="en-GB"/>
        </w:rPr>
        <w:t xml:space="preserve">tudent) pursuing such training and/or initiating such procedure shall be laid </w:t>
      </w:r>
      <w:r w:rsidR="00651227" w:rsidRPr="00AB0FAD">
        <w:rPr>
          <w:rFonts w:ascii="Times New Roman" w:hAnsi="Times New Roman"/>
          <w:snapToGrid w:val="0"/>
          <w:sz w:val="24"/>
          <w:szCs w:val="24"/>
          <w:lang w:val="en-GB"/>
        </w:rPr>
        <w:t>out</w:t>
      </w:r>
      <w:r w:rsidR="00F235B4" w:rsidRPr="00AB0FAD">
        <w:rPr>
          <w:rFonts w:ascii="Times New Roman" w:hAnsi="Times New Roman"/>
          <w:snapToGrid w:val="0"/>
          <w:sz w:val="24"/>
          <w:szCs w:val="24"/>
          <w:lang w:val="en-GB"/>
        </w:rPr>
        <w:t xml:space="preserve"> in Annex 2 of this Agreement.</w:t>
      </w:r>
    </w:p>
    <w:p w14:paraId="402E6CAD" w14:textId="320E00E8" w:rsidR="00B254DF" w:rsidRPr="00AB0FAD" w:rsidRDefault="00B254DF" w:rsidP="007D3DA2">
      <w:pPr>
        <w:spacing w:after="100" w:afterAutospacing="1"/>
        <w:ind w:left="720" w:hanging="720"/>
        <w:jc w:val="both"/>
        <w:rPr>
          <w:rFonts w:ascii="Times New Roman" w:hAnsi="Times New Roman"/>
          <w:b/>
          <w:bCs/>
          <w:smallCaps/>
          <w:sz w:val="24"/>
          <w:szCs w:val="24"/>
          <w14:shadow w14:blurRad="50800" w14:dist="38100" w14:dir="2700000" w14:sx="100000" w14:sy="100000" w14:kx="0" w14:ky="0" w14:algn="tl">
            <w14:srgbClr w14:val="000000">
              <w14:alpha w14:val="60000"/>
            </w14:srgbClr>
          </w14:shadow>
        </w:rPr>
      </w:pP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I</w:t>
      </w:r>
      <w:r w:rsidR="00717E12"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II</w:t>
      </w: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w:t>
      </w: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ab/>
      </w:r>
      <w:r w:rsidR="000E460C" w:rsidRPr="00AB0FAD">
        <w:rPr>
          <w:rFonts w:ascii="Times New Roman" w:hAnsi="Times New Roman"/>
          <w:b/>
          <w:bCs/>
          <w:smallCaps/>
          <w:sz w:val="24"/>
          <w:szCs w:val="24"/>
          <w:lang w:val="en-GB"/>
          <w14:shadow w14:blurRad="50800" w14:dist="38100" w14:dir="2700000" w14:sx="100000" w14:sy="100000" w14:kx="0" w14:ky="0" w14:algn="tl">
            <w14:srgbClr w14:val="000000">
              <w14:alpha w14:val="60000"/>
            </w14:srgbClr>
          </w14:shadow>
        </w:rPr>
        <w:t>Obligations of the parties</w:t>
      </w:r>
    </w:p>
    <w:p w14:paraId="1EC18492" w14:textId="3A6BC0E1" w:rsidR="00AB4F18" w:rsidRPr="00AB0FAD" w:rsidRDefault="008F25D8" w:rsidP="00EC4245">
      <w:pPr>
        <w:spacing w:after="100" w:afterAutospacing="1"/>
        <w:ind w:left="720" w:hanging="720"/>
        <w:jc w:val="both"/>
        <w:rPr>
          <w:rFonts w:ascii="Times New Roman" w:hAnsi="Times New Roman"/>
          <w:sz w:val="24"/>
          <w:szCs w:val="24"/>
          <w:lang w:val="en-GB"/>
        </w:rPr>
      </w:pPr>
      <w:r w:rsidRPr="00AB0FAD">
        <w:rPr>
          <w:rFonts w:ascii="Times New Roman" w:hAnsi="Times New Roman"/>
          <w:sz w:val="24"/>
          <w:szCs w:val="24"/>
        </w:rPr>
        <w:t>III.1.</w:t>
      </w:r>
      <w:r w:rsidRPr="00AB0FAD">
        <w:rPr>
          <w:rFonts w:ascii="Times New Roman" w:hAnsi="Times New Roman"/>
          <w:sz w:val="24"/>
          <w:szCs w:val="24"/>
        </w:rPr>
        <w:tab/>
      </w:r>
      <w:r w:rsidR="00EC4245" w:rsidRPr="00AB0FAD">
        <w:rPr>
          <w:rFonts w:ascii="Times New Roman" w:hAnsi="Times New Roman"/>
          <w:sz w:val="24"/>
          <w:szCs w:val="24"/>
        </w:rPr>
        <w:t xml:space="preserve">The </w:t>
      </w:r>
      <w:r w:rsidR="00AB4F18" w:rsidRPr="00AB0FAD">
        <w:rPr>
          <w:rFonts w:ascii="Times New Roman" w:hAnsi="Times New Roman"/>
          <w:sz w:val="24"/>
          <w:szCs w:val="24"/>
          <w:lang w:val="en-GB"/>
        </w:rPr>
        <w:t>Parties hereto are obliged to cooperate and be in communication with each other, as well as to conduct affairs bona fide while exercising their rights and performing their duties</w:t>
      </w:r>
      <w:r w:rsidR="00621E26" w:rsidRPr="00AB0FAD">
        <w:rPr>
          <w:rFonts w:ascii="Times New Roman" w:hAnsi="Times New Roman"/>
          <w:sz w:val="24"/>
          <w:szCs w:val="24"/>
          <w:lang w:val="en-GB"/>
        </w:rPr>
        <w:t>,</w:t>
      </w:r>
      <w:r w:rsidR="00AB4F18" w:rsidRPr="00AB0FAD">
        <w:rPr>
          <w:rFonts w:ascii="Times New Roman" w:hAnsi="Times New Roman"/>
          <w:sz w:val="24"/>
          <w:szCs w:val="24"/>
          <w:lang w:val="en-GB"/>
        </w:rPr>
        <w:t xml:space="preserve"> under this Agreement.</w:t>
      </w:r>
    </w:p>
    <w:p w14:paraId="7E6DD9D0" w14:textId="06B99412" w:rsidR="004C6992" w:rsidRPr="00AB0FAD" w:rsidRDefault="008F25D8" w:rsidP="000D4D5A">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III.2.</w:t>
      </w:r>
      <w:r w:rsidRPr="00AB0FAD">
        <w:rPr>
          <w:rFonts w:ascii="Times New Roman" w:hAnsi="Times New Roman"/>
          <w:sz w:val="24"/>
          <w:szCs w:val="24"/>
        </w:rPr>
        <w:tab/>
      </w:r>
      <w:r w:rsidR="004C6992" w:rsidRPr="00AB0FAD">
        <w:rPr>
          <w:rFonts w:ascii="Times New Roman" w:hAnsi="Times New Roman"/>
          <w:sz w:val="24"/>
          <w:szCs w:val="24"/>
          <w:lang w:val="en-GB"/>
        </w:rPr>
        <w:t>The Parties shall share with each other all information and documents through the relevant supervisors which forward the cooperation herein or are relevant to this Agreement in any way whatsoever.</w:t>
      </w:r>
    </w:p>
    <w:p w14:paraId="2FCE7628" w14:textId="456CCAFE" w:rsidR="00224DDD" w:rsidRPr="00AB0FAD" w:rsidRDefault="00224DDD" w:rsidP="00224DDD">
      <w:pPr>
        <w:spacing w:after="100" w:afterAutospacing="1"/>
        <w:ind w:left="720" w:hanging="720"/>
        <w:jc w:val="both"/>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14:shadow w14:blurRad="50800" w14:dist="38100" w14:dir="2700000" w14:sx="100000" w14:sy="100000" w14:kx="0" w14:ky="0" w14:algn="tl">
            <w14:srgbClr w14:val="000000">
              <w14:alpha w14:val="60000"/>
            </w14:srgbClr>
          </w14:shadow>
        </w:rPr>
        <w:t>IV.</w:t>
      </w:r>
      <w:r w:rsidRPr="00AB0FAD">
        <w:rPr>
          <w:rFonts w:ascii="Times New Roman" w:hAnsi="Times New Roman"/>
          <w:b/>
          <w:smallCaps/>
          <w:sz w:val="24"/>
          <w:szCs w:val="24"/>
          <w14:shadow w14:blurRad="50800" w14:dist="38100" w14:dir="2700000" w14:sx="100000" w14:sy="100000" w14:kx="0" w14:ky="0" w14:algn="tl">
            <w14:srgbClr w14:val="000000">
              <w14:alpha w14:val="60000"/>
            </w14:srgbClr>
          </w14:shadow>
        </w:rPr>
        <w:tab/>
      </w:r>
      <w:r w:rsidR="00FA37B4"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Administrative and Academic Conditions</w:t>
      </w:r>
    </w:p>
    <w:p w14:paraId="42D6968D" w14:textId="514AF8FD" w:rsidR="006A1CA9" w:rsidRPr="00AB0FAD" w:rsidRDefault="00FF0BA5" w:rsidP="000B14DD">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IV.1.</w:t>
      </w:r>
      <w:r w:rsidRPr="00AB0FAD">
        <w:rPr>
          <w:rFonts w:ascii="Times New Roman" w:hAnsi="Times New Roman"/>
          <w:sz w:val="24"/>
          <w:szCs w:val="24"/>
        </w:rPr>
        <w:tab/>
      </w:r>
      <w:r w:rsidR="006A1CA9" w:rsidRPr="00AB0FAD">
        <w:rPr>
          <w:rFonts w:ascii="Times New Roman" w:hAnsi="Times New Roman"/>
          <w:sz w:val="24"/>
          <w:szCs w:val="24"/>
          <w:lang w:val="en-GB"/>
        </w:rPr>
        <w:t>The Parties shall take all necessary administrative and academic measures relating to admission, enrolment, the payment of the tuition fee (or other fees), or the exemption of such fees, as well as the continuous availability of loans and/or grants provided by a public authority or other organisations of the respective country throughout the whole duration of the doctoral programme and procedure, and the preparation of the doctoral dissertation. Furthermore, the Parties shall carry out those</w:t>
      </w:r>
      <w:r w:rsidR="00DE38C0" w:rsidRPr="00AB0FAD">
        <w:rPr>
          <w:rFonts w:ascii="Times New Roman" w:hAnsi="Times New Roman"/>
          <w:sz w:val="24"/>
          <w:szCs w:val="24"/>
          <w:lang w:val="en-GB"/>
        </w:rPr>
        <w:t xml:space="preserve"> </w:t>
      </w:r>
      <w:r w:rsidR="006A1CA9" w:rsidRPr="00AB0FAD">
        <w:rPr>
          <w:rFonts w:ascii="Times New Roman" w:hAnsi="Times New Roman"/>
          <w:sz w:val="24"/>
          <w:szCs w:val="24"/>
          <w:lang w:val="en-GB"/>
        </w:rPr>
        <w:t xml:space="preserve">steps which determine the conditions of preparing and defending the doctoral dissertation, and the </w:t>
      </w:r>
      <w:r w:rsidR="000B14DD" w:rsidRPr="00AB0FAD">
        <w:rPr>
          <w:rFonts w:ascii="Times New Roman" w:hAnsi="Times New Roman"/>
          <w:sz w:val="24"/>
          <w:szCs w:val="24"/>
          <w:lang w:val="en-GB"/>
        </w:rPr>
        <w:t>conferment</w:t>
      </w:r>
      <w:r w:rsidR="006A1CA9" w:rsidRPr="00AB0FAD">
        <w:rPr>
          <w:rFonts w:ascii="Times New Roman" w:hAnsi="Times New Roman"/>
          <w:sz w:val="24"/>
          <w:szCs w:val="24"/>
          <w:lang w:val="en-GB"/>
        </w:rPr>
        <w:t xml:space="preserve"> of the doctoral degree.</w:t>
      </w:r>
    </w:p>
    <w:p w14:paraId="5A49DB04" w14:textId="00B4FB14" w:rsidR="00FE4577" w:rsidRPr="00AB0FAD" w:rsidRDefault="00FF0BA5" w:rsidP="00FE4577">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IV.2.</w:t>
      </w:r>
      <w:r w:rsidRPr="00AB0FAD">
        <w:rPr>
          <w:rFonts w:ascii="Times New Roman" w:hAnsi="Times New Roman"/>
          <w:sz w:val="24"/>
          <w:szCs w:val="24"/>
        </w:rPr>
        <w:tab/>
      </w:r>
      <w:r w:rsidR="00AE4BDF" w:rsidRPr="00AB0FAD">
        <w:rPr>
          <w:rFonts w:ascii="Times New Roman" w:hAnsi="Times New Roman"/>
          <w:sz w:val="24"/>
          <w:szCs w:val="24"/>
          <w:lang w:val="en-GB"/>
        </w:rPr>
        <w:t>The Doctoral Student shall have to conform to the admission requirements of both Parties, and to enrol in both doctoral programmes offered by the Parties, as well as to notify both Parties on the pursu</w:t>
      </w:r>
      <w:r w:rsidR="00C50364" w:rsidRPr="00AB0FAD">
        <w:rPr>
          <w:rFonts w:ascii="Times New Roman" w:hAnsi="Times New Roman"/>
          <w:sz w:val="24"/>
          <w:szCs w:val="24"/>
          <w:lang w:val="en-GB"/>
        </w:rPr>
        <w:t>it</w:t>
      </w:r>
      <w:r w:rsidR="00AE4BDF" w:rsidRPr="00AB0FAD">
        <w:rPr>
          <w:rFonts w:ascii="Times New Roman" w:hAnsi="Times New Roman"/>
          <w:sz w:val="24"/>
          <w:szCs w:val="24"/>
          <w:lang w:val="en-GB"/>
        </w:rPr>
        <w:t xml:space="preserve"> of his/her studies in each academic term. </w:t>
      </w:r>
      <w:r w:rsidR="00963B3D" w:rsidRPr="00AB0FAD">
        <w:rPr>
          <w:rFonts w:ascii="Times New Roman" w:hAnsi="Times New Roman"/>
          <w:sz w:val="24"/>
          <w:szCs w:val="24"/>
          <w:lang w:val="en-GB"/>
        </w:rPr>
        <w:t>The completion of doctoral studies is marked by the obtainment of the “pre-degree certificate” (</w:t>
      </w:r>
      <w:proofErr w:type="spellStart"/>
      <w:r w:rsidR="00963B3D" w:rsidRPr="00AB0FAD">
        <w:rPr>
          <w:rFonts w:ascii="Times New Roman" w:hAnsi="Times New Roman"/>
          <w:sz w:val="24"/>
          <w:szCs w:val="24"/>
          <w:lang w:val="en-GB"/>
        </w:rPr>
        <w:t>absolutorium</w:t>
      </w:r>
      <w:proofErr w:type="spellEnd"/>
      <w:r w:rsidR="00963B3D" w:rsidRPr="00AB0FAD">
        <w:rPr>
          <w:rFonts w:ascii="Times New Roman" w:hAnsi="Times New Roman"/>
          <w:sz w:val="24"/>
          <w:szCs w:val="24"/>
          <w:lang w:val="en-GB"/>
        </w:rPr>
        <w:t>) with respect to both Parties.</w:t>
      </w:r>
      <w:r w:rsidR="00FE4577" w:rsidRPr="00AB0FAD">
        <w:rPr>
          <w:rFonts w:ascii="Times New Roman" w:hAnsi="Times New Roman"/>
          <w:sz w:val="24"/>
          <w:szCs w:val="24"/>
          <w:lang w:val="en-GB"/>
        </w:rPr>
        <w:t xml:space="preserve"> </w:t>
      </w:r>
      <w:r w:rsidR="00CE689F" w:rsidRPr="00AB0FAD">
        <w:rPr>
          <w:rFonts w:ascii="Times New Roman" w:hAnsi="Times New Roman"/>
          <w:sz w:val="24"/>
          <w:szCs w:val="24"/>
          <w:lang w:val="en-GB"/>
        </w:rPr>
        <w:t xml:space="preserve">The doctoral procedure at </w:t>
      </w:r>
      <w:proofErr w:type="spellStart"/>
      <w:r w:rsidR="00CE689F" w:rsidRPr="00AB0FAD">
        <w:rPr>
          <w:rFonts w:ascii="Times New Roman" w:hAnsi="Times New Roman"/>
          <w:sz w:val="24"/>
          <w:szCs w:val="24"/>
          <w:lang w:val="en-GB"/>
        </w:rPr>
        <w:t>Eötvös</w:t>
      </w:r>
      <w:proofErr w:type="spellEnd"/>
      <w:r w:rsidR="00CE689F" w:rsidRPr="00AB0FAD">
        <w:rPr>
          <w:rFonts w:ascii="Times New Roman" w:hAnsi="Times New Roman"/>
          <w:sz w:val="24"/>
          <w:szCs w:val="24"/>
          <w:lang w:val="en-GB"/>
        </w:rPr>
        <w:t xml:space="preserve"> </w:t>
      </w:r>
      <w:proofErr w:type="spellStart"/>
      <w:r w:rsidR="00CE689F" w:rsidRPr="00AB0FAD">
        <w:rPr>
          <w:rFonts w:ascii="Times New Roman" w:hAnsi="Times New Roman"/>
          <w:sz w:val="24"/>
          <w:szCs w:val="24"/>
          <w:lang w:val="en-GB"/>
        </w:rPr>
        <w:t>Loránd</w:t>
      </w:r>
      <w:proofErr w:type="spellEnd"/>
      <w:r w:rsidR="00CE689F" w:rsidRPr="00AB0FAD">
        <w:rPr>
          <w:rFonts w:ascii="Times New Roman" w:hAnsi="Times New Roman"/>
          <w:sz w:val="24"/>
          <w:szCs w:val="24"/>
          <w:lang w:val="en-GB"/>
        </w:rPr>
        <w:t xml:space="preserve"> University includes a research centre disputation for a preliminary academic review of the doctoral dissertation prior to its submission (see University Doctoral Regulations, hereinafter: EDSZ Section 61), as well as a public disputation (defence).</w:t>
      </w:r>
    </w:p>
    <w:p w14:paraId="685B7EC4" w14:textId="19442709" w:rsidR="00056A87" w:rsidRPr="00AB0FAD" w:rsidRDefault="00A67231" w:rsidP="009F00CF">
      <w:pPr>
        <w:spacing w:after="100" w:afterAutospacing="1"/>
        <w:ind w:left="720" w:hanging="720"/>
        <w:jc w:val="both"/>
        <w:rPr>
          <w:rFonts w:ascii="Times New Roman" w:hAnsi="Times New Roman"/>
          <w:sz w:val="24"/>
          <w:szCs w:val="24"/>
          <w:lang w:val="en-GB"/>
        </w:rPr>
      </w:pPr>
      <w:r w:rsidRPr="00AB0FAD">
        <w:rPr>
          <w:rFonts w:ascii="Times New Roman" w:hAnsi="Times New Roman"/>
          <w:sz w:val="24"/>
          <w:szCs w:val="24"/>
        </w:rPr>
        <w:t>IV.3.</w:t>
      </w:r>
      <w:r w:rsidRPr="00AB0FAD">
        <w:rPr>
          <w:rFonts w:ascii="Times New Roman" w:hAnsi="Times New Roman"/>
          <w:sz w:val="24"/>
          <w:szCs w:val="24"/>
        </w:rPr>
        <w:tab/>
      </w:r>
      <w:r w:rsidR="009F00CF" w:rsidRPr="00AB0FAD">
        <w:rPr>
          <w:rFonts w:ascii="Times New Roman" w:hAnsi="Times New Roman"/>
          <w:sz w:val="24"/>
          <w:szCs w:val="24"/>
          <w:lang w:val="en-GB"/>
        </w:rPr>
        <w:t xml:space="preserve">The Parties shall determine the conditions of the joint doctoral programme and procedure with regard to each student attending a joint programme in Annex 2 of this Agreement, which conditions shall include in particular: </w:t>
      </w:r>
    </w:p>
    <w:p w14:paraId="191B1A18" w14:textId="67ECE19E" w:rsidR="00224DDD" w:rsidRPr="00AB0FAD" w:rsidRDefault="00E75B09"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the expected term for the preparation of the doctoral dissertation</w:t>
      </w:r>
      <w:r w:rsidR="00224DDD" w:rsidRPr="00AB0FAD">
        <w:rPr>
          <w:rFonts w:ascii="Times New Roman" w:hAnsi="Times New Roman"/>
          <w:sz w:val="24"/>
          <w:szCs w:val="24"/>
        </w:rPr>
        <w:t>,</w:t>
      </w:r>
    </w:p>
    <w:p w14:paraId="3FC4CBFB" w14:textId="2ACBF4C7" w:rsidR="00224DDD" w:rsidRPr="00AB0FAD" w:rsidRDefault="00B0198F"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the number and duration of research periods to be spent at the Parties’ institutions, all the study units (with credit value) which are required by the Parties’ curriculum and the doctoral school’s training plan,</w:t>
      </w:r>
    </w:p>
    <w:p w14:paraId="68C95496" w14:textId="6DACCB20" w:rsidR="00203302" w:rsidRPr="00AB0FAD" w:rsidRDefault="00203302" w:rsidP="00203302">
      <w:pPr>
        <w:numPr>
          <w:ilvl w:val="0"/>
          <w:numId w:val="3"/>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the type and expected sums of benefits due to the Doctoral Student preparing a dissertation (such as an academic scholarship, a research grant, travel allowance, etc.),</w:t>
      </w:r>
    </w:p>
    <w:p w14:paraId="4BA2E803" w14:textId="7B00511D" w:rsidR="00224DDD" w:rsidRPr="00AB0FAD" w:rsidRDefault="007D5E11" w:rsidP="007D5E11">
      <w:pPr>
        <w:numPr>
          <w:ilvl w:val="0"/>
          <w:numId w:val="3"/>
        </w:numPr>
        <w:spacing w:after="100" w:afterAutospacing="1"/>
        <w:rPr>
          <w:rFonts w:ascii="Times New Roman" w:hAnsi="Times New Roman"/>
          <w:sz w:val="24"/>
          <w:szCs w:val="24"/>
          <w:lang w:val="en-GB"/>
        </w:rPr>
      </w:pPr>
      <w:r w:rsidRPr="00AB0FAD">
        <w:rPr>
          <w:rFonts w:ascii="Times New Roman" w:hAnsi="Times New Roman"/>
          <w:sz w:val="24"/>
          <w:szCs w:val="24"/>
          <w:lang w:val="en-GB"/>
        </w:rPr>
        <w:t>the Party to whom the Doctoral Student is paying the tuition fee in the relevant academic period,</w:t>
      </w:r>
    </w:p>
    <w:p w14:paraId="43ABA7F6" w14:textId="09C48577" w:rsidR="00224DDD" w:rsidRPr="00AB0FAD" w:rsidRDefault="006E023C"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provisions relating to the accommodation of the Doctoral Student</w:t>
      </w:r>
      <w:r w:rsidR="00056A87" w:rsidRPr="00AB0FAD">
        <w:rPr>
          <w:rFonts w:ascii="Times New Roman" w:hAnsi="Times New Roman"/>
          <w:sz w:val="24"/>
          <w:szCs w:val="24"/>
        </w:rPr>
        <w:t>,</w:t>
      </w:r>
    </w:p>
    <w:p w14:paraId="2B575F49" w14:textId="32C7F52E" w:rsidR="00056A87" w:rsidRPr="00AB0FAD" w:rsidRDefault="006E023C" w:rsidP="00BB7485">
      <w:pPr>
        <w:numPr>
          <w:ilvl w:val="0"/>
          <w:numId w:val="3"/>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the appointment of the supervisors</w:t>
      </w:r>
      <w:r w:rsidR="0008654F" w:rsidRPr="00AB0FAD">
        <w:rPr>
          <w:rFonts w:ascii="Times New Roman" w:hAnsi="Times New Roman"/>
          <w:sz w:val="24"/>
          <w:szCs w:val="24"/>
          <w:lang w:val="en-GB"/>
        </w:rPr>
        <w:t>,</w:t>
      </w:r>
    </w:p>
    <w:p w14:paraId="51EF41F8" w14:textId="4CD1081E" w:rsidR="00343E4C" w:rsidRPr="00AB0FAD" w:rsidRDefault="007D04C5"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provisions regarding the submission, announcement and making additional copies of the doctoral dissertation,</w:t>
      </w:r>
    </w:p>
    <w:p w14:paraId="62C2A7C0" w14:textId="7C9E7CF4" w:rsidR="00224DDD" w:rsidRPr="00AB0FAD" w:rsidRDefault="007D04C5"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conditions for the setting up and designation of the Assessment Committee to be convened for the public disputation of the dissertation</w:t>
      </w:r>
      <w:r w:rsidR="00224DDD" w:rsidRPr="00AB0FAD">
        <w:rPr>
          <w:rFonts w:ascii="Times New Roman" w:hAnsi="Times New Roman"/>
          <w:sz w:val="24"/>
          <w:szCs w:val="24"/>
        </w:rPr>
        <w:t>,</w:t>
      </w:r>
    </w:p>
    <w:p w14:paraId="60AA56BA" w14:textId="4BCFE27E" w:rsidR="00224DDD" w:rsidRPr="00AB0FAD" w:rsidRDefault="00EF670A"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the Party where the doctoral procedure and the defence of the dissertation take place</w:t>
      </w:r>
      <w:r w:rsidR="00224DDD" w:rsidRPr="00AB0FAD">
        <w:rPr>
          <w:rFonts w:ascii="Times New Roman" w:hAnsi="Times New Roman"/>
          <w:sz w:val="24"/>
          <w:szCs w:val="24"/>
        </w:rPr>
        <w:t>,</w:t>
      </w:r>
    </w:p>
    <w:p w14:paraId="01CDFF95" w14:textId="487987AE" w:rsidR="00224DDD" w:rsidRPr="00AB0FAD" w:rsidRDefault="00EF670A" w:rsidP="00BB7485">
      <w:pPr>
        <w:numPr>
          <w:ilvl w:val="0"/>
          <w:numId w:val="3"/>
        </w:numPr>
        <w:spacing w:after="100" w:afterAutospacing="1"/>
        <w:jc w:val="both"/>
        <w:rPr>
          <w:rFonts w:ascii="Times New Roman" w:hAnsi="Times New Roman"/>
          <w:sz w:val="24"/>
          <w:szCs w:val="24"/>
        </w:rPr>
      </w:pPr>
      <w:r w:rsidRPr="00AB0FAD">
        <w:rPr>
          <w:rFonts w:ascii="Times New Roman" w:hAnsi="Times New Roman"/>
          <w:sz w:val="24"/>
          <w:szCs w:val="24"/>
          <w:lang w:val="en-GB"/>
        </w:rPr>
        <w:t>the language of the doctoral dissertation and that of the public disputation, as well as the language in which the summary (abstracts) of the dissertation is written</w:t>
      </w:r>
      <w:r w:rsidR="00056A87" w:rsidRPr="00AB0FAD">
        <w:rPr>
          <w:rFonts w:ascii="Times New Roman" w:hAnsi="Times New Roman"/>
          <w:sz w:val="24"/>
          <w:szCs w:val="24"/>
        </w:rPr>
        <w:t>.</w:t>
      </w:r>
    </w:p>
    <w:p w14:paraId="4DC68E2A" w14:textId="49EE8C19" w:rsidR="00BC20E3" w:rsidRPr="00AB0FAD" w:rsidRDefault="00A67231" w:rsidP="00BC20E3">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IV.4.</w:t>
      </w:r>
      <w:r w:rsidRPr="00AB0FAD">
        <w:rPr>
          <w:rFonts w:ascii="Times New Roman" w:hAnsi="Times New Roman"/>
          <w:sz w:val="24"/>
          <w:szCs w:val="24"/>
        </w:rPr>
        <w:tab/>
      </w:r>
      <w:r w:rsidR="00BC20E3" w:rsidRPr="00AB0FAD">
        <w:rPr>
          <w:rFonts w:ascii="Times New Roman" w:hAnsi="Times New Roman"/>
          <w:sz w:val="24"/>
          <w:szCs w:val="24"/>
          <w:lang w:val="en-GB"/>
        </w:rPr>
        <w:t>The supervisors appointed by the Parties shall perform their delegated duties in cooperation, i.e. guiding and supervising the preparation of the doctoral dissertation, and shall undertake to act in their supervisory role in full scale.</w:t>
      </w:r>
    </w:p>
    <w:p w14:paraId="24F623B0" w14:textId="52166B93" w:rsidR="00810B84" w:rsidRPr="00AB0FAD" w:rsidRDefault="00A67231" w:rsidP="00810B84">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IV.5.</w:t>
      </w:r>
      <w:r w:rsidRPr="00AB0FAD">
        <w:rPr>
          <w:rFonts w:ascii="Times New Roman" w:hAnsi="Times New Roman"/>
          <w:sz w:val="24"/>
          <w:szCs w:val="24"/>
        </w:rPr>
        <w:tab/>
      </w:r>
      <w:r w:rsidR="00810B84" w:rsidRPr="00AB0FAD">
        <w:rPr>
          <w:rFonts w:ascii="Times New Roman" w:hAnsi="Times New Roman"/>
          <w:sz w:val="24"/>
          <w:szCs w:val="24"/>
          <w:lang w:val="en-GB"/>
        </w:rPr>
        <w:t>The Parties shall undertake within the cooperation pursuant to the terms of this Agreement to accept the validity of the doctoral dissertations prepared and defended within the joint doctoral programme – provided it is feasible in compliance with the prevailing provisions of law. The Parties shall not be liable if during the duration of the doctoral programme – due to an alteration of the pertaining statutory provisions – the validity of the relevant doctoral dissertation may</w:t>
      </w:r>
      <w:r w:rsidR="009074B3" w:rsidRPr="00AB0FAD">
        <w:rPr>
          <w:rFonts w:ascii="Times New Roman" w:hAnsi="Times New Roman"/>
          <w:sz w:val="24"/>
          <w:szCs w:val="24"/>
          <w:lang w:val="en-GB"/>
        </w:rPr>
        <w:t xml:space="preserve"> not</w:t>
      </w:r>
      <w:r w:rsidR="00810B84" w:rsidRPr="00AB0FAD">
        <w:rPr>
          <w:rFonts w:ascii="Times New Roman" w:hAnsi="Times New Roman"/>
          <w:sz w:val="24"/>
          <w:szCs w:val="24"/>
          <w:lang w:val="en-GB"/>
        </w:rPr>
        <w:t xml:space="preserve"> be acknowledged on the basis of the prevailing provisions of law. The Parties are obliged to notify each other forthwith of such modifications.</w:t>
      </w:r>
    </w:p>
    <w:p w14:paraId="574C0227" w14:textId="5CE949C9" w:rsidR="00641F2C" w:rsidRPr="00AB0FAD" w:rsidRDefault="00A67231" w:rsidP="00641F2C">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IV.6.</w:t>
      </w:r>
      <w:r w:rsidRPr="00AB0FAD">
        <w:rPr>
          <w:rFonts w:ascii="Times New Roman" w:hAnsi="Times New Roman"/>
          <w:sz w:val="24"/>
          <w:szCs w:val="24"/>
        </w:rPr>
        <w:tab/>
      </w:r>
      <w:r w:rsidR="00641F2C" w:rsidRPr="00AB0FAD">
        <w:rPr>
          <w:rFonts w:ascii="Times New Roman" w:hAnsi="Times New Roman"/>
          <w:sz w:val="24"/>
          <w:szCs w:val="24"/>
          <w:lang w:val="en-GB"/>
        </w:rPr>
        <w:t>Based on the favourable decision of the Assessment Committee and the minutes of the public disputation, each Party shall award a doctoral degree, and issue a doctoral certificate (degree) accordingly. The doctoral certificate (degree) shall contain details pertaining to the prevailing law with regard to each Party.</w:t>
      </w:r>
    </w:p>
    <w:p w14:paraId="4794B5F0" w14:textId="51356B11" w:rsidR="00224DDD" w:rsidRPr="00AB0FAD" w:rsidRDefault="00A67231" w:rsidP="00A67231">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IV.7.</w:t>
      </w:r>
      <w:r w:rsidRPr="00AB0FAD">
        <w:rPr>
          <w:rFonts w:ascii="Times New Roman" w:hAnsi="Times New Roman"/>
          <w:sz w:val="24"/>
          <w:szCs w:val="24"/>
        </w:rPr>
        <w:tab/>
      </w:r>
      <w:r w:rsidR="00641F2C" w:rsidRPr="00AB0FAD">
        <w:rPr>
          <w:rFonts w:ascii="Times New Roman" w:hAnsi="Times New Roman"/>
          <w:sz w:val="24"/>
          <w:szCs w:val="24"/>
          <w:lang w:val="en-GB"/>
        </w:rPr>
        <w:t>A reference shall be made in the certificates (degrees) to be issued</w:t>
      </w:r>
      <w:r w:rsidR="00641F2C" w:rsidRPr="00AB0FAD">
        <w:rPr>
          <w:rFonts w:ascii="Times New Roman" w:hAnsi="Times New Roman"/>
          <w:sz w:val="24"/>
          <w:szCs w:val="24"/>
        </w:rPr>
        <w:t xml:space="preserve"> </w:t>
      </w:r>
      <w:r w:rsidR="00641F2C" w:rsidRPr="00AB0FAD">
        <w:rPr>
          <w:rFonts w:ascii="Times New Roman" w:hAnsi="Times New Roman"/>
          <w:sz w:val="24"/>
          <w:szCs w:val="24"/>
          <w:lang w:val="en-GB"/>
        </w:rPr>
        <w:t>that the degree was obtained within the scope of this Agreement (double degree).</w:t>
      </w:r>
    </w:p>
    <w:p w14:paraId="5028D005" w14:textId="0F5C0768" w:rsidR="00CD505F" w:rsidRPr="00AB0FAD" w:rsidRDefault="00A67231" w:rsidP="00CD505F">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IV.8.</w:t>
      </w:r>
      <w:r w:rsidRPr="00AB0FAD">
        <w:rPr>
          <w:rFonts w:ascii="Times New Roman" w:hAnsi="Times New Roman"/>
          <w:sz w:val="24"/>
          <w:szCs w:val="24"/>
        </w:rPr>
        <w:tab/>
      </w:r>
      <w:r w:rsidR="00CD505F" w:rsidRPr="00AB0FAD">
        <w:rPr>
          <w:rFonts w:ascii="Times New Roman" w:hAnsi="Times New Roman"/>
          <w:sz w:val="24"/>
          <w:szCs w:val="24"/>
          <w:lang w:val="en-GB"/>
        </w:rPr>
        <w:t>The minutes of the public disputation shall be kept in the language of the Party’s country where it was conducted, and which shall be signed by the members of the Assessment Committee. A reference shall expressly be made to the cooperation set forth in this Agreement.</w:t>
      </w:r>
    </w:p>
    <w:p w14:paraId="43DC8096" w14:textId="5B94F4DD" w:rsidR="00224DDD" w:rsidRPr="00AB0FAD" w:rsidRDefault="00224DDD" w:rsidP="00224DDD">
      <w:pPr>
        <w:spacing w:after="100" w:afterAutospacing="1"/>
        <w:ind w:left="720" w:hanging="720"/>
        <w:jc w:val="both"/>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V.</w:t>
      </w: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b/>
      </w:r>
      <w:r w:rsidR="009243BD"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The Doctoral Student’s Participation In the Joint Doctoral Programme</w:t>
      </w:r>
    </w:p>
    <w:p w14:paraId="05D684DD" w14:textId="5FF1C8FE" w:rsidR="008712F4" w:rsidRPr="00AB0FAD" w:rsidRDefault="008712F4" w:rsidP="00FE49ED">
      <w:pPr>
        <w:spacing w:after="100" w:afterAutospacing="1"/>
        <w:ind w:left="720" w:hanging="12"/>
        <w:jc w:val="both"/>
        <w:rPr>
          <w:rFonts w:ascii="Times New Roman" w:hAnsi="Times New Roman"/>
          <w:sz w:val="24"/>
          <w:szCs w:val="24"/>
        </w:rPr>
      </w:pPr>
      <w:r w:rsidRPr="00AB0FAD">
        <w:rPr>
          <w:rFonts w:ascii="Times New Roman" w:hAnsi="Times New Roman"/>
          <w:sz w:val="24"/>
          <w:szCs w:val="24"/>
          <w:lang w:val="en-GB"/>
        </w:rPr>
        <w:t xml:space="preserve">Only those Doctoral Students may be admitted to the joint doctoral programme and doctoral procedure offered and conducted within the scope of this Agreement in pursuance to the relevant terms who comply with the conditions specified by the Parties in Annex 2 of this Agreement, and with regard to whom both Parties as well as the particular Doctoral Student have signed Annex 2. The Doctoral Student, by </w:t>
      </w:r>
      <w:r w:rsidR="00FE49ED" w:rsidRPr="00AB0FAD">
        <w:rPr>
          <w:rFonts w:ascii="Times New Roman" w:hAnsi="Times New Roman"/>
          <w:sz w:val="24"/>
          <w:szCs w:val="24"/>
          <w:lang w:val="en-GB"/>
        </w:rPr>
        <w:t>signing the declaration prescribed by</w:t>
      </w:r>
      <w:r w:rsidRPr="00AB0FAD">
        <w:rPr>
          <w:rFonts w:ascii="Times New Roman" w:hAnsi="Times New Roman"/>
          <w:sz w:val="24"/>
          <w:szCs w:val="24"/>
          <w:lang w:val="en-GB"/>
        </w:rPr>
        <w:t xml:space="preserve"> Annex 3 of this Agreement, shall separately accept the terms of this programme, and undertake to bear all costs payable by the Doctoral Student pertaining to the expenses of the joint doctoral programme.</w:t>
      </w:r>
    </w:p>
    <w:p w14:paraId="460509B3" w14:textId="40C62841" w:rsidR="00B254DF" w:rsidRPr="00AB0FAD" w:rsidRDefault="00B254DF" w:rsidP="0080444C">
      <w:pPr>
        <w:spacing w:after="100" w:afterAutospacing="1"/>
        <w:jc w:val="both"/>
        <w:rPr>
          <w:rFonts w:ascii="Times New Roman" w:hAnsi="Times New Roman"/>
          <w:b/>
          <w:bCs/>
          <w:smallCaps/>
          <w:sz w:val="24"/>
          <w:szCs w:val="24"/>
          <w14:shadow w14:blurRad="50800" w14:dist="38100" w14:dir="2700000" w14:sx="100000" w14:sy="100000" w14:kx="0" w14:ky="0" w14:algn="tl">
            <w14:srgbClr w14:val="000000">
              <w14:alpha w14:val="60000"/>
            </w14:srgbClr>
          </w14:shadow>
        </w:rPr>
      </w:pP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V</w:t>
      </w:r>
      <w:r w:rsidR="00A67231"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I</w:t>
      </w: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w:t>
      </w:r>
      <w:r w:rsidRPr="00AB0FAD">
        <w:rPr>
          <w:rFonts w:ascii="Times New Roman" w:hAnsi="Times New Roman"/>
          <w:b/>
          <w:bCs/>
          <w:smallCaps/>
          <w:sz w:val="24"/>
          <w:szCs w:val="24"/>
          <w14:shadow w14:blurRad="50800" w14:dist="38100" w14:dir="2700000" w14:sx="100000" w14:sy="100000" w14:kx="0" w14:ky="0" w14:algn="tl">
            <w14:srgbClr w14:val="000000">
              <w14:alpha w14:val="60000"/>
            </w14:srgbClr>
          </w14:shadow>
        </w:rPr>
        <w:tab/>
      </w:r>
      <w:r w:rsidR="0088052E" w:rsidRPr="00AB0FAD">
        <w:rPr>
          <w:rFonts w:ascii="Times New Roman" w:hAnsi="Times New Roman"/>
          <w:b/>
          <w:bCs/>
          <w:smallCaps/>
          <w:sz w:val="24"/>
          <w:szCs w:val="24"/>
          <w:lang w:val="en-GB"/>
          <w14:shadow w14:blurRad="50800" w14:dist="38100" w14:dir="2700000" w14:sx="100000" w14:sy="100000" w14:kx="0" w14:ky="0" w14:algn="tl">
            <w14:srgbClr w14:val="000000">
              <w14:alpha w14:val="60000"/>
            </w14:srgbClr>
          </w14:shadow>
        </w:rPr>
        <w:t>Rights Pertaining to Intellectual Property</w:t>
      </w:r>
    </w:p>
    <w:p w14:paraId="4A51FA42" w14:textId="13A01A90" w:rsidR="00B254DF" w:rsidRPr="00AB0FAD" w:rsidRDefault="00B254DF" w:rsidP="0080444C">
      <w:pPr>
        <w:autoSpaceDE w:val="0"/>
        <w:autoSpaceDN w:val="0"/>
        <w:adjustRightInd w:val="0"/>
        <w:spacing w:after="100" w:afterAutospacing="1"/>
        <w:ind w:left="720" w:hanging="720"/>
        <w:jc w:val="both"/>
        <w:rPr>
          <w:rFonts w:ascii="Times New Roman" w:hAnsi="Times New Roman"/>
          <w:sz w:val="24"/>
          <w:szCs w:val="24"/>
        </w:rPr>
      </w:pPr>
      <w:r w:rsidRPr="00AB0FAD">
        <w:rPr>
          <w:rFonts w:ascii="Times New Roman" w:hAnsi="Times New Roman"/>
          <w:sz w:val="24"/>
          <w:szCs w:val="24"/>
        </w:rPr>
        <w:t>V</w:t>
      </w:r>
      <w:r w:rsidR="00A67231" w:rsidRPr="00AB0FAD">
        <w:rPr>
          <w:rFonts w:ascii="Times New Roman" w:hAnsi="Times New Roman"/>
          <w:sz w:val="24"/>
          <w:szCs w:val="24"/>
        </w:rPr>
        <w:t>I</w:t>
      </w:r>
      <w:r w:rsidRPr="00AB0FAD">
        <w:rPr>
          <w:rFonts w:ascii="Times New Roman" w:hAnsi="Times New Roman"/>
          <w:sz w:val="24"/>
          <w:szCs w:val="24"/>
        </w:rPr>
        <w:t>.1.</w:t>
      </w:r>
      <w:r w:rsidRPr="00AB0FAD">
        <w:rPr>
          <w:rFonts w:ascii="Times New Roman" w:hAnsi="Times New Roman"/>
          <w:sz w:val="24"/>
          <w:szCs w:val="24"/>
        </w:rPr>
        <w:tab/>
      </w:r>
      <w:r w:rsidR="00A65FAE" w:rsidRPr="00AB0FAD">
        <w:rPr>
          <w:rFonts w:ascii="Times New Roman" w:hAnsi="Times New Roman"/>
          <w:sz w:val="24"/>
          <w:szCs w:val="24"/>
          <w:lang w:val="en-GB"/>
        </w:rPr>
        <w:t>The Parties shall respect each other’s rights pertaining to intellectual property</w:t>
      </w:r>
      <w:r w:rsidRPr="00AB0FAD">
        <w:rPr>
          <w:rFonts w:ascii="Times New Roman" w:hAnsi="Times New Roman"/>
          <w:sz w:val="24"/>
          <w:szCs w:val="24"/>
        </w:rPr>
        <w:t>.</w:t>
      </w:r>
    </w:p>
    <w:p w14:paraId="0553B69A" w14:textId="04CF4E5A" w:rsidR="001057C1" w:rsidRPr="00AB0FAD" w:rsidRDefault="00B254DF" w:rsidP="00395239">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V</w:t>
      </w:r>
      <w:r w:rsidR="00A67231" w:rsidRPr="00AB0FAD">
        <w:rPr>
          <w:rFonts w:ascii="Times New Roman" w:hAnsi="Times New Roman"/>
          <w:sz w:val="24"/>
          <w:szCs w:val="24"/>
        </w:rPr>
        <w:t>I</w:t>
      </w:r>
      <w:r w:rsidRPr="00AB0FAD">
        <w:rPr>
          <w:rFonts w:ascii="Times New Roman" w:hAnsi="Times New Roman"/>
          <w:sz w:val="24"/>
          <w:szCs w:val="24"/>
        </w:rPr>
        <w:t>.2.</w:t>
      </w:r>
      <w:r w:rsidRPr="00AB0FAD">
        <w:rPr>
          <w:rFonts w:ascii="Times New Roman" w:hAnsi="Times New Roman"/>
          <w:sz w:val="24"/>
          <w:szCs w:val="24"/>
        </w:rPr>
        <w:tab/>
      </w:r>
      <w:r w:rsidR="001057C1" w:rsidRPr="00AB0FAD">
        <w:rPr>
          <w:rFonts w:ascii="Times New Roman" w:hAnsi="Times New Roman"/>
          <w:sz w:val="24"/>
          <w:szCs w:val="24"/>
          <w:lang w:val="en-GB"/>
        </w:rPr>
        <w:t xml:space="preserve">All rights relating to intellectual property established under the scope of this Agreement by the contribution of the Parties and their Doctoral Students shall </w:t>
      </w:r>
      <w:r w:rsidR="00395239" w:rsidRPr="00AB0FAD">
        <w:rPr>
          <w:rFonts w:ascii="Times New Roman" w:hAnsi="Times New Roman"/>
          <w:sz w:val="24"/>
          <w:szCs w:val="24"/>
          <w:lang w:val="en-GB"/>
        </w:rPr>
        <w:t>be governed by the relevant laws and the provisions of the Parties’ internal regulations</w:t>
      </w:r>
      <w:r w:rsidR="001057C1" w:rsidRPr="00AB0FAD">
        <w:rPr>
          <w:rFonts w:ascii="Times New Roman" w:hAnsi="Times New Roman"/>
          <w:sz w:val="24"/>
          <w:szCs w:val="24"/>
          <w:lang w:val="en-GB"/>
        </w:rPr>
        <w:t>.</w:t>
      </w:r>
    </w:p>
    <w:p w14:paraId="39019A37" w14:textId="77777777" w:rsidR="001057C1" w:rsidRPr="00AB0FAD" w:rsidRDefault="001057C1" w:rsidP="00A67231">
      <w:pPr>
        <w:spacing w:after="100" w:afterAutospacing="1"/>
        <w:ind w:left="720" w:hanging="720"/>
        <w:jc w:val="both"/>
        <w:rPr>
          <w:sz w:val="24"/>
          <w:szCs w:val="24"/>
          <w:lang w:val="en-GB"/>
        </w:rPr>
      </w:pPr>
    </w:p>
    <w:p w14:paraId="392CADEF" w14:textId="67330CE8" w:rsidR="00B254DF" w:rsidRPr="00AB0FAD" w:rsidRDefault="00B254DF" w:rsidP="003E64E5">
      <w:pPr>
        <w:pStyle w:val="Szvegtrzs"/>
        <w:spacing w:after="100" w:afterAutospacing="1"/>
        <w:rPr>
          <w:rFonts w:ascii="Times New Roman" w:hAnsi="Times New Roman"/>
          <w:b/>
          <w:smallCaps/>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lang w:val="en-GB"/>
          <w14:shadow w14:blurRad="50800" w14:dist="38100" w14:dir="2700000" w14:sx="100000" w14:sy="100000" w14:kx="0" w14:ky="0" w14:algn="tl">
            <w14:srgbClr w14:val="000000">
              <w14:alpha w14:val="60000"/>
            </w14:srgbClr>
          </w14:shadow>
        </w:rPr>
        <w:t>V</w:t>
      </w:r>
      <w:r w:rsidR="00A67231" w:rsidRPr="00AB0FAD">
        <w:rPr>
          <w:rFonts w:ascii="Times New Roman" w:hAnsi="Times New Roman"/>
          <w:b/>
          <w:smallCaps/>
          <w:lang w:val="en-GB"/>
          <w14:shadow w14:blurRad="50800" w14:dist="38100" w14:dir="2700000" w14:sx="100000" w14:sy="100000" w14:kx="0" w14:ky="0" w14:algn="tl">
            <w14:srgbClr w14:val="000000">
              <w14:alpha w14:val="60000"/>
            </w14:srgbClr>
          </w14:shadow>
        </w:rPr>
        <w:t>II</w:t>
      </w:r>
      <w:r w:rsidRPr="00AB0FAD">
        <w:rPr>
          <w:rFonts w:ascii="Times New Roman" w:hAnsi="Times New Roman"/>
          <w:b/>
          <w:smallCaps/>
          <w:lang w:val="en-GB"/>
          <w14:shadow w14:blurRad="50800" w14:dist="38100" w14:dir="2700000" w14:sx="100000" w14:sy="100000" w14:kx="0" w14:ky="0" w14:algn="tl">
            <w14:srgbClr w14:val="000000">
              <w14:alpha w14:val="60000"/>
            </w14:srgbClr>
          </w14:shadow>
        </w:rPr>
        <w:t>.</w:t>
      </w:r>
      <w:r w:rsidRPr="00AB0FAD">
        <w:rPr>
          <w:rFonts w:ascii="Times New Roman" w:hAnsi="Times New Roman"/>
          <w:b/>
          <w:smallCaps/>
          <w:lang w:val="en-GB"/>
          <w14:shadow w14:blurRad="50800" w14:dist="38100" w14:dir="2700000" w14:sx="100000" w14:sy="100000" w14:kx="0" w14:ky="0" w14:algn="tl">
            <w14:srgbClr w14:val="000000">
              <w14:alpha w14:val="60000"/>
            </w14:srgbClr>
          </w14:shadow>
        </w:rPr>
        <w:tab/>
      </w:r>
      <w:r w:rsidR="0088052E" w:rsidRPr="00AB0FAD">
        <w:rPr>
          <w:rFonts w:ascii="Times New Roman" w:hAnsi="Times New Roman"/>
          <w:b/>
          <w:bCs/>
          <w:smallCaps/>
          <w:lang w:val="en-GB"/>
          <w14:shadow w14:blurRad="50800" w14:dist="38100" w14:dir="2700000" w14:sx="100000" w14:sy="100000" w14:kx="0" w14:ky="0" w14:algn="tl">
            <w14:srgbClr w14:val="000000">
              <w14:alpha w14:val="60000"/>
            </w14:srgbClr>
          </w14:shadow>
        </w:rPr>
        <w:t>Funding and Costs</w:t>
      </w:r>
    </w:p>
    <w:p w14:paraId="6F947FDC" w14:textId="268F3BFC" w:rsidR="00E46D92" w:rsidRPr="00AB0FAD" w:rsidRDefault="00B254DF" w:rsidP="00207DD2">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ab/>
      </w:r>
      <w:r w:rsidR="00207DD2" w:rsidRPr="00AB0FAD">
        <w:rPr>
          <w:rFonts w:ascii="Times New Roman" w:hAnsi="Times New Roman"/>
          <w:sz w:val="24"/>
          <w:szCs w:val="24"/>
          <w:lang w:val="en-GB"/>
        </w:rPr>
        <w:t>Provisions pertaining to c</w:t>
      </w:r>
      <w:r w:rsidR="00E46D92" w:rsidRPr="00AB0FAD">
        <w:rPr>
          <w:rFonts w:ascii="Times New Roman" w:hAnsi="Times New Roman"/>
          <w:sz w:val="24"/>
          <w:szCs w:val="24"/>
          <w:lang w:val="en-GB"/>
        </w:rPr>
        <w:t>osts arising within the framework of the cooperation, thus administrative costs in particular, potential tuition fees</w:t>
      </w:r>
      <w:r w:rsidR="00207DD2" w:rsidRPr="00AB0FAD">
        <w:rPr>
          <w:rFonts w:ascii="Times New Roman" w:hAnsi="Times New Roman"/>
          <w:sz w:val="24"/>
          <w:szCs w:val="24"/>
          <w:lang w:val="en-GB"/>
        </w:rPr>
        <w:t xml:space="preserve"> and </w:t>
      </w:r>
      <w:r w:rsidR="00E46D92" w:rsidRPr="00AB0FAD">
        <w:rPr>
          <w:rFonts w:ascii="Times New Roman" w:hAnsi="Times New Roman"/>
          <w:sz w:val="24"/>
          <w:szCs w:val="24"/>
          <w:lang w:val="en-GB"/>
        </w:rPr>
        <w:t xml:space="preserve">grantable support for </w:t>
      </w:r>
      <w:r w:rsidR="00207DD2" w:rsidRPr="00AB0FAD">
        <w:rPr>
          <w:rFonts w:ascii="Times New Roman" w:hAnsi="Times New Roman"/>
          <w:sz w:val="24"/>
          <w:szCs w:val="24"/>
          <w:lang w:val="en-GB"/>
        </w:rPr>
        <w:t xml:space="preserve">Doctoral </w:t>
      </w:r>
      <w:r w:rsidR="00E46D92" w:rsidRPr="00AB0FAD">
        <w:rPr>
          <w:rFonts w:ascii="Times New Roman" w:hAnsi="Times New Roman"/>
          <w:sz w:val="24"/>
          <w:szCs w:val="24"/>
          <w:lang w:val="en-GB"/>
        </w:rPr>
        <w:t>Students are comprised within Annex 2 of this Agreement.</w:t>
      </w:r>
    </w:p>
    <w:p w14:paraId="26A95045" w14:textId="6DCD824E" w:rsidR="00B254DF" w:rsidRPr="00AB0FAD" w:rsidRDefault="00717E12" w:rsidP="0080444C">
      <w:pPr>
        <w:pStyle w:val="Szvegtrzs"/>
        <w:spacing w:after="100" w:afterAutospacing="1"/>
        <w:rPr>
          <w:rFonts w:ascii="Times New Roman" w:hAnsi="Times New Roman"/>
          <w:b/>
          <w:smallCaps/>
          <w14:shadow w14:blurRad="50800" w14:dist="38100" w14:dir="2700000" w14:sx="100000" w14:sy="100000" w14:kx="0" w14:ky="0" w14:algn="tl">
            <w14:srgbClr w14:val="000000">
              <w14:alpha w14:val="60000"/>
            </w14:srgbClr>
          </w14:shadow>
        </w:rPr>
      </w:pPr>
      <w:r w:rsidRPr="00AB0FAD">
        <w:rPr>
          <w:rFonts w:ascii="Times New Roman" w:hAnsi="Times New Roman"/>
          <w:b/>
          <w:smallCaps/>
          <w14:shadow w14:blurRad="50800" w14:dist="38100" w14:dir="2700000" w14:sx="100000" w14:sy="100000" w14:kx="0" w14:ky="0" w14:algn="tl">
            <w14:srgbClr w14:val="000000">
              <w14:alpha w14:val="60000"/>
            </w14:srgbClr>
          </w14:shadow>
        </w:rPr>
        <w:t>V</w:t>
      </w:r>
      <w:r w:rsidR="00A67231" w:rsidRPr="00AB0FAD">
        <w:rPr>
          <w:rFonts w:ascii="Times New Roman" w:hAnsi="Times New Roman"/>
          <w:b/>
          <w:smallCaps/>
          <w14:shadow w14:blurRad="50800" w14:dist="38100" w14:dir="2700000" w14:sx="100000" w14:sy="100000" w14:kx="0" w14:ky="0" w14:algn="tl">
            <w14:srgbClr w14:val="000000">
              <w14:alpha w14:val="60000"/>
            </w14:srgbClr>
          </w14:shadow>
        </w:rPr>
        <w:t>II</w:t>
      </w:r>
      <w:r w:rsidR="00B254DF" w:rsidRPr="00AB0FAD">
        <w:rPr>
          <w:rFonts w:ascii="Times New Roman" w:hAnsi="Times New Roman"/>
          <w:b/>
          <w:smallCaps/>
          <w14:shadow w14:blurRad="50800" w14:dist="38100" w14:dir="2700000" w14:sx="100000" w14:sy="100000" w14:kx="0" w14:ky="0" w14:algn="tl">
            <w14:srgbClr w14:val="000000">
              <w14:alpha w14:val="60000"/>
            </w14:srgbClr>
          </w14:shadow>
        </w:rPr>
        <w:t>I.</w:t>
      </w:r>
      <w:r w:rsidR="00B254DF" w:rsidRPr="00AB0FAD">
        <w:rPr>
          <w:rFonts w:ascii="Times New Roman" w:hAnsi="Times New Roman"/>
          <w:b/>
          <w:smallCaps/>
          <w14:shadow w14:blurRad="50800" w14:dist="38100" w14:dir="2700000" w14:sx="100000" w14:sy="100000" w14:kx="0" w14:ky="0" w14:algn="tl">
            <w14:srgbClr w14:val="000000">
              <w14:alpha w14:val="60000"/>
            </w14:srgbClr>
          </w14:shadow>
        </w:rPr>
        <w:tab/>
      </w:r>
      <w:r w:rsidR="00F77FF5" w:rsidRPr="00AB0FAD">
        <w:rPr>
          <w:rFonts w:ascii="Times New Roman" w:hAnsi="Times New Roman"/>
          <w:b/>
          <w:smallCaps/>
          <w:lang w:val="en-GB"/>
          <w14:shadow w14:blurRad="50800" w14:dist="38100" w14:dir="2700000" w14:sx="100000" w14:sy="100000" w14:kx="0" w14:ky="0" w14:algn="tl">
            <w14:srgbClr w14:val="000000">
              <w14:alpha w14:val="60000"/>
            </w14:srgbClr>
          </w14:shadow>
        </w:rPr>
        <w:t>Supplements and Amendments</w:t>
      </w:r>
    </w:p>
    <w:p w14:paraId="59DA58D8" w14:textId="20FB6E71" w:rsidR="00F77FF5" w:rsidRPr="00AB0FAD" w:rsidRDefault="00B254DF" w:rsidP="00F77FF5">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ab/>
        <w:t xml:space="preserve"> </w:t>
      </w:r>
      <w:r w:rsidR="00F77FF5" w:rsidRPr="00AB0FAD">
        <w:rPr>
          <w:rFonts w:ascii="Times New Roman" w:hAnsi="Times New Roman"/>
          <w:sz w:val="24"/>
          <w:szCs w:val="24"/>
          <w:lang w:val="en-GB"/>
        </w:rPr>
        <w:t xml:space="preserve">Supplementing or amending this Agreement may merely be effective exclusively in writing </w:t>
      </w:r>
      <w:r w:rsidR="00581DB1" w:rsidRPr="00AB0FAD">
        <w:rPr>
          <w:rFonts w:ascii="Times New Roman" w:hAnsi="Times New Roman"/>
          <w:sz w:val="24"/>
          <w:szCs w:val="24"/>
          <w:lang w:val="en-GB"/>
        </w:rPr>
        <w:t xml:space="preserve">and signed </w:t>
      </w:r>
      <w:r w:rsidR="00F77FF5" w:rsidRPr="00AB0FAD">
        <w:rPr>
          <w:rFonts w:ascii="Times New Roman" w:hAnsi="Times New Roman"/>
          <w:sz w:val="24"/>
          <w:szCs w:val="24"/>
          <w:lang w:val="en-GB"/>
        </w:rPr>
        <w:t xml:space="preserve">by </w:t>
      </w:r>
      <w:r w:rsidR="00581DB1" w:rsidRPr="00AB0FAD">
        <w:rPr>
          <w:rFonts w:ascii="Times New Roman" w:hAnsi="Times New Roman"/>
          <w:sz w:val="24"/>
          <w:szCs w:val="24"/>
          <w:lang w:val="en-GB"/>
        </w:rPr>
        <w:t>the authorized</w:t>
      </w:r>
      <w:r w:rsidR="00F77FF5" w:rsidRPr="00AB0FAD">
        <w:rPr>
          <w:rFonts w:ascii="Times New Roman" w:hAnsi="Times New Roman"/>
          <w:sz w:val="24"/>
          <w:szCs w:val="24"/>
          <w:lang w:val="en-GB"/>
        </w:rPr>
        <w:t xml:space="preserve"> representative</w:t>
      </w:r>
      <w:r w:rsidR="00B65B48" w:rsidRPr="00AB0FAD">
        <w:rPr>
          <w:rFonts w:ascii="Times New Roman" w:hAnsi="Times New Roman"/>
          <w:sz w:val="24"/>
          <w:szCs w:val="24"/>
          <w:lang w:val="en-GB"/>
        </w:rPr>
        <w:t>s</w:t>
      </w:r>
      <w:r w:rsidR="00F77FF5" w:rsidRPr="00AB0FAD">
        <w:rPr>
          <w:rFonts w:ascii="Times New Roman" w:hAnsi="Times New Roman"/>
          <w:sz w:val="24"/>
          <w:szCs w:val="24"/>
          <w:lang w:val="en-GB"/>
        </w:rPr>
        <w:t xml:space="preserve"> of the Parties.</w:t>
      </w:r>
    </w:p>
    <w:p w14:paraId="6BC22F3A" w14:textId="035D047B" w:rsidR="00B254DF" w:rsidRPr="00AB0FAD" w:rsidRDefault="00A67231" w:rsidP="0080444C">
      <w:pPr>
        <w:pStyle w:val="Szvegtrzs"/>
        <w:spacing w:after="100" w:afterAutospacing="1"/>
        <w:rPr>
          <w:rFonts w:ascii="Times New Roman" w:hAnsi="Times New Roman"/>
          <w:b/>
          <w:iCs/>
          <w:smallCaps/>
          <w:lang w:val="en-GB"/>
          <w14:shadow w14:blurRad="50800" w14:dist="38100" w14:dir="2700000" w14:sx="100000" w14:sy="100000" w14:kx="0" w14:ky="0" w14:algn="tl">
            <w14:srgbClr w14:val="000000">
              <w14:alpha w14:val="60000"/>
            </w14:srgbClr>
          </w14:shadow>
        </w:rPr>
      </w:pPr>
      <w:r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IX</w:t>
      </w:r>
      <w:r w:rsidR="00B254DF"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w:t>
      </w:r>
      <w:r w:rsidR="00B254DF"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ab/>
      </w:r>
      <w:r w:rsidR="00F77FF5"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The Scope and Termination of the Agreement</w:t>
      </w:r>
    </w:p>
    <w:p w14:paraId="139AA64E" w14:textId="76A41220" w:rsidR="00B254DF" w:rsidRPr="00AB0FAD" w:rsidRDefault="00A67231" w:rsidP="0080444C">
      <w:pPr>
        <w:pStyle w:val="Szvegtrzs"/>
        <w:spacing w:after="100" w:afterAutospacing="1"/>
        <w:ind w:left="720" w:hanging="720"/>
        <w:rPr>
          <w:rFonts w:ascii="Times New Roman" w:hAnsi="Times New Roman"/>
          <w:lang w:val="en-GB"/>
        </w:rPr>
      </w:pPr>
      <w:r w:rsidRPr="00AB0FAD">
        <w:rPr>
          <w:rFonts w:ascii="Times New Roman" w:hAnsi="Times New Roman"/>
        </w:rPr>
        <w:t>IX</w:t>
      </w:r>
      <w:r w:rsidR="00B254DF" w:rsidRPr="00AB0FAD">
        <w:rPr>
          <w:rFonts w:ascii="Times New Roman" w:hAnsi="Times New Roman"/>
        </w:rPr>
        <w:t>.1.</w:t>
      </w:r>
      <w:r w:rsidR="00B254DF" w:rsidRPr="00AB0FAD">
        <w:rPr>
          <w:rFonts w:ascii="Times New Roman" w:hAnsi="Times New Roman"/>
        </w:rPr>
        <w:tab/>
      </w:r>
      <w:r w:rsidR="00735031" w:rsidRPr="00AB0FAD">
        <w:rPr>
          <w:rFonts w:ascii="Times New Roman" w:hAnsi="Times New Roman"/>
          <w:lang w:val="en-GB"/>
        </w:rPr>
        <w:t xml:space="preserve">This Agreement shall come into effect on the day </w:t>
      </w:r>
      <w:r w:rsidR="00501E99" w:rsidRPr="00AB0FAD">
        <w:rPr>
          <w:rFonts w:ascii="Times New Roman" w:hAnsi="Times New Roman"/>
          <w:lang w:val="en-GB"/>
        </w:rPr>
        <w:t>duly signed by the representatives of</w:t>
      </w:r>
      <w:r w:rsidR="00735031" w:rsidRPr="00AB0FAD">
        <w:rPr>
          <w:rFonts w:ascii="Times New Roman" w:hAnsi="Times New Roman"/>
          <w:lang w:val="en-GB"/>
        </w:rPr>
        <w:t xml:space="preserve"> both Parties and shall remain in force for an indefinite period of time.</w:t>
      </w:r>
    </w:p>
    <w:p w14:paraId="2EEAB6E8" w14:textId="4C92FD5E" w:rsidR="00B254DF" w:rsidRPr="00AB0FAD" w:rsidRDefault="00A67231" w:rsidP="0080444C">
      <w:pPr>
        <w:pStyle w:val="Szvegtrzs"/>
        <w:spacing w:after="100" w:afterAutospacing="1"/>
        <w:ind w:left="720" w:hanging="720"/>
        <w:rPr>
          <w:rFonts w:ascii="Times New Roman" w:hAnsi="Times New Roman"/>
          <w:lang w:val="en-GB"/>
        </w:rPr>
      </w:pPr>
      <w:r w:rsidRPr="00AB0FAD">
        <w:rPr>
          <w:rFonts w:ascii="Times New Roman" w:hAnsi="Times New Roman"/>
          <w:lang w:val="en-GB"/>
        </w:rPr>
        <w:t>IX</w:t>
      </w:r>
      <w:r w:rsidR="00B254DF" w:rsidRPr="00AB0FAD">
        <w:rPr>
          <w:rFonts w:ascii="Times New Roman" w:hAnsi="Times New Roman"/>
          <w:lang w:val="en-GB"/>
        </w:rPr>
        <w:t>.2.</w:t>
      </w:r>
      <w:r w:rsidR="00B254DF" w:rsidRPr="00AB0FAD">
        <w:rPr>
          <w:rFonts w:ascii="Times New Roman" w:hAnsi="Times New Roman"/>
          <w:lang w:val="en-GB"/>
        </w:rPr>
        <w:tab/>
      </w:r>
      <w:r w:rsidR="007073D5" w:rsidRPr="00AB0FAD">
        <w:rPr>
          <w:rFonts w:ascii="Times New Roman" w:hAnsi="Times New Roman"/>
          <w:lang w:val="en-GB"/>
        </w:rPr>
        <w:t>Apart from section IX.1, the Agreement shall be terminated:</w:t>
      </w:r>
    </w:p>
    <w:p w14:paraId="7D77C170" w14:textId="7E710CE5" w:rsidR="00B254DF" w:rsidRPr="00AB0FAD" w:rsidRDefault="00B254DF" w:rsidP="0080444C">
      <w:pPr>
        <w:pStyle w:val="Szvegtrzs"/>
        <w:spacing w:after="100" w:afterAutospacing="1"/>
        <w:ind w:left="708"/>
        <w:rPr>
          <w:rFonts w:ascii="Times New Roman" w:hAnsi="Times New Roman"/>
          <w:lang w:val="en-GB"/>
        </w:rPr>
      </w:pPr>
      <w:r w:rsidRPr="00AB0FAD">
        <w:rPr>
          <w:rFonts w:ascii="Times New Roman" w:hAnsi="Times New Roman"/>
          <w:lang w:val="en-GB"/>
        </w:rPr>
        <w:t xml:space="preserve">a) </w:t>
      </w:r>
      <w:r w:rsidR="007073D5" w:rsidRPr="00AB0FAD">
        <w:rPr>
          <w:rFonts w:ascii="Times New Roman" w:hAnsi="Times New Roman"/>
          <w:lang w:val="en-GB"/>
        </w:rPr>
        <w:t>by mutual agreement</w:t>
      </w:r>
      <w:r w:rsidRPr="00AB0FAD">
        <w:rPr>
          <w:rFonts w:ascii="Times New Roman" w:hAnsi="Times New Roman"/>
          <w:lang w:val="en-GB"/>
        </w:rPr>
        <w:t xml:space="preserve"> (</w:t>
      </w:r>
      <w:r w:rsidR="00A67231" w:rsidRPr="00AB0FAD">
        <w:rPr>
          <w:rFonts w:ascii="Times New Roman" w:hAnsi="Times New Roman"/>
          <w:lang w:val="en-GB"/>
        </w:rPr>
        <w:t>IX</w:t>
      </w:r>
      <w:r w:rsidRPr="00AB0FAD">
        <w:rPr>
          <w:rFonts w:ascii="Times New Roman" w:hAnsi="Times New Roman"/>
          <w:lang w:val="en-GB"/>
        </w:rPr>
        <w:t>.2.1),</w:t>
      </w:r>
    </w:p>
    <w:p w14:paraId="7644D9C0" w14:textId="6F5FAC9C" w:rsidR="00B254DF" w:rsidRPr="00AB0FAD" w:rsidRDefault="00B254DF" w:rsidP="0080444C">
      <w:pPr>
        <w:pStyle w:val="Szvegtrzs"/>
        <w:spacing w:after="100" w:afterAutospacing="1"/>
        <w:ind w:left="708"/>
        <w:rPr>
          <w:rFonts w:ascii="Times New Roman" w:hAnsi="Times New Roman"/>
          <w:lang w:val="en-GB"/>
        </w:rPr>
      </w:pPr>
      <w:r w:rsidRPr="00AB0FAD">
        <w:rPr>
          <w:rFonts w:ascii="Times New Roman" w:hAnsi="Times New Roman"/>
          <w:lang w:val="en-GB"/>
        </w:rPr>
        <w:t xml:space="preserve">b) </w:t>
      </w:r>
      <w:r w:rsidR="007073D5" w:rsidRPr="00AB0FAD">
        <w:rPr>
          <w:rFonts w:ascii="Times New Roman" w:hAnsi="Times New Roman"/>
          <w:lang w:val="en-GB"/>
        </w:rPr>
        <w:t>by a cancellation by either Party</w:t>
      </w:r>
      <w:r w:rsidRPr="00AB0FAD">
        <w:rPr>
          <w:rFonts w:ascii="Times New Roman" w:hAnsi="Times New Roman"/>
          <w:lang w:val="en-GB"/>
        </w:rPr>
        <w:t xml:space="preserve"> (</w:t>
      </w:r>
      <w:r w:rsidR="00A67231" w:rsidRPr="00AB0FAD">
        <w:rPr>
          <w:rFonts w:ascii="Times New Roman" w:hAnsi="Times New Roman"/>
          <w:lang w:val="en-GB"/>
        </w:rPr>
        <w:t>IX</w:t>
      </w:r>
      <w:r w:rsidR="00DF7AB5" w:rsidRPr="00AB0FAD">
        <w:rPr>
          <w:rFonts w:ascii="Times New Roman" w:hAnsi="Times New Roman"/>
          <w:lang w:val="en-GB"/>
        </w:rPr>
        <w:t>.2.2)</w:t>
      </w:r>
    </w:p>
    <w:p w14:paraId="4A628286" w14:textId="5D3D0BC6" w:rsidR="00B254DF" w:rsidRPr="00AB0FAD" w:rsidRDefault="00A67231" w:rsidP="00104F10">
      <w:pPr>
        <w:pStyle w:val="Szvegtrzs"/>
        <w:spacing w:after="100" w:afterAutospacing="1"/>
        <w:ind w:left="1440" w:hanging="900"/>
        <w:rPr>
          <w:rFonts w:ascii="Times New Roman" w:hAnsi="Times New Roman"/>
        </w:rPr>
      </w:pPr>
      <w:r w:rsidRPr="00AB0FAD">
        <w:rPr>
          <w:rFonts w:ascii="Times New Roman" w:hAnsi="Times New Roman"/>
        </w:rPr>
        <w:t>IX</w:t>
      </w:r>
      <w:r w:rsidR="00B254DF" w:rsidRPr="00AB0FAD">
        <w:rPr>
          <w:rFonts w:ascii="Times New Roman" w:hAnsi="Times New Roman"/>
        </w:rPr>
        <w:t>.2.1</w:t>
      </w:r>
      <w:r w:rsidR="00717E12" w:rsidRPr="00AB0FAD">
        <w:rPr>
          <w:rFonts w:ascii="Times New Roman" w:hAnsi="Times New Roman"/>
        </w:rPr>
        <w:t>.</w:t>
      </w:r>
      <w:r w:rsidR="00717E12" w:rsidRPr="00AB0FAD">
        <w:rPr>
          <w:rFonts w:ascii="Times New Roman" w:hAnsi="Times New Roman"/>
        </w:rPr>
        <w:tab/>
      </w:r>
      <w:r w:rsidR="00104F10" w:rsidRPr="00AB0FAD">
        <w:rPr>
          <w:rFonts w:ascii="Times New Roman" w:hAnsi="Times New Roman"/>
          <w:lang w:val="en-GB"/>
        </w:rPr>
        <w:t>The Parties may terminate this Agreement at any time by mutual agreement with regard to the future.</w:t>
      </w:r>
    </w:p>
    <w:p w14:paraId="40363E8C" w14:textId="5A177A0C" w:rsidR="00B254DF" w:rsidRPr="00AB0FAD" w:rsidRDefault="00A67231" w:rsidP="0080444C">
      <w:pPr>
        <w:pStyle w:val="Szvegtrzs"/>
        <w:spacing w:after="100" w:afterAutospacing="1"/>
        <w:ind w:left="1440" w:hanging="900"/>
        <w:rPr>
          <w:rFonts w:ascii="Times New Roman" w:hAnsi="Times New Roman"/>
        </w:rPr>
      </w:pPr>
      <w:r w:rsidRPr="00AB0FAD">
        <w:rPr>
          <w:rFonts w:ascii="Times New Roman" w:hAnsi="Times New Roman"/>
        </w:rPr>
        <w:t>IX</w:t>
      </w:r>
      <w:r w:rsidR="00717E12" w:rsidRPr="00AB0FAD">
        <w:rPr>
          <w:rFonts w:ascii="Times New Roman" w:hAnsi="Times New Roman"/>
        </w:rPr>
        <w:t>.2.2.</w:t>
      </w:r>
      <w:r w:rsidR="00717E12" w:rsidRPr="00AB0FAD">
        <w:rPr>
          <w:rFonts w:ascii="Times New Roman" w:hAnsi="Times New Roman"/>
        </w:rPr>
        <w:tab/>
      </w:r>
      <w:r w:rsidR="00610060" w:rsidRPr="00AB0FAD">
        <w:rPr>
          <w:rFonts w:ascii="Times New Roman" w:hAnsi="Times New Roman"/>
          <w:lang w:val="en-GB"/>
        </w:rPr>
        <w:t>The Parties may cancel this Agreement with a cancellation notice up</w:t>
      </w:r>
      <w:r w:rsidR="00501E99" w:rsidRPr="00AB0FAD">
        <w:rPr>
          <w:rFonts w:ascii="Times New Roman" w:hAnsi="Times New Roman"/>
          <w:lang w:val="en-GB"/>
        </w:rPr>
        <w:t>on</w:t>
      </w:r>
      <w:r w:rsidR="00610060" w:rsidRPr="00AB0FAD">
        <w:rPr>
          <w:rFonts w:ascii="Times New Roman" w:hAnsi="Times New Roman"/>
          <w:lang w:val="en-GB"/>
        </w:rPr>
        <w:t xml:space="preserve"> the end of the relevant academic year.</w:t>
      </w:r>
      <w:r w:rsidR="00D07981" w:rsidRPr="00AB0FAD">
        <w:rPr>
          <w:rFonts w:ascii="Times New Roman" w:hAnsi="Times New Roman"/>
        </w:rPr>
        <w:t xml:space="preserve"> </w:t>
      </w:r>
    </w:p>
    <w:p w14:paraId="16C35268" w14:textId="51B205FC" w:rsidR="00610060" w:rsidRPr="00AB0FAD" w:rsidRDefault="00A67231" w:rsidP="00610060">
      <w:pPr>
        <w:pStyle w:val="Szvegtrzs"/>
        <w:spacing w:after="100" w:afterAutospacing="1"/>
        <w:ind w:left="720" w:hanging="720"/>
        <w:rPr>
          <w:rFonts w:ascii="Times New Roman" w:hAnsi="Times New Roman"/>
        </w:rPr>
      </w:pPr>
      <w:r w:rsidRPr="00AB0FAD">
        <w:rPr>
          <w:rFonts w:ascii="Times New Roman" w:hAnsi="Times New Roman"/>
        </w:rPr>
        <w:t>IX</w:t>
      </w:r>
      <w:r w:rsidR="00717E12" w:rsidRPr="00AB0FAD">
        <w:rPr>
          <w:rFonts w:ascii="Times New Roman" w:hAnsi="Times New Roman"/>
        </w:rPr>
        <w:t>.3.</w:t>
      </w:r>
      <w:r w:rsidR="00717E12" w:rsidRPr="00AB0FAD">
        <w:rPr>
          <w:rFonts w:ascii="Times New Roman" w:hAnsi="Times New Roman"/>
        </w:rPr>
        <w:tab/>
      </w:r>
      <w:r w:rsidR="00610060" w:rsidRPr="00AB0FAD">
        <w:rPr>
          <w:rFonts w:ascii="Times New Roman" w:hAnsi="Times New Roman"/>
          <w:lang w:val="en-GB"/>
        </w:rPr>
        <w:t>Termination of this Agreement in accordance with sections IX.1 and IX.2 shall not affect doctoral programmes and procedures which have already been commenced.</w:t>
      </w:r>
    </w:p>
    <w:p w14:paraId="355D2A28" w14:textId="007E90D4" w:rsidR="00717E12" w:rsidRPr="00AB0FAD" w:rsidRDefault="00A67231" w:rsidP="00717E12">
      <w:pPr>
        <w:pStyle w:val="Szvegtrzs"/>
        <w:spacing w:after="100" w:afterAutospacing="1"/>
        <w:rPr>
          <w:rFonts w:ascii="Times New Roman" w:hAnsi="Times New Roman"/>
          <w:b/>
          <w:iCs/>
          <w:smallCaps/>
          <w14:shadow w14:blurRad="50800" w14:dist="38100" w14:dir="2700000" w14:sx="100000" w14:sy="100000" w14:kx="0" w14:ky="0" w14:algn="tl">
            <w14:srgbClr w14:val="000000">
              <w14:alpha w14:val="60000"/>
            </w14:srgbClr>
          </w14:shadow>
        </w:rPr>
      </w:pPr>
      <w:r w:rsidRPr="00AB0FAD">
        <w:rPr>
          <w:rFonts w:ascii="Times New Roman" w:hAnsi="Times New Roman"/>
          <w:b/>
        </w:rPr>
        <w:t>X</w:t>
      </w:r>
      <w:r w:rsidR="00717E12" w:rsidRPr="00AB0FAD">
        <w:rPr>
          <w:rFonts w:ascii="Times New Roman" w:hAnsi="Times New Roman"/>
          <w:b/>
        </w:rPr>
        <w:t>.</w:t>
      </w:r>
      <w:r w:rsidR="00717E12" w:rsidRPr="00AB0FAD">
        <w:rPr>
          <w:rFonts w:ascii="Times New Roman" w:hAnsi="Times New Roman"/>
          <w:b/>
        </w:rPr>
        <w:tab/>
      </w:r>
      <w:r w:rsidR="008D76D9"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Settlement of Disputes and Governing Law</w:t>
      </w:r>
    </w:p>
    <w:p w14:paraId="522709E3" w14:textId="2F36EF51" w:rsidR="00717E12" w:rsidRPr="00AB0FAD" w:rsidRDefault="00A67231" w:rsidP="00746E4E">
      <w:pPr>
        <w:pStyle w:val="Szvegtrzs"/>
        <w:spacing w:after="100" w:afterAutospacing="1"/>
        <w:ind w:left="720" w:hanging="720"/>
        <w:rPr>
          <w:rFonts w:ascii="Times New Roman" w:hAnsi="Times New Roman"/>
          <w:lang w:val="en-GB"/>
        </w:rPr>
      </w:pPr>
      <w:r w:rsidRPr="00AB0FAD">
        <w:rPr>
          <w:rFonts w:ascii="Times New Roman" w:hAnsi="Times New Roman"/>
        </w:rPr>
        <w:t>X</w:t>
      </w:r>
      <w:r w:rsidR="00717E12" w:rsidRPr="00AB0FAD">
        <w:rPr>
          <w:rFonts w:ascii="Times New Roman" w:hAnsi="Times New Roman"/>
        </w:rPr>
        <w:t>.1.</w:t>
      </w:r>
      <w:r w:rsidR="00717E12" w:rsidRPr="00AB0FAD">
        <w:rPr>
          <w:rFonts w:ascii="Times New Roman" w:hAnsi="Times New Roman"/>
        </w:rPr>
        <w:tab/>
      </w:r>
      <w:r w:rsidR="00746E4E" w:rsidRPr="00AB0FAD">
        <w:rPr>
          <w:rFonts w:ascii="Times New Roman" w:hAnsi="Times New Roman"/>
          <w:lang w:val="en-GB"/>
        </w:rPr>
        <w:t>Hungarian law shall prevail and be applicable in construing and applying the terms of this Agreement.</w:t>
      </w:r>
    </w:p>
    <w:p w14:paraId="566D6AF7" w14:textId="382E52BE" w:rsidR="008D76D9" w:rsidRPr="00AB0FAD" w:rsidRDefault="00A67231" w:rsidP="00C5450C">
      <w:pPr>
        <w:pStyle w:val="Szvegtrzs"/>
        <w:spacing w:after="100" w:afterAutospacing="1"/>
        <w:ind w:left="720" w:hanging="720"/>
        <w:rPr>
          <w:rFonts w:ascii="Times New Roman" w:hAnsi="Times New Roman"/>
        </w:rPr>
      </w:pPr>
      <w:r w:rsidRPr="00AB0FAD">
        <w:rPr>
          <w:rFonts w:ascii="Times New Roman" w:hAnsi="Times New Roman"/>
        </w:rPr>
        <w:t>X</w:t>
      </w:r>
      <w:r w:rsidR="00717E12" w:rsidRPr="00AB0FAD">
        <w:rPr>
          <w:rFonts w:ascii="Times New Roman" w:hAnsi="Times New Roman"/>
        </w:rPr>
        <w:t>.2.</w:t>
      </w:r>
      <w:r w:rsidR="00717E12" w:rsidRPr="00AB0FAD">
        <w:rPr>
          <w:rFonts w:ascii="Times New Roman" w:hAnsi="Times New Roman"/>
        </w:rPr>
        <w:tab/>
      </w:r>
      <w:r w:rsidR="008D76D9" w:rsidRPr="00AB0FAD">
        <w:rPr>
          <w:rFonts w:ascii="Times New Roman" w:hAnsi="Times New Roman"/>
          <w:lang w:val="en-GB"/>
        </w:rPr>
        <w:t>The Parties shall attempt to settle any dispute peacefully and by attesting bene</w:t>
      </w:r>
      <w:r w:rsidR="00E63869" w:rsidRPr="00AB0FAD">
        <w:rPr>
          <w:rFonts w:ascii="Times New Roman" w:hAnsi="Times New Roman"/>
          <w:lang w:val="en-GB"/>
        </w:rPr>
        <w:t>vol</w:t>
      </w:r>
      <w:r w:rsidR="008D76D9" w:rsidRPr="00AB0FAD">
        <w:rPr>
          <w:rFonts w:ascii="Times New Roman" w:hAnsi="Times New Roman"/>
          <w:lang w:val="en-GB"/>
        </w:rPr>
        <w:t>ence and good faith towards each other. In the event that such an attempt remains unsuccessful relating to legal disputes arising from this Agreement or in respect thereof</w:t>
      </w:r>
      <w:r w:rsidR="00C5450C" w:rsidRPr="00AB0FAD">
        <w:rPr>
          <w:rFonts w:ascii="Times New Roman" w:hAnsi="Times New Roman"/>
          <w:lang w:val="en-GB"/>
        </w:rPr>
        <w:t>,</w:t>
      </w:r>
      <w:r w:rsidR="008D76D9" w:rsidRPr="00AB0FAD">
        <w:rPr>
          <w:rFonts w:ascii="Times New Roman" w:hAnsi="Times New Roman"/>
          <w:lang w:val="en-GB"/>
        </w:rPr>
        <w:t xml:space="preserve"> the Parties shall submit themselves to the exclusive jurisdiction of the Metropolitan Court of Budapest.</w:t>
      </w:r>
    </w:p>
    <w:p w14:paraId="785E6484" w14:textId="64F7E1D8" w:rsidR="00B254DF" w:rsidRPr="00AB0FAD" w:rsidRDefault="00B254DF" w:rsidP="0080444C">
      <w:pPr>
        <w:pStyle w:val="Szvegtrzs"/>
        <w:spacing w:after="100" w:afterAutospacing="1"/>
        <w:rPr>
          <w:rFonts w:ascii="Times New Roman" w:hAnsi="Times New Roman"/>
          <w:b/>
          <w:iCs/>
          <w:smallCaps/>
          <w14:shadow w14:blurRad="50800" w14:dist="38100" w14:dir="2700000" w14:sx="100000" w14:sy="100000" w14:kx="0" w14:ky="0" w14:algn="tl">
            <w14:srgbClr w14:val="000000">
              <w14:alpha w14:val="60000"/>
            </w14:srgbClr>
          </w14:shadow>
        </w:rPr>
      </w:pPr>
      <w:r w:rsidRPr="00AB0FAD">
        <w:rPr>
          <w:rFonts w:ascii="Times New Roman" w:hAnsi="Times New Roman"/>
          <w:b/>
          <w:iCs/>
          <w:smallCaps/>
          <w14:shadow w14:blurRad="50800" w14:dist="38100" w14:dir="2700000" w14:sx="100000" w14:sy="100000" w14:kx="0" w14:ky="0" w14:algn="tl">
            <w14:srgbClr w14:val="000000">
              <w14:alpha w14:val="60000"/>
            </w14:srgbClr>
          </w14:shadow>
        </w:rPr>
        <w:t>X</w:t>
      </w:r>
      <w:r w:rsidR="00A67231" w:rsidRPr="00AB0FAD">
        <w:rPr>
          <w:rFonts w:ascii="Times New Roman" w:hAnsi="Times New Roman"/>
          <w:b/>
          <w:iCs/>
          <w:smallCaps/>
          <w14:shadow w14:blurRad="50800" w14:dist="38100" w14:dir="2700000" w14:sx="100000" w14:sy="100000" w14:kx="0" w14:ky="0" w14:algn="tl">
            <w14:srgbClr w14:val="000000">
              <w14:alpha w14:val="60000"/>
            </w14:srgbClr>
          </w14:shadow>
        </w:rPr>
        <w:t>I</w:t>
      </w:r>
      <w:r w:rsidRPr="00AB0FAD">
        <w:rPr>
          <w:rFonts w:ascii="Times New Roman" w:hAnsi="Times New Roman"/>
          <w:b/>
          <w:iCs/>
          <w:smallCaps/>
          <w14:shadow w14:blurRad="50800" w14:dist="38100" w14:dir="2700000" w14:sx="100000" w14:sy="100000" w14:kx="0" w14:ky="0" w14:algn="tl">
            <w14:srgbClr w14:val="000000">
              <w14:alpha w14:val="60000"/>
            </w14:srgbClr>
          </w14:shadow>
        </w:rPr>
        <w:t>.</w:t>
      </w:r>
      <w:r w:rsidRPr="00AB0FAD">
        <w:rPr>
          <w:rFonts w:ascii="Times New Roman" w:hAnsi="Times New Roman"/>
          <w:b/>
          <w:iCs/>
          <w:smallCaps/>
          <w14:shadow w14:blurRad="50800" w14:dist="38100" w14:dir="2700000" w14:sx="100000" w14:sy="100000" w14:kx="0" w14:ky="0" w14:algn="tl">
            <w14:srgbClr w14:val="000000">
              <w14:alpha w14:val="60000"/>
            </w14:srgbClr>
          </w14:shadow>
        </w:rPr>
        <w:tab/>
      </w:r>
      <w:r w:rsidR="00746E4E" w:rsidRPr="00AB0FAD">
        <w:rPr>
          <w:rFonts w:ascii="Times New Roman" w:hAnsi="Times New Roman"/>
          <w:b/>
          <w:iCs/>
          <w:smallCaps/>
          <w:lang w:val="en-GB"/>
          <w14:shadow w14:blurRad="50800" w14:dist="38100" w14:dir="2700000" w14:sx="100000" w14:sy="100000" w14:kx="0" w14:ky="0" w14:algn="tl">
            <w14:srgbClr w14:val="000000">
              <w14:alpha w14:val="60000"/>
            </w14:srgbClr>
          </w14:shadow>
        </w:rPr>
        <w:t>Closing Provisions</w:t>
      </w:r>
    </w:p>
    <w:p w14:paraId="3DF53A33" w14:textId="4D7191E8" w:rsidR="00D17E8E" w:rsidRPr="00AB0FAD" w:rsidRDefault="00B254DF" w:rsidP="00240A81">
      <w:pPr>
        <w:pStyle w:val="Szvegtrzs"/>
        <w:spacing w:after="100" w:afterAutospacing="1"/>
        <w:ind w:left="720" w:hanging="720"/>
        <w:rPr>
          <w:rFonts w:ascii="Times New Roman" w:hAnsi="Times New Roman"/>
        </w:rPr>
      </w:pPr>
      <w:r w:rsidRPr="00AB0FAD">
        <w:rPr>
          <w:rFonts w:ascii="Times New Roman" w:hAnsi="Times New Roman"/>
        </w:rPr>
        <w:t>X</w:t>
      </w:r>
      <w:r w:rsidR="00A67231" w:rsidRPr="00AB0FAD">
        <w:rPr>
          <w:rFonts w:ascii="Times New Roman" w:hAnsi="Times New Roman"/>
        </w:rPr>
        <w:t>I</w:t>
      </w:r>
      <w:r w:rsidRPr="00AB0FAD">
        <w:rPr>
          <w:rFonts w:ascii="Times New Roman" w:hAnsi="Times New Roman"/>
        </w:rPr>
        <w:t>.1.</w:t>
      </w:r>
      <w:r w:rsidRPr="00AB0FAD">
        <w:rPr>
          <w:rFonts w:ascii="Times New Roman" w:hAnsi="Times New Roman"/>
        </w:rPr>
        <w:tab/>
      </w:r>
      <w:r w:rsidR="00D17E8E" w:rsidRPr="00AB0FAD">
        <w:rPr>
          <w:rFonts w:ascii="Times New Roman" w:hAnsi="Times New Roman"/>
          <w:lang w:val="en-GB"/>
        </w:rPr>
        <w:t xml:space="preserve">All statements prescribed by this Agreement shall be made in writing (via post or electronically) by the Parties. Statements relating to any violation or the termination of this Agreement may be delivered exclusively by post. Written statements regarding this Agreement shall be deemed duly communicated even if the addressee </w:t>
      </w:r>
      <w:r w:rsidR="00240A81" w:rsidRPr="00AB0FAD">
        <w:rPr>
          <w:rFonts w:ascii="Times New Roman" w:hAnsi="Times New Roman"/>
          <w:lang w:val="en-GB"/>
        </w:rPr>
        <w:t>refused</w:t>
      </w:r>
      <w:r w:rsidR="00D17E8E" w:rsidRPr="00AB0FAD">
        <w:rPr>
          <w:rFonts w:ascii="Times New Roman" w:hAnsi="Times New Roman"/>
          <w:lang w:val="en-GB"/>
        </w:rPr>
        <w:t xml:space="preserve"> receipt, or </w:t>
      </w:r>
      <w:r w:rsidR="004F57B6" w:rsidRPr="00AB0FAD">
        <w:rPr>
          <w:rFonts w:ascii="Times New Roman" w:hAnsi="Times New Roman"/>
          <w:lang w:val="en-GB"/>
        </w:rPr>
        <w:t xml:space="preserve">it </w:t>
      </w:r>
      <w:r w:rsidR="00D17E8E" w:rsidRPr="00AB0FAD">
        <w:rPr>
          <w:rFonts w:ascii="Times New Roman" w:hAnsi="Times New Roman"/>
          <w:lang w:val="en-GB"/>
        </w:rPr>
        <w:t xml:space="preserve">was not handed </w:t>
      </w:r>
      <w:r w:rsidR="004F57B6" w:rsidRPr="00AB0FAD">
        <w:rPr>
          <w:rFonts w:ascii="Times New Roman" w:hAnsi="Times New Roman"/>
          <w:lang w:val="en-GB"/>
        </w:rPr>
        <w:t>over</w:t>
      </w:r>
      <w:r w:rsidR="00D17E8E" w:rsidRPr="00AB0FAD">
        <w:rPr>
          <w:rFonts w:ascii="Times New Roman" w:hAnsi="Times New Roman"/>
          <w:lang w:val="en-GB"/>
        </w:rPr>
        <w:t xml:space="preserve">. In such a case the time of delivery is the date </w:t>
      </w:r>
      <w:r w:rsidR="00240A81" w:rsidRPr="00AB0FAD">
        <w:rPr>
          <w:rFonts w:ascii="Times New Roman" w:hAnsi="Times New Roman"/>
          <w:lang w:val="en-GB"/>
        </w:rPr>
        <w:t>on which receipt was refused</w:t>
      </w:r>
      <w:r w:rsidR="00D17E8E" w:rsidRPr="00AB0FAD">
        <w:rPr>
          <w:rFonts w:ascii="Times New Roman" w:hAnsi="Times New Roman"/>
          <w:lang w:val="en-GB"/>
        </w:rPr>
        <w:t>, or the date o</w:t>
      </w:r>
      <w:r w:rsidR="004F57B6" w:rsidRPr="00AB0FAD">
        <w:rPr>
          <w:rFonts w:ascii="Times New Roman" w:hAnsi="Times New Roman"/>
          <w:lang w:val="en-GB"/>
        </w:rPr>
        <w:t>f</w:t>
      </w:r>
      <w:r w:rsidR="00D17E8E" w:rsidRPr="00AB0FAD">
        <w:rPr>
          <w:rFonts w:ascii="Times New Roman" w:hAnsi="Times New Roman"/>
          <w:lang w:val="en-GB"/>
        </w:rPr>
        <w:t xml:space="preserve"> the postal report testifying the unsuccessful attempt of delivery.</w:t>
      </w:r>
    </w:p>
    <w:p w14:paraId="1F03FA14" w14:textId="3D231A82" w:rsidR="00B254DF" w:rsidRPr="00AB0FAD" w:rsidRDefault="00717E12" w:rsidP="0080444C">
      <w:pPr>
        <w:pStyle w:val="Szvegtrzs"/>
        <w:spacing w:after="100" w:afterAutospacing="1"/>
        <w:ind w:left="709" w:hanging="709"/>
        <w:rPr>
          <w:rFonts w:ascii="Times New Roman" w:hAnsi="Times New Roman"/>
        </w:rPr>
      </w:pPr>
      <w:r w:rsidRPr="00AB0FAD">
        <w:rPr>
          <w:rFonts w:ascii="Times New Roman" w:hAnsi="Times New Roman"/>
        </w:rPr>
        <w:t>X</w:t>
      </w:r>
      <w:r w:rsidR="00A67231" w:rsidRPr="00AB0FAD">
        <w:rPr>
          <w:rFonts w:ascii="Times New Roman" w:hAnsi="Times New Roman"/>
        </w:rPr>
        <w:t>I</w:t>
      </w:r>
      <w:r w:rsidRPr="00AB0FAD">
        <w:rPr>
          <w:rFonts w:ascii="Times New Roman" w:hAnsi="Times New Roman"/>
        </w:rPr>
        <w:t>.2</w:t>
      </w:r>
      <w:r w:rsidR="00B254DF" w:rsidRPr="00AB0FAD">
        <w:rPr>
          <w:rFonts w:ascii="Times New Roman" w:hAnsi="Times New Roman"/>
        </w:rPr>
        <w:t>.</w:t>
      </w:r>
      <w:r w:rsidR="00B254DF" w:rsidRPr="00AB0FAD">
        <w:rPr>
          <w:rFonts w:ascii="Times New Roman" w:hAnsi="Times New Roman"/>
        </w:rPr>
        <w:tab/>
      </w:r>
      <w:r w:rsidR="00240A81" w:rsidRPr="00AB0FAD">
        <w:rPr>
          <w:rFonts w:ascii="Times New Roman" w:hAnsi="Times New Roman"/>
          <w:lang w:val="en-GB"/>
        </w:rPr>
        <w:t>The Parties shall be obliged to handle all data which have been disclosed to them with reference to the creation and fulfilment of this Agreement as a trade secret.</w:t>
      </w:r>
    </w:p>
    <w:p w14:paraId="3317DE86" w14:textId="6051A2DD" w:rsidR="003B50AF" w:rsidRPr="00AB0FAD" w:rsidRDefault="00717E12" w:rsidP="003B50AF">
      <w:pPr>
        <w:pStyle w:val="Szvegtrzs"/>
        <w:spacing w:after="100" w:afterAutospacing="1"/>
        <w:ind w:left="1418" w:hanging="878"/>
        <w:rPr>
          <w:rFonts w:ascii="Times New Roman" w:hAnsi="Times New Roman"/>
        </w:rPr>
      </w:pPr>
      <w:r w:rsidRPr="00AB0FAD">
        <w:rPr>
          <w:rFonts w:ascii="Times New Roman" w:hAnsi="Times New Roman"/>
        </w:rPr>
        <w:t>X</w:t>
      </w:r>
      <w:r w:rsidR="00A67231" w:rsidRPr="00AB0FAD">
        <w:rPr>
          <w:rFonts w:ascii="Times New Roman" w:hAnsi="Times New Roman"/>
        </w:rPr>
        <w:t>I</w:t>
      </w:r>
      <w:r w:rsidRPr="00AB0FAD">
        <w:rPr>
          <w:rFonts w:ascii="Times New Roman" w:hAnsi="Times New Roman"/>
        </w:rPr>
        <w:t>.2</w:t>
      </w:r>
      <w:r w:rsidR="00B254DF" w:rsidRPr="00AB0FAD">
        <w:rPr>
          <w:rFonts w:ascii="Times New Roman" w:hAnsi="Times New Roman"/>
        </w:rPr>
        <w:t>.1.</w:t>
      </w:r>
      <w:r w:rsidR="00B254DF" w:rsidRPr="00AB0FAD">
        <w:rPr>
          <w:rFonts w:ascii="Times New Roman" w:hAnsi="Times New Roman"/>
        </w:rPr>
        <w:tab/>
      </w:r>
      <w:r w:rsidR="003B50AF" w:rsidRPr="00AB0FAD">
        <w:rPr>
          <w:rFonts w:ascii="Times New Roman" w:hAnsi="Times New Roman"/>
          <w:lang w:val="en-GB"/>
        </w:rPr>
        <w:t>In the event the Parties become aware of, or receive classified information during the performance of this Agreement, they are obliged to comply with Act CXII of 2011 on Informational Self-Determination and Freedom of Information.</w:t>
      </w:r>
    </w:p>
    <w:p w14:paraId="1897A98C" w14:textId="1BE9A7CE" w:rsidR="00B254DF" w:rsidRPr="00AB0FAD" w:rsidRDefault="00717E12" w:rsidP="002654E9">
      <w:pPr>
        <w:spacing w:after="100" w:afterAutospacing="1"/>
        <w:ind w:left="1418" w:hanging="851"/>
        <w:jc w:val="both"/>
        <w:rPr>
          <w:rFonts w:ascii="Times New Roman" w:hAnsi="Times New Roman"/>
          <w:sz w:val="24"/>
          <w:szCs w:val="24"/>
          <w:lang w:val="en-GB"/>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.2</w:t>
      </w:r>
      <w:r w:rsidR="00B254DF" w:rsidRPr="00AB0FAD">
        <w:rPr>
          <w:rFonts w:ascii="Times New Roman" w:hAnsi="Times New Roman"/>
          <w:sz w:val="24"/>
          <w:szCs w:val="24"/>
        </w:rPr>
        <w:t>.2.</w:t>
      </w:r>
      <w:r w:rsidR="00B254DF" w:rsidRPr="00AB0FAD">
        <w:rPr>
          <w:rFonts w:ascii="Times New Roman" w:hAnsi="Times New Roman"/>
          <w:sz w:val="24"/>
          <w:szCs w:val="24"/>
        </w:rPr>
        <w:tab/>
      </w:r>
      <w:r w:rsidR="002654E9" w:rsidRPr="00AB0FAD">
        <w:rPr>
          <w:rFonts w:ascii="Times New Roman" w:hAnsi="Times New Roman"/>
          <w:sz w:val="24"/>
          <w:szCs w:val="24"/>
          <w:lang w:val="en-GB"/>
        </w:rPr>
        <w:t>The Parties oblige themselves to protect and guard all data, information, and documents disclosed to them over the course of the fulfilment of this Agreement, and undertake to use their best endeavours to protect such data with due care.</w:t>
      </w:r>
    </w:p>
    <w:p w14:paraId="0D500D32" w14:textId="52B87152" w:rsidR="00B254DF" w:rsidRPr="00AB0FAD" w:rsidRDefault="00B254DF" w:rsidP="0080444C">
      <w:pPr>
        <w:spacing w:after="100" w:afterAutospacing="1"/>
        <w:ind w:left="1418" w:hanging="851"/>
        <w:jc w:val="both"/>
        <w:rPr>
          <w:rFonts w:ascii="Times New Roman" w:hAnsi="Times New Roman"/>
          <w:sz w:val="24"/>
          <w:szCs w:val="24"/>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w:t>
      </w:r>
      <w:r w:rsidR="00717E12" w:rsidRPr="00AB0FAD">
        <w:rPr>
          <w:rFonts w:ascii="Times New Roman" w:hAnsi="Times New Roman"/>
          <w:sz w:val="24"/>
          <w:szCs w:val="24"/>
        </w:rPr>
        <w:t>2.3.</w:t>
      </w:r>
      <w:r w:rsidRPr="00AB0FAD">
        <w:rPr>
          <w:rFonts w:ascii="Times New Roman" w:hAnsi="Times New Roman"/>
          <w:sz w:val="24"/>
          <w:szCs w:val="24"/>
        </w:rPr>
        <w:tab/>
      </w:r>
      <w:r w:rsidR="00B23D84" w:rsidRPr="00AB0FAD">
        <w:rPr>
          <w:rFonts w:ascii="Times New Roman" w:hAnsi="Times New Roman"/>
          <w:sz w:val="24"/>
          <w:szCs w:val="24"/>
          <w:lang w:val="en-GB"/>
        </w:rPr>
        <w:t>The Parties shall be liable for all damage incurred due to the violation of their obligation to handle data lawfully and protect them as trade secrets pursuant to section IX.2.</w:t>
      </w:r>
    </w:p>
    <w:p w14:paraId="60B81952" w14:textId="0ADC27AC" w:rsidR="003B55FC" w:rsidRPr="00AB0FAD" w:rsidRDefault="009826BF" w:rsidP="003B55FC">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.3</w:t>
      </w:r>
      <w:r w:rsidR="00B254DF" w:rsidRPr="00AB0FAD">
        <w:rPr>
          <w:rFonts w:ascii="Times New Roman" w:hAnsi="Times New Roman"/>
          <w:sz w:val="24"/>
          <w:szCs w:val="24"/>
        </w:rPr>
        <w:t>.</w:t>
      </w:r>
      <w:r w:rsidR="00B254DF" w:rsidRPr="00AB0FAD">
        <w:rPr>
          <w:rFonts w:ascii="Times New Roman" w:hAnsi="Times New Roman"/>
          <w:sz w:val="24"/>
          <w:szCs w:val="24"/>
        </w:rPr>
        <w:tab/>
      </w:r>
      <w:r w:rsidR="003B55FC" w:rsidRPr="00AB0FAD">
        <w:rPr>
          <w:rFonts w:ascii="Times New Roman" w:hAnsi="Times New Roman"/>
          <w:sz w:val="24"/>
          <w:szCs w:val="24"/>
          <w:lang w:val="en-GB"/>
        </w:rPr>
        <w:t xml:space="preserve">Matters not covered by this Agreement shall be regulated by Hungarian law, in particular the provisions of Act CCIV of 2011 on National Higher Education, Government Decree 387/2012 of 19 December 2012 on doctoral schools, doctoral procedures and </w:t>
      </w:r>
      <w:proofErr w:type="spellStart"/>
      <w:r w:rsidR="003B55FC" w:rsidRPr="00AB0FAD">
        <w:rPr>
          <w:rFonts w:ascii="Times New Roman" w:hAnsi="Times New Roman"/>
          <w:sz w:val="24"/>
          <w:szCs w:val="24"/>
          <w:lang w:val="en-GB"/>
        </w:rPr>
        <w:t>habilitation</w:t>
      </w:r>
      <w:proofErr w:type="spellEnd"/>
      <w:r w:rsidR="003B55FC" w:rsidRPr="00AB0FAD">
        <w:rPr>
          <w:rFonts w:ascii="Times New Roman" w:hAnsi="Times New Roman"/>
          <w:sz w:val="24"/>
          <w:szCs w:val="24"/>
          <w:lang w:val="en-GB"/>
        </w:rPr>
        <w:t>, and Act V of 2013 on the Civil Code.</w:t>
      </w:r>
    </w:p>
    <w:p w14:paraId="0269E4A8" w14:textId="3ACB7B2A" w:rsidR="00AD3AA9" w:rsidRPr="00AB0FAD" w:rsidRDefault="009826BF" w:rsidP="005F521C">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.4</w:t>
      </w:r>
      <w:r w:rsidR="00D07981" w:rsidRPr="00AB0FAD">
        <w:rPr>
          <w:rFonts w:ascii="Times New Roman" w:hAnsi="Times New Roman"/>
          <w:sz w:val="24"/>
          <w:szCs w:val="24"/>
        </w:rPr>
        <w:t>.</w:t>
      </w:r>
      <w:r w:rsidR="00D07981" w:rsidRPr="00AB0FAD">
        <w:rPr>
          <w:rFonts w:ascii="Times New Roman" w:hAnsi="Times New Roman"/>
          <w:sz w:val="24"/>
          <w:szCs w:val="24"/>
        </w:rPr>
        <w:tab/>
      </w:r>
      <w:r w:rsidR="00AD3AA9" w:rsidRPr="00AB0FAD">
        <w:rPr>
          <w:rFonts w:ascii="Times New Roman" w:hAnsi="Times New Roman"/>
          <w:sz w:val="24"/>
          <w:szCs w:val="24"/>
          <w:lang w:val="en-GB"/>
        </w:rPr>
        <w:t>The Parties hereto acknowledge that pursuant to this Agreement they are entitled but not compelled to conduct joint doctoral programmes. This Agreement is not to be construed to grant exclusive rights of cooperation in conducting a joint doctoral programme within the period specified in this Agreement.</w:t>
      </w:r>
    </w:p>
    <w:p w14:paraId="5F3A5BCD" w14:textId="2498CAD0" w:rsidR="00880DF4" w:rsidRPr="00AB0FAD" w:rsidRDefault="009826BF" w:rsidP="00142F65">
      <w:pPr>
        <w:spacing w:after="100" w:afterAutospacing="1"/>
        <w:ind w:left="720" w:hanging="720"/>
        <w:jc w:val="both"/>
        <w:rPr>
          <w:rFonts w:ascii="Times New Roman" w:hAnsi="Times New Roman"/>
          <w:sz w:val="24"/>
          <w:szCs w:val="24"/>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.5</w:t>
      </w:r>
      <w:r w:rsidR="00D07981" w:rsidRPr="00AB0FAD">
        <w:rPr>
          <w:rFonts w:ascii="Times New Roman" w:hAnsi="Times New Roman"/>
          <w:sz w:val="24"/>
          <w:szCs w:val="24"/>
        </w:rPr>
        <w:t>.</w:t>
      </w:r>
      <w:r w:rsidR="00D07981" w:rsidRPr="00AB0FAD">
        <w:rPr>
          <w:rFonts w:ascii="Times New Roman" w:hAnsi="Times New Roman"/>
          <w:sz w:val="24"/>
          <w:szCs w:val="24"/>
        </w:rPr>
        <w:tab/>
      </w:r>
      <w:r w:rsidR="00880DF4" w:rsidRPr="00AB0FAD">
        <w:rPr>
          <w:rFonts w:ascii="Times New Roman" w:hAnsi="Times New Roman"/>
          <w:sz w:val="24"/>
          <w:szCs w:val="24"/>
          <w:lang w:val="en-GB"/>
        </w:rPr>
        <w:t xml:space="preserve">The Parties hereby declare that they are entitled to </w:t>
      </w:r>
      <w:r w:rsidR="00142F65" w:rsidRPr="00AB0FAD">
        <w:rPr>
          <w:rFonts w:ascii="Times New Roman" w:hAnsi="Times New Roman"/>
          <w:sz w:val="24"/>
          <w:szCs w:val="24"/>
          <w:lang w:val="en-GB"/>
        </w:rPr>
        <w:t>organise</w:t>
      </w:r>
      <w:r w:rsidR="00880DF4" w:rsidRPr="00AB0FAD">
        <w:rPr>
          <w:rFonts w:ascii="Times New Roman" w:hAnsi="Times New Roman"/>
          <w:sz w:val="24"/>
          <w:szCs w:val="24"/>
          <w:lang w:val="en-GB"/>
        </w:rPr>
        <w:t xml:space="preserve"> a doctoral programme, and that the joint programme - at the time of concluding this Agreement - complies with the conditions of a doctoral programme in the disciplines set out in Annex 1 hereof. The Parties qualify as state-accredited higher education institutions in their respective countries where they are officially registered, and the certificate issued by them pursuant to the domestic law of the respective country amounts to a certificate of higher education.</w:t>
      </w:r>
    </w:p>
    <w:p w14:paraId="3CB6B5A7" w14:textId="16C0E50C" w:rsidR="00B254DF" w:rsidRPr="00AB0FAD" w:rsidRDefault="00B254DF" w:rsidP="00AC5904">
      <w:pPr>
        <w:spacing w:after="100" w:afterAutospacing="1"/>
        <w:ind w:left="720" w:hanging="720"/>
        <w:jc w:val="both"/>
        <w:rPr>
          <w:rFonts w:ascii="Times New Roman" w:hAnsi="Times New Roman"/>
          <w:sz w:val="24"/>
          <w:szCs w:val="24"/>
          <w:lang w:val="en-GB"/>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w:t>
      </w:r>
      <w:r w:rsidR="009826BF" w:rsidRPr="00AB0FAD">
        <w:rPr>
          <w:rFonts w:ascii="Times New Roman" w:hAnsi="Times New Roman"/>
          <w:sz w:val="24"/>
          <w:szCs w:val="24"/>
        </w:rPr>
        <w:t>6</w:t>
      </w:r>
      <w:r w:rsidRPr="00AB0FAD">
        <w:rPr>
          <w:rFonts w:ascii="Times New Roman" w:hAnsi="Times New Roman"/>
          <w:sz w:val="24"/>
          <w:szCs w:val="24"/>
        </w:rPr>
        <w:t>.</w:t>
      </w:r>
      <w:r w:rsidRPr="00AB0FAD">
        <w:rPr>
          <w:rFonts w:ascii="Times New Roman" w:hAnsi="Times New Roman"/>
          <w:sz w:val="24"/>
          <w:szCs w:val="24"/>
        </w:rPr>
        <w:tab/>
      </w:r>
      <w:r w:rsidR="00AC5904" w:rsidRPr="00AB0FAD">
        <w:rPr>
          <w:rFonts w:ascii="Times New Roman" w:hAnsi="Times New Roman"/>
          <w:sz w:val="24"/>
          <w:szCs w:val="24"/>
          <w:lang w:val="en-GB"/>
        </w:rPr>
        <w:t>The attachments hereof shall constitute an indivisible part of this Agreement; hence, this Agreement shall only be effective and construed with reference to its attachments</w:t>
      </w:r>
      <w:r w:rsidR="00717E12" w:rsidRPr="00AB0FAD">
        <w:rPr>
          <w:rFonts w:ascii="Times New Roman" w:hAnsi="Times New Roman"/>
          <w:sz w:val="24"/>
          <w:szCs w:val="24"/>
        </w:rPr>
        <w:t>:</w:t>
      </w:r>
    </w:p>
    <w:p w14:paraId="4863954B" w14:textId="490A5CAD" w:rsidR="00BA78DA" w:rsidRPr="00AB0FAD" w:rsidRDefault="00AC5904" w:rsidP="00717E12">
      <w:pPr>
        <w:spacing w:after="100" w:afterAutospacing="1"/>
        <w:ind w:left="720"/>
        <w:jc w:val="both"/>
        <w:rPr>
          <w:rFonts w:ascii="Times New Roman" w:hAnsi="Times New Roman"/>
          <w:sz w:val="24"/>
          <w:szCs w:val="24"/>
          <w:lang w:val="en-GB"/>
        </w:rPr>
      </w:pPr>
      <w:r w:rsidRPr="00AB0FAD">
        <w:rPr>
          <w:rFonts w:ascii="Times New Roman" w:hAnsi="Times New Roman"/>
          <w:sz w:val="24"/>
          <w:szCs w:val="24"/>
          <w:lang w:val="en-GB"/>
        </w:rPr>
        <w:t>Annex 1</w:t>
      </w:r>
      <w:r w:rsidR="00717E12" w:rsidRPr="00AB0FAD">
        <w:rPr>
          <w:rFonts w:ascii="Times New Roman" w:hAnsi="Times New Roman"/>
          <w:sz w:val="24"/>
          <w:szCs w:val="24"/>
          <w:lang w:val="en-GB"/>
        </w:rPr>
        <w:t xml:space="preserve">: </w:t>
      </w:r>
      <w:r w:rsidR="00B76AEF" w:rsidRPr="00AB0FAD">
        <w:rPr>
          <w:rFonts w:ascii="Times New Roman" w:hAnsi="Times New Roman"/>
          <w:sz w:val="24"/>
          <w:szCs w:val="24"/>
          <w:lang w:val="en-GB"/>
        </w:rPr>
        <w:t>The fields of study and disciplines covered under the scope of this Agreement</w:t>
      </w:r>
    </w:p>
    <w:p w14:paraId="2F633EFB" w14:textId="3F1B0C09" w:rsidR="00717E12" w:rsidRPr="00AB0FAD" w:rsidRDefault="00AC5904" w:rsidP="00717E12">
      <w:pPr>
        <w:spacing w:after="100" w:afterAutospacing="1"/>
        <w:ind w:left="720"/>
        <w:jc w:val="both"/>
        <w:rPr>
          <w:rFonts w:ascii="Times New Roman" w:hAnsi="Times New Roman"/>
          <w:sz w:val="24"/>
          <w:szCs w:val="24"/>
          <w:lang w:val="en-GB"/>
        </w:rPr>
      </w:pPr>
      <w:r w:rsidRPr="00AB0FAD">
        <w:rPr>
          <w:rFonts w:ascii="Times New Roman" w:hAnsi="Times New Roman"/>
          <w:sz w:val="24"/>
          <w:szCs w:val="24"/>
          <w:lang w:val="en-GB"/>
        </w:rPr>
        <w:t>Annex 2</w:t>
      </w:r>
      <w:r w:rsidR="00BA78DA" w:rsidRPr="00AB0FAD">
        <w:rPr>
          <w:rFonts w:ascii="Times New Roman" w:hAnsi="Times New Roman"/>
          <w:sz w:val="24"/>
          <w:szCs w:val="24"/>
          <w:lang w:val="en-GB"/>
        </w:rPr>
        <w:t xml:space="preserve">: </w:t>
      </w:r>
      <w:r w:rsidR="000B6566" w:rsidRPr="00AB0FAD">
        <w:rPr>
          <w:rFonts w:ascii="Times New Roman" w:hAnsi="Times New Roman"/>
          <w:sz w:val="24"/>
          <w:szCs w:val="24"/>
          <w:lang w:val="en-GB"/>
        </w:rPr>
        <w:t>Conditions for attending the joint doctoral programme, provisions pertaining to the joint doctoral programme, the acquisition of the doctoral degree</w:t>
      </w:r>
    </w:p>
    <w:p w14:paraId="0D73E9C5" w14:textId="64D162A7" w:rsidR="00717E12" w:rsidRPr="00AB0FAD" w:rsidRDefault="00AC5904" w:rsidP="00717E12">
      <w:pPr>
        <w:spacing w:after="100" w:afterAutospacing="1"/>
        <w:ind w:left="720"/>
        <w:jc w:val="both"/>
        <w:rPr>
          <w:rFonts w:ascii="Times New Roman" w:hAnsi="Times New Roman"/>
          <w:sz w:val="24"/>
          <w:szCs w:val="24"/>
          <w:lang w:val="en-GB"/>
        </w:rPr>
      </w:pPr>
      <w:r w:rsidRPr="00AB0FAD">
        <w:rPr>
          <w:rFonts w:ascii="Times New Roman" w:hAnsi="Times New Roman"/>
          <w:sz w:val="24"/>
          <w:szCs w:val="24"/>
          <w:lang w:val="en-GB"/>
        </w:rPr>
        <w:t>Annex 3</w:t>
      </w:r>
      <w:r w:rsidR="00717E12" w:rsidRPr="00AB0FAD">
        <w:rPr>
          <w:rFonts w:ascii="Times New Roman" w:hAnsi="Times New Roman"/>
          <w:sz w:val="24"/>
          <w:szCs w:val="24"/>
          <w:lang w:val="en-GB"/>
        </w:rPr>
        <w:t>:</w:t>
      </w:r>
      <w:r w:rsidR="003F226E" w:rsidRPr="00AB0FAD">
        <w:rPr>
          <w:rFonts w:ascii="Times New Roman" w:hAnsi="Times New Roman"/>
          <w:sz w:val="24"/>
          <w:szCs w:val="24"/>
          <w:lang w:val="en-GB"/>
        </w:rPr>
        <w:t xml:space="preserve"> </w:t>
      </w:r>
      <w:r w:rsidR="00B76AEF" w:rsidRPr="00AB0FAD">
        <w:rPr>
          <w:rFonts w:ascii="Times New Roman" w:hAnsi="Times New Roman"/>
          <w:sz w:val="24"/>
          <w:szCs w:val="24"/>
          <w:lang w:val="en-GB"/>
        </w:rPr>
        <w:t>Doctoral Student’s Statement</w:t>
      </w:r>
    </w:p>
    <w:p w14:paraId="32DBE217" w14:textId="4592BA37" w:rsidR="003F226E" w:rsidRPr="00AB0FAD" w:rsidRDefault="00AC5904" w:rsidP="00717E12">
      <w:pPr>
        <w:spacing w:after="100" w:afterAutospacing="1"/>
        <w:ind w:left="720"/>
        <w:jc w:val="both"/>
        <w:rPr>
          <w:rFonts w:ascii="Times New Roman" w:hAnsi="Times New Roman"/>
          <w:sz w:val="24"/>
          <w:szCs w:val="24"/>
          <w:lang w:val="en-GB"/>
        </w:rPr>
      </w:pPr>
      <w:r w:rsidRPr="00AB0FAD">
        <w:rPr>
          <w:rFonts w:ascii="Times New Roman" w:hAnsi="Times New Roman"/>
          <w:sz w:val="24"/>
          <w:szCs w:val="24"/>
          <w:lang w:val="en-GB"/>
        </w:rPr>
        <w:t>Annex 4</w:t>
      </w:r>
      <w:r w:rsidR="003F226E" w:rsidRPr="00AB0FAD">
        <w:rPr>
          <w:rFonts w:ascii="Times New Roman" w:hAnsi="Times New Roman"/>
          <w:sz w:val="24"/>
          <w:szCs w:val="24"/>
          <w:lang w:val="en-GB"/>
        </w:rPr>
        <w:t xml:space="preserve">: </w:t>
      </w:r>
      <w:r w:rsidR="006D439F" w:rsidRPr="00AB0FAD">
        <w:rPr>
          <w:rFonts w:ascii="Times New Roman" w:hAnsi="Times New Roman"/>
          <w:sz w:val="24"/>
          <w:szCs w:val="24"/>
          <w:lang w:val="en-GB"/>
        </w:rPr>
        <w:t xml:space="preserve">A document certifying that the representative of </w:t>
      </w:r>
      <w:proofErr w:type="spellStart"/>
      <w:r w:rsidR="006D439F" w:rsidRPr="00AB0FAD">
        <w:rPr>
          <w:rFonts w:ascii="Times New Roman" w:hAnsi="Times New Roman"/>
          <w:sz w:val="24"/>
          <w:szCs w:val="24"/>
          <w:lang w:val="en-GB"/>
        </w:rPr>
        <w:t>Eötvös</w:t>
      </w:r>
      <w:proofErr w:type="spellEnd"/>
      <w:r w:rsidR="006D439F" w:rsidRPr="00AB0FAD">
        <w:rPr>
          <w:rFonts w:ascii="Times New Roman" w:hAnsi="Times New Roman"/>
          <w:sz w:val="24"/>
          <w:szCs w:val="24"/>
          <w:lang w:val="en-GB"/>
        </w:rPr>
        <w:t xml:space="preserve"> </w:t>
      </w:r>
      <w:proofErr w:type="spellStart"/>
      <w:r w:rsidR="006D439F" w:rsidRPr="00AB0FAD">
        <w:rPr>
          <w:rFonts w:ascii="Times New Roman" w:hAnsi="Times New Roman"/>
          <w:sz w:val="24"/>
          <w:szCs w:val="24"/>
          <w:lang w:val="en-GB"/>
        </w:rPr>
        <w:t>Loránd</w:t>
      </w:r>
      <w:proofErr w:type="spellEnd"/>
      <w:r w:rsidR="006D439F" w:rsidRPr="00AB0FAD">
        <w:rPr>
          <w:rFonts w:ascii="Times New Roman" w:hAnsi="Times New Roman"/>
          <w:sz w:val="24"/>
          <w:szCs w:val="24"/>
          <w:lang w:val="en-GB"/>
        </w:rPr>
        <w:t xml:space="preserve"> University is fully authorised to sign on behalf of </w:t>
      </w:r>
      <w:proofErr w:type="spellStart"/>
      <w:r w:rsidR="006D439F" w:rsidRPr="00AB0FAD">
        <w:rPr>
          <w:rFonts w:ascii="Times New Roman" w:hAnsi="Times New Roman"/>
          <w:sz w:val="24"/>
          <w:szCs w:val="24"/>
          <w:lang w:val="en-GB"/>
        </w:rPr>
        <w:t>Eötvös</w:t>
      </w:r>
      <w:proofErr w:type="spellEnd"/>
      <w:r w:rsidR="006D439F" w:rsidRPr="00AB0FAD">
        <w:rPr>
          <w:rFonts w:ascii="Times New Roman" w:hAnsi="Times New Roman"/>
          <w:sz w:val="24"/>
          <w:szCs w:val="24"/>
          <w:lang w:val="en-GB"/>
        </w:rPr>
        <w:t xml:space="preserve"> </w:t>
      </w:r>
      <w:proofErr w:type="spellStart"/>
      <w:r w:rsidR="006D439F" w:rsidRPr="00AB0FAD">
        <w:rPr>
          <w:rFonts w:ascii="Times New Roman" w:hAnsi="Times New Roman"/>
          <w:sz w:val="24"/>
          <w:szCs w:val="24"/>
          <w:lang w:val="en-GB"/>
        </w:rPr>
        <w:t>Loránd</w:t>
      </w:r>
      <w:proofErr w:type="spellEnd"/>
      <w:r w:rsidR="006D439F" w:rsidRPr="00AB0FAD">
        <w:rPr>
          <w:rFonts w:ascii="Times New Roman" w:hAnsi="Times New Roman"/>
          <w:sz w:val="24"/>
          <w:szCs w:val="24"/>
          <w:lang w:val="en-GB"/>
        </w:rPr>
        <w:t xml:space="preserve"> University</w:t>
      </w:r>
    </w:p>
    <w:p w14:paraId="387D56AF" w14:textId="7DBDF9A2" w:rsidR="003F226E" w:rsidRPr="00AB0FAD" w:rsidRDefault="00AC5904" w:rsidP="00717E12">
      <w:pPr>
        <w:spacing w:after="100" w:afterAutospacing="1"/>
        <w:ind w:left="720"/>
        <w:jc w:val="both"/>
        <w:rPr>
          <w:rFonts w:ascii="Times New Roman" w:hAnsi="Times New Roman"/>
          <w:sz w:val="24"/>
          <w:szCs w:val="24"/>
          <w:lang w:val="en-GB"/>
        </w:rPr>
      </w:pPr>
      <w:r w:rsidRPr="00AB0FAD">
        <w:rPr>
          <w:rFonts w:ascii="Times New Roman" w:hAnsi="Times New Roman"/>
          <w:sz w:val="24"/>
          <w:szCs w:val="24"/>
          <w:lang w:val="en-GB"/>
        </w:rPr>
        <w:t>Annex 5</w:t>
      </w:r>
      <w:r w:rsidR="003F226E" w:rsidRPr="00AB0FAD">
        <w:rPr>
          <w:rFonts w:ascii="Times New Roman" w:hAnsi="Times New Roman"/>
          <w:sz w:val="24"/>
          <w:szCs w:val="24"/>
          <w:lang w:val="en-GB"/>
        </w:rPr>
        <w:t xml:space="preserve">: </w:t>
      </w:r>
      <w:r w:rsidR="006D439F" w:rsidRPr="00AB0FAD">
        <w:rPr>
          <w:rFonts w:ascii="Times New Roman" w:hAnsi="Times New Roman"/>
          <w:sz w:val="24"/>
          <w:szCs w:val="24"/>
          <w:lang w:val="en-GB"/>
        </w:rPr>
        <w:t>A document certifying that the representative of …………………….. is fully authorised to sign on behalf of …………………</w:t>
      </w:r>
      <w:proofErr w:type="gramStart"/>
      <w:r w:rsidR="006D439F" w:rsidRPr="00AB0FAD">
        <w:rPr>
          <w:rFonts w:ascii="Times New Roman" w:hAnsi="Times New Roman"/>
          <w:sz w:val="24"/>
          <w:szCs w:val="24"/>
          <w:lang w:val="en-GB"/>
        </w:rPr>
        <w:t>…..</w:t>
      </w:r>
      <w:proofErr w:type="gramEnd"/>
    </w:p>
    <w:p w14:paraId="1EFDF4E2" w14:textId="2F70A62F" w:rsidR="000B6566" w:rsidRPr="00AB0FAD" w:rsidRDefault="00B254DF" w:rsidP="000B6566">
      <w:pPr>
        <w:adjustRightInd w:val="0"/>
        <w:spacing w:after="100" w:afterAutospacing="1"/>
        <w:ind w:left="720" w:hanging="720"/>
        <w:jc w:val="both"/>
        <w:rPr>
          <w:rFonts w:ascii="Times New Roman" w:hAnsi="Times New Roman"/>
          <w:sz w:val="24"/>
          <w:szCs w:val="24"/>
          <w:lang w:val="en-GB"/>
        </w:rPr>
      </w:pPr>
      <w:r w:rsidRPr="00AB0FAD">
        <w:rPr>
          <w:rFonts w:ascii="Times New Roman" w:hAnsi="Times New Roman"/>
          <w:sz w:val="24"/>
          <w:szCs w:val="24"/>
        </w:rPr>
        <w:t>X</w:t>
      </w:r>
      <w:r w:rsidR="00A67231" w:rsidRPr="00AB0FAD">
        <w:rPr>
          <w:rFonts w:ascii="Times New Roman" w:hAnsi="Times New Roman"/>
          <w:sz w:val="24"/>
          <w:szCs w:val="24"/>
        </w:rPr>
        <w:t>I</w:t>
      </w:r>
      <w:r w:rsidRPr="00AB0FAD">
        <w:rPr>
          <w:rFonts w:ascii="Times New Roman" w:hAnsi="Times New Roman"/>
          <w:sz w:val="24"/>
          <w:szCs w:val="24"/>
        </w:rPr>
        <w:t>.</w:t>
      </w:r>
      <w:r w:rsidR="009826BF" w:rsidRPr="00AB0FAD">
        <w:rPr>
          <w:rFonts w:ascii="Times New Roman" w:hAnsi="Times New Roman"/>
          <w:sz w:val="24"/>
          <w:szCs w:val="24"/>
        </w:rPr>
        <w:t>7</w:t>
      </w:r>
      <w:r w:rsidRPr="00AB0FAD">
        <w:rPr>
          <w:rFonts w:ascii="Times New Roman" w:hAnsi="Times New Roman"/>
          <w:sz w:val="24"/>
          <w:szCs w:val="24"/>
        </w:rPr>
        <w:t xml:space="preserve">. </w:t>
      </w:r>
      <w:r w:rsidR="000B6566" w:rsidRPr="00AB0FAD">
        <w:rPr>
          <w:rFonts w:ascii="Times New Roman" w:hAnsi="Times New Roman"/>
          <w:sz w:val="24"/>
          <w:szCs w:val="24"/>
          <w:lang w:val="en-GB"/>
        </w:rPr>
        <w:t>This Agreement has been drawn up in Hungarian and ……………………………. The Parties hereto agree that the Hungarian version shall prevail, and that the ……………………..-language version is merely a translation of the original Hungarian document.</w:t>
      </w:r>
    </w:p>
    <w:p w14:paraId="531B14C3" w14:textId="07D60074" w:rsidR="00952B5A" w:rsidRPr="00AB0FAD" w:rsidRDefault="00952B5A" w:rsidP="00730612">
      <w:pPr>
        <w:jc w:val="both"/>
        <w:rPr>
          <w:rFonts w:ascii="Times New Roman" w:hAnsi="Times New Roman"/>
          <w:sz w:val="24"/>
          <w:szCs w:val="24"/>
          <w:lang w:val="en-GB"/>
        </w:rPr>
      </w:pPr>
      <w:r w:rsidRPr="00AB0FAD">
        <w:rPr>
          <w:rFonts w:ascii="Times New Roman" w:hAnsi="Times New Roman"/>
          <w:sz w:val="24"/>
          <w:szCs w:val="24"/>
          <w:lang w:val="en-GB"/>
        </w:rPr>
        <w:t xml:space="preserve">XI.8. </w:t>
      </w:r>
      <w:r w:rsidR="006363AF" w:rsidRPr="00AB0FAD">
        <w:rPr>
          <w:rFonts w:ascii="Times New Roman" w:hAnsi="Times New Roman"/>
          <w:sz w:val="24"/>
          <w:szCs w:val="24"/>
          <w:lang w:val="en-GB"/>
        </w:rPr>
        <w:t xml:space="preserve">The Parties may deviate from the framework agreement in writing, with </w:t>
      </w:r>
      <w:proofErr w:type="gramStart"/>
      <w:r w:rsidR="006363AF" w:rsidRPr="00AB0FAD">
        <w:rPr>
          <w:rFonts w:ascii="Times New Roman" w:hAnsi="Times New Roman"/>
          <w:sz w:val="24"/>
          <w:szCs w:val="24"/>
          <w:lang w:val="en-GB"/>
        </w:rPr>
        <w:t>both of them</w:t>
      </w:r>
      <w:proofErr w:type="gramEnd"/>
      <w:r w:rsidR="006363AF" w:rsidRPr="00AB0FAD">
        <w:rPr>
          <w:rFonts w:ascii="Times New Roman" w:hAnsi="Times New Roman"/>
          <w:sz w:val="24"/>
          <w:szCs w:val="24"/>
          <w:lang w:val="en-GB"/>
        </w:rPr>
        <w:t xml:space="preserve"> providing their consenting signatures.</w:t>
      </w:r>
    </w:p>
    <w:p w14:paraId="50F8709A" w14:textId="77777777" w:rsidR="00952B5A" w:rsidRPr="00AB0FAD" w:rsidRDefault="00952B5A" w:rsidP="00952B5A">
      <w:pPr>
        <w:rPr>
          <w:rFonts w:ascii="Times New Roman" w:hAnsi="Times New Roman"/>
          <w:sz w:val="24"/>
          <w:szCs w:val="24"/>
        </w:rPr>
      </w:pPr>
    </w:p>
    <w:p w14:paraId="45608C0D" w14:textId="18F7413C" w:rsidR="006363AF" w:rsidRPr="00AB0FAD" w:rsidRDefault="006363AF" w:rsidP="006363AF">
      <w:pPr>
        <w:pStyle w:val="Szvegtrzs"/>
        <w:spacing w:after="100" w:afterAutospacing="1"/>
        <w:rPr>
          <w:rFonts w:ascii="Times New Roman" w:hAnsi="Times New Roman"/>
          <w:lang w:val="en-GB"/>
        </w:rPr>
      </w:pPr>
      <w:r w:rsidRPr="00AB0FAD">
        <w:rPr>
          <w:rFonts w:ascii="Times New Roman" w:hAnsi="Times New Roman"/>
          <w:lang w:val="en-GB"/>
        </w:rPr>
        <w:t xml:space="preserve">The Parties have thoroughly read and understood the terms of this </w:t>
      </w:r>
      <w:proofErr w:type="gramStart"/>
      <w:r w:rsidRPr="00AB0FAD">
        <w:rPr>
          <w:rFonts w:ascii="Times New Roman" w:hAnsi="Times New Roman"/>
          <w:lang w:val="en-GB"/>
        </w:rPr>
        <w:t>Agreement, and</w:t>
      </w:r>
      <w:proofErr w:type="gramEnd"/>
      <w:r w:rsidRPr="00AB0FAD">
        <w:rPr>
          <w:rFonts w:ascii="Times New Roman" w:hAnsi="Times New Roman"/>
          <w:lang w:val="en-GB"/>
        </w:rPr>
        <w:t xml:space="preserve"> </w:t>
      </w:r>
      <w:r w:rsidR="00B65B48" w:rsidRPr="00AB0FAD">
        <w:rPr>
          <w:rFonts w:ascii="Times New Roman" w:hAnsi="Times New Roman"/>
          <w:lang w:val="en-GB"/>
        </w:rPr>
        <w:t>signed it</w:t>
      </w:r>
      <w:r w:rsidRPr="00AB0FAD">
        <w:rPr>
          <w:rFonts w:ascii="Times New Roman" w:hAnsi="Times New Roman"/>
          <w:lang w:val="en-GB"/>
        </w:rPr>
        <w:t xml:space="preserve"> as reflecting their true intentions.</w:t>
      </w:r>
    </w:p>
    <w:p w14:paraId="5DCC2FA9" w14:textId="77777777" w:rsidR="00B254DF" w:rsidRPr="00AB0FAD" w:rsidRDefault="00B254DF" w:rsidP="0080444C">
      <w:pPr>
        <w:pStyle w:val="NormlWeb"/>
        <w:spacing w:before="0" w:beforeAutospacing="0"/>
        <w:rPr>
          <w:color w:val="auto"/>
          <w:lang w:val="en-GB"/>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27"/>
      </w:tblGrid>
      <w:tr w:rsidR="00847169" w:rsidRPr="00AB0FAD" w14:paraId="256669CC" w14:textId="77777777">
        <w:tc>
          <w:tcPr>
            <w:tcW w:w="4600" w:type="dxa"/>
            <w:tcBorders>
              <w:top w:val="nil"/>
              <w:bottom w:val="nil"/>
              <w:right w:val="nil"/>
            </w:tcBorders>
          </w:tcPr>
          <w:p w14:paraId="7D4D4327" w14:textId="07CC5A08" w:rsidR="00847169" w:rsidRPr="00AB0FAD" w:rsidRDefault="00847169" w:rsidP="00847169">
            <w:pPr>
              <w:pStyle w:val="NormlWeb"/>
              <w:spacing w:before="0" w:beforeAutospacing="0"/>
              <w:jc w:val="center"/>
              <w:rPr>
                <w:color w:val="auto"/>
                <w:lang w:val="en-GB"/>
              </w:rPr>
            </w:pPr>
            <w:r w:rsidRPr="00AB0FAD">
              <w:rPr>
                <w:color w:val="auto"/>
                <w:lang w:val="en-GB"/>
              </w:rPr>
              <w:t>(</w:t>
            </w:r>
            <w:r w:rsidR="003167F8" w:rsidRPr="00AB0FAD">
              <w:rPr>
                <w:color w:val="auto"/>
                <w:lang w:val="en-GB"/>
              </w:rPr>
              <w:t>Date</w:t>
            </w:r>
            <w:r w:rsidRPr="00AB0FAD">
              <w:rPr>
                <w:color w:val="auto"/>
                <w:lang w:val="en-GB"/>
              </w:rPr>
              <w:t>)</w:t>
            </w:r>
          </w:p>
        </w:tc>
        <w:tc>
          <w:tcPr>
            <w:tcW w:w="4600" w:type="dxa"/>
            <w:tcBorders>
              <w:top w:val="nil"/>
              <w:left w:val="nil"/>
              <w:bottom w:val="nil"/>
            </w:tcBorders>
          </w:tcPr>
          <w:p w14:paraId="18162A6E" w14:textId="422DDEEB" w:rsidR="00847169" w:rsidRPr="00AB0FAD" w:rsidRDefault="00847169" w:rsidP="00847169">
            <w:pPr>
              <w:pStyle w:val="NormlWeb"/>
              <w:spacing w:before="0" w:beforeAutospacing="0"/>
              <w:jc w:val="center"/>
              <w:rPr>
                <w:color w:val="auto"/>
                <w:lang w:val="en-GB"/>
              </w:rPr>
            </w:pPr>
            <w:r w:rsidRPr="00AB0FAD">
              <w:rPr>
                <w:color w:val="auto"/>
                <w:lang w:val="en-GB"/>
              </w:rPr>
              <w:t>(</w:t>
            </w:r>
            <w:r w:rsidR="003167F8" w:rsidRPr="00AB0FAD">
              <w:rPr>
                <w:color w:val="auto"/>
                <w:lang w:val="en-GB"/>
              </w:rPr>
              <w:t>Date</w:t>
            </w:r>
            <w:r w:rsidRPr="00AB0FAD">
              <w:rPr>
                <w:color w:val="auto"/>
                <w:lang w:val="en-GB"/>
              </w:rPr>
              <w:t>)</w:t>
            </w:r>
          </w:p>
        </w:tc>
      </w:tr>
      <w:tr w:rsidR="00B254DF" w:rsidRPr="00AB0FAD" w14:paraId="33EA8C6E" w14:textId="77777777">
        <w:tc>
          <w:tcPr>
            <w:tcW w:w="4600" w:type="dxa"/>
            <w:tcBorders>
              <w:top w:val="nil"/>
              <w:bottom w:val="nil"/>
              <w:right w:val="nil"/>
            </w:tcBorders>
          </w:tcPr>
          <w:p w14:paraId="64F5748C" w14:textId="77777777" w:rsidR="00B254DF" w:rsidRPr="00AB0FAD" w:rsidRDefault="00B254DF" w:rsidP="00CC0846">
            <w:pPr>
              <w:pStyle w:val="NormlWeb"/>
              <w:spacing w:before="0" w:beforeAutospacing="0"/>
              <w:rPr>
                <w:color w:val="auto"/>
                <w:lang w:val="en-GB"/>
              </w:rPr>
            </w:pPr>
          </w:p>
          <w:p w14:paraId="37851CF7" w14:textId="77777777" w:rsidR="002175BE" w:rsidRPr="00AB0FAD" w:rsidRDefault="002175BE" w:rsidP="00CC0846">
            <w:pPr>
              <w:pStyle w:val="NormlWeb"/>
              <w:spacing w:before="0" w:beforeAutospacing="0"/>
              <w:rPr>
                <w:color w:val="auto"/>
                <w:lang w:val="en-GB"/>
              </w:rPr>
            </w:pPr>
            <w:r w:rsidRPr="00AB0FAD">
              <w:rPr>
                <w:color w:val="auto"/>
                <w:lang w:val="en-GB"/>
              </w:rPr>
              <w:t>………………………    …………………….</w:t>
            </w:r>
          </w:p>
          <w:p w14:paraId="08B4FE1C" w14:textId="23A2EE77" w:rsidR="00B254DF" w:rsidRPr="00AB0FAD" w:rsidRDefault="00B254DF" w:rsidP="0080444C">
            <w:pPr>
              <w:pStyle w:val="NormlWeb"/>
              <w:spacing w:before="0" w:beforeAutospacing="0"/>
              <w:jc w:val="center"/>
              <w:rPr>
                <w:color w:val="auto"/>
                <w:lang w:val="en-GB"/>
              </w:rPr>
            </w:pPr>
            <w:r w:rsidRPr="00AB0FAD">
              <w:rPr>
                <w:color w:val="auto"/>
                <w:lang w:val="en-GB"/>
              </w:rPr>
              <w:t>(</w:t>
            </w:r>
            <w:r w:rsidR="003167F8" w:rsidRPr="00AB0FAD">
              <w:rPr>
                <w:color w:val="auto"/>
                <w:lang w:val="en-GB"/>
              </w:rPr>
              <w:t>Signature</w:t>
            </w:r>
            <w:r w:rsidRPr="00AB0FAD">
              <w:rPr>
                <w:color w:val="auto"/>
                <w:lang w:val="en-GB"/>
              </w:rPr>
              <w:t>)</w:t>
            </w:r>
          </w:p>
        </w:tc>
        <w:tc>
          <w:tcPr>
            <w:tcW w:w="4600" w:type="dxa"/>
            <w:tcBorders>
              <w:top w:val="nil"/>
              <w:left w:val="nil"/>
              <w:bottom w:val="nil"/>
            </w:tcBorders>
          </w:tcPr>
          <w:p w14:paraId="22852B80" w14:textId="77777777" w:rsidR="00B254DF" w:rsidRPr="00AB0FAD" w:rsidRDefault="00B254DF" w:rsidP="0080444C">
            <w:pPr>
              <w:pStyle w:val="NormlWeb"/>
              <w:spacing w:before="0" w:beforeAutospacing="0"/>
              <w:jc w:val="center"/>
              <w:rPr>
                <w:color w:val="auto"/>
                <w:lang w:val="en-GB"/>
              </w:rPr>
            </w:pPr>
          </w:p>
          <w:p w14:paraId="69E2913C" w14:textId="5F8A3A6F" w:rsidR="00B254DF" w:rsidRPr="00AB0FAD" w:rsidRDefault="00B254DF" w:rsidP="0080444C">
            <w:pPr>
              <w:pStyle w:val="NormlWeb"/>
              <w:spacing w:before="0" w:beforeAutospacing="0"/>
              <w:jc w:val="center"/>
              <w:rPr>
                <w:color w:val="auto"/>
                <w:lang w:val="en-GB"/>
              </w:rPr>
            </w:pPr>
            <w:r w:rsidRPr="00AB0FAD">
              <w:rPr>
                <w:color w:val="auto"/>
                <w:lang w:val="en-GB"/>
              </w:rPr>
              <w:t>(</w:t>
            </w:r>
            <w:r w:rsidR="003167F8" w:rsidRPr="00AB0FAD">
              <w:rPr>
                <w:color w:val="auto"/>
                <w:lang w:val="en-GB"/>
              </w:rPr>
              <w:t>Signature</w:t>
            </w:r>
            <w:r w:rsidRPr="00AB0FAD">
              <w:rPr>
                <w:color w:val="auto"/>
                <w:lang w:val="en-GB"/>
              </w:rPr>
              <w:t>)</w:t>
            </w:r>
          </w:p>
        </w:tc>
      </w:tr>
      <w:tr w:rsidR="00B254DF" w:rsidRPr="00AB0FAD" w14:paraId="5EBABFDF" w14:textId="77777777" w:rsidTr="008D76D9">
        <w:trPr>
          <w:trHeight w:val="68"/>
        </w:trPr>
        <w:tc>
          <w:tcPr>
            <w:tcW w:w="4600" w:type="dxa"/>
            <w:tcBorders>
              <w:top w:val="nil"/>
              <w:bottom w:val="nil"/>
              <w:right w:val="nil"/>
            </w:tcBorders>
          </w:tcPr>
          <w:p w14:paraId="481A2570" w14:textId="2EE7FA65" w:rsidR="00B254DF" w:rsidRPr="00AB0FAD" w:rsidRDefault="007A526B" w:rsidP="00CC0846">
            <w:pPr>
              <w:pStyle w:val="NormlWeb"/>
              <w:spacing w:before="0" w:beforeAutospacing="0"/>
              <w:jc w:val="center"/>
              <w:rPr>
                <w:color w:val="auto"/>
                <w:lang w:val="en-GB"/>
              </w:rPr>
            </w:pPr>
            <w:proofErr w:type="spellStart"/>
            <w:r w:rsidRPr="00AB0FAD">
              <w:rPr>
                <w:color w:val="auto"/>
                <w:lang w:val="en-GB"/>
              </w:rPr>
              <w:t>Eötvös</w:t>
            </w:r>
            <w:proofErr w:type="spellEnd"/>
            <w:r w:rsidRPr="00AB0FAD">
              <w:rPr>
                <w:color w:val="auto"/>
                <w:lang w:val="en-GB"/>
              </w:rPr>
              <w:t xml:space="preserve"> </w:t>
            </w:r>
            <w:proofErr w:type="spellStart"/>
            <w:r w:rsidRPr="00AB0FAD">
              <w:rPr>
                <w:color w:val="auto"/>
                <w:lang w:val="en-GB"/>
              </w:rPr>
              <w:t>Loránd</w:t>
            </w:r>
            <w:proofErr w:type="spellEnd"/>
            <w:r w:rsidRPr="00AB0FAD">
              <w:rPr>
                <w:color w:val="auto"/>
                <w:lang w:val="en-GB"/>
              </w:rPr>
              <w:t xml:space="preserve"> </w:t>
            </w:r>
            <w:r w:rsidR="003167F8" w:rsidRPr="00AB0FAD">
              <w:rPr>
                <w:color w:val="auto"/>
                <w:lang w:val="en-GB"/>
              </w:rPr>
              <w:t>University</w:t>
            </w:r>
          </w:p>
        </w:tc>
        <w:tc>
          <w:tcPr>
            <w:tcW w:w="4600" w:type="dxa"/>
            <w:tcBorders>
              <w:top w:val="nil"/>
              <w:left w:val="nil"/>
              <w:bottom w:val="nil"/>
            </w:tcBorders>
          </w:tcPr>
          <w:p w14:paraId="2E1B0C7C" w14:textId="06A52118" w:rsidR="00B254DF" w:rsidRPr="00AB0FAD" w:rsidRDefault="00B254DF" w:rsidP="00CC0846">
            <w:pPr>
              <w:pStyle w:val="NormlWeb"/>
              <w:spacing w:before="0" w:beforeAutospacing="0"/>
              <w:jc w:val="center"/>
              <w:rPr>
                <w:color w:val="auto"/>
                <w:lang w:val="en-GB"/>
              </w:rPr>
            </w:pPr>
            <w:r w:rsidRPr="00AB0FAD">
              <w:rPr>
                <w:color w:val="auto"/>
                <w:lang w:val="en-GB"/>
              </w:rPr>
              <w:t xml:space="preserve">……………………. </w:t>
            </w:r>
          </w:p>
        </w:tc>
      </w:tr>
    </w:tbl>
    <w:p w14:paraId="3D5FAB26" w14:textId="77777777" w:rsidR="00037D38" w:rsidRPr="00AB0FAD" w:rsidRDefault="00037D38" w:rsidP="003805FC">
      <w:pPr>
        <w:jc w:val="both"/>
        <w:rPr>
          <w:sz w:val="24"/>
          <w:szCs w:val="24"/>
        </w:rPr>
      </w:pPr>
    </w:p>
    <w:p w14:paraId="1A35A22E" w14:textId="441BB312" w:rsidR="002F5987" w:rsidRPr="00AB0FAD" w:rsidRDefault="00037D38" w:rsidP="002F5987">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sz w:val="24"/>
          <w:szCs w:val="24"/>
        </w:rPr>
        <w:br w:type="page"/>
      </w:r>
      <w:r w:rsidR="003167F8"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Annex 1</w:t>
      </w:r>
    </w:p>
    <w:p w14:paraId="6783F51F" w14:textId="77777777" w:rsidR="00F2201E" w:rsidRPr="00AB0FAD" w:rsidRDefault="00F2201E" w:rsidP="00F2201E">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Specifying Fields of Study and Disciplines Covered Under the Scope of This Agreement</w:t>
      </w:r>
    </w:p>
    <w:p w14:paraId="169B7C3B" w14:textId="7A0D33AA" w:rsidR="002F5987" w:rsidRPr="00AB0FAD" w:rsidRDefault="002F5987" w:rsidP="00F2201E">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 xml:space="preserve"> </w:t>
      </w:r>
    </w:p>
    <w:p w14:paraId="65F99BC7" w14:textId="2505ED18" w:rsidR="002F5987" w:rsidRPr="00AB0FAD" w:rsidRDefault="00FF5485" w:rsidP="002F5987">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Humanities</w:t>
      </w:r>
      <w:r w:rsidR="002F5987" w:rsidRPr="00AB0FAD">
        <w:rPr>
          <w:rFonts w:ascii="Times New Roman" w:hAnsi="Times New Roman"/>
          <w:sz w:val="24"/>
          <w:szCs w:val="24"/>
          <w:lang w:val="en-GB"/>
        </w:rPr>
        <w:t>:</w:t>
      </w:r>
    </w:p>
    <w:p w14:paraId="33DA11E9" w14:textId="080B80A6" w:rsidR="002F5987" w:rsidRPr="00AB0FAD" w:rsidRDefault="00FF54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Philosophy</w:t>
      </w:r>
    </w:p>
    <w:p w14:paraId="4FEDF1B5" w14:textId="22979FCE" w:rsidR="002F5987" w:rsidRPr="00AB0FAD" w:rsidRDefault="00FF54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 xml:space="preserve">Literary and Cultural </w:t>
      </w:r>
      <w:r w:rsidR="00AE3274" w:rsidRPr="00AB0FAD">
        <w:rPr>
          <w:rFonts w:ascii="Times New Roman" w:hAnsi="Times New Roman"/>
          <w:sz w:val="24"/>
          <w:szCs w:val="24"/>
          <w:lang w:val="en-GB"/>
        </w:rPr>
        <w:t>S</w:t>
      </w:r>
      <w:r w:rsidRPr="00AB0FAD">
        <w:rPr>
          <w:rFonts w:ascii="Times New Roman" w:hAnsi="Times New Roman"/>
          <w:sz w:val="24"/>
          <w:szCs w:val="24"/>
          <w:lang w:val="en-GB"/>
        </w:rPr>
        <w:t>tudies</w:t>
      </w:r>
    </w:p>
    <w:p w14:paraId="765E9354" w14:textId="7F3EF836" w:rsidR="00D6252C" w:rsidRPr="00AB0FAD" w:rsidRDefault="00FF5485" w:rsidP="00D6252C">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Education</w:t>
      </w:r>
    </w:p>
    <w:p w14:paraId="2546F0E8" w14:textId="537345B5" w:rsidR="002F5987" w:rsidRPr="00AB0FAD" w:rsidRDefault="00FF54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Linguistics</w:t>
      </w:r>
    </w:p>
    <w:p w14:paraId="2D94C3A2" w14:textId="30E15014" w:rsidR="00D6252C" w:rsidRPr="00AB0FAD" w:rsidRDefault="00FF54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Psychology</w:t>
      </w:r>
    </w:p>
    <w:p w14:paraId="3F21DF0A" w14:textId="56DFDB77" w:rsidR="002F5987" w:rsidRPr="00AB0FAD" w:rsidRDefault="00FF54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History</w:t>
      </w:r>
    </w:p>
    <w:p w14:paraId="11765D86" w14:textId="78FE534C" w:rsidR="002F5987" w:rsidRPr="00AB0FAD" w:rsidRDefault="00A46285" w:rsidP="002F5987">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Engineering</w:t>
      </w:r>
      <w:r w:rsidR="002F5987" w:rsidRPr="00AB0FAD">
        <w:rPr>
          <w:rFonts w:ascii="Times New Roman" w:hAnsi="Times New Roman"/>
          <w:sz w:val="24"/>
          <w:szCs w:val="24"/>
          <w:lang w:val="en-GB"/>
        </w:rPr>
        <w:t>:</w:t>
      </w:r>
    </w:p>
    <w:p w14:paraId="04EE9DD2" w14:textId="3BF6C673" w:rsidR="002F5987"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Information Science and Technology</w:t>
      </w:r>
    </w:p>
    <w:p w14:paraId="51294759" w14:textId="4DBF310F" w:rsidR="002F5987" w:rsidRPr="00AB0FAD" w:rsidRDefault="00A46285" w:rsidP="002F5987">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Social Sciences</w:t>
      </w:r>
      <w:r w:rsidR="002F5987" w:rsidRPr="00AB0FAD">
        <w:rPr>
          <w:rFonts w:ascii="Times New Roman" w:hAnsi="Times New Roman"/>
          <w:sz w:val="24"/>
          <w:szCs w:val="24"/>
          <w:lang w:val="en-GB"/>
        </w:rPr>
        <w:t>:</w:t>
      </w:r>
    </w:p>
    <w:p w14:paraId="37A2F4CE" w14:textId="1099535D" w:rsidR="002F5987"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Law</w:t>
      </w:r>
    </w:p>
    <w:p w14:paraId="019643A7" w14:textId="70A6EB10" w:rsidR="00D6252C"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Business and Management</w:t>
      </w:r>
    </w:p>
    <w:p w14:paraId="7CAE15B6" w14:textId="4747C49B" w:rsidR="002F5987" w:rsidRPr="00AB0FAD" w:rsidRDefault="00413026" w:rsidP="00A36B96">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P</w:t>
      </w:r>
      <w:proofErr w:type="spellStart"/>
      <w:r w:rsidR="00AE3274" w:rsidRPr="00AB0FAD">
        <w:rPr>
          <w:rFonts w:ascii="Times New Roman" w:hAnsi="Times New Roman"/>
          <w:bCs/>
          <w:iCs/>
        </w:rPr>
        <w:t>olitics</w:t>
      </w:r>
      <w:proofErr w:type="spellEnd"/>
    </w:p>
    <w:p w14:paraId="3D83E23A" w14:textId="3A7914AD" w:rsidR="002F5987"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Sociology</w:t>
      </w:r>
    </w:p>
    <w:p w14:paraId="078A9ADF" w14:textId="74F56D79" w:rsidR="002F5987" w:rsidRPr="00AB0FAD" w:rsidRDefault="00A46285" w:rsidP="002F5987">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Natural Sciences</w:t>
      </w:r>
      <w:r w:rsidR="002F5987" w:rsidRPr="00AB0FAD">
        <w:rPr>
          <w:rFonts w:ascii="Times New Roman" w:hAnsi="Times New Roman"/>
          <w:sz w:val="24"/>
          <w:szCs w:val="24"/>
          <w:lang w:val="en-GB"/>
        </w:rPr>
        <w:t>:</w:t>
      </w:r>
    </w:p>
    <w:p w14:paraId="6B6421A5" w14:textId="6DA82997" w:rsidR="002F5987"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Biology</w:t>
      </w:r>
    </w:p>
    <w:p w14:paraId="7B6B9F77" w14:textId="2A64B5CA" w:rsidR="002F5987" w:rsidRPr="00AB0FAD" w:rsidRDefault="00A46285"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Physics</w:t>
      </w:r>
    </w:p>
    <w:p w14:paraId="6AD1810E" w14:textId="24E05655" w:rsidR="002F5987" w:rsidRPr="00AB0FAD" w:rsidRDefault="00AE3274" w:rsidP="002F5987">
      <w:pPr>
        <w:numPr>
          <w:ilvl w:val="0"/>
          <w:numId w:val="6"/>
        </w:numPr>
        <w:spacing w:after="100" w:afterAutospacing="1"/>
        <w:jc w:val="both"/>
        <w:rPr>
          <w:rFonts w:ascii="Times New Roman" w:hAnsi="Times New Roman"/>
          <w:strike/>
          <w:sz w:val="24"/>
          <w:szCs w:val="24"/>
          <w:lang w:val="en-GB"/>
        </w:rPr>
      </w:pPr>
      <w:proofErr w:type="spellStart"/>
      <w:r w:rsidRPr="00AB0FAD">
        <w:rPr>
          <w:rFonts w:ascii="Times New Roman" w:hAnsi="Times New Roman"/>
          <w:bCs/>
          <w:iCs/>
        </w:rPr>
        <w:t>Earth</w:t>
      </w:r>
      <w:proofErr w:type="spellEnd"/>
      <w:r w:rsidRPr="00AB0FAD">
        <w:rPr>
          <w:rFonts w:ascii="Times New Roman" w:hAnsi="Times New Roman"/>
          <w:bCs/>
          <w:iCs/>
        </w:rPr>
        <w:t xml:space="preserve"> </w:t>
      </w:r>
      <w:proofErr w:type="spellStart"/>
      <w:r w:rsidRPr="00AB0FAD">
        <w:rPr>
          <w:rFonts w:ascii="Times New Roman" w:hAnsi="Times New Roman"/>
          <w:bCs/>
          <w:iCs/>
        </w:rPr>
        <w:t>Sciences</w:t>
      </w:r>
      <w:proofErr w:type="spellEnd"/>
    </w:p>
    <w:p w14:paraId="0250D46D" w14:textId="1E67428B" w:rsidR="002F5987" w:rsidRPr="00AB0FAD" w:rsidRDefault="00696154"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Chemistry</w:t>
      </w:r>
    </w:p>
    <w:p w14:paraId="71F20115" w14:textId="6E8F595D" w:rsidR="002F5987" w:rsidRPr="00AB0FAD" w:rsidRDefault="00696154" w:rsidP="002F5987">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Environment</w:t>
      </w:r>
      <w:r w:rsidR="00AE3274" w:rsidRPr="00AB0FAD">
        <w:rPr>
          <w:rFonts w:ascii="Times New Roman" w:hAnsi="Times New Roman"/>
          <w:sz w:val="24"/>
          <w:szCs w:val="24"/>
          <w:lang w:val="en-GB"/>
        </w:rPr>
        <w:t>al</w:t>
      </w:r>
      <w:r w:rsidRPr="00AB0FAD">
        <w:rPr>
          <w:rFonts w:ascii="Times New Roman" w:hAnsi="Times New Roman"/>
          <w:sz w:val="24"/>
          <w:szCs w:val="24"/>
          <w:lang w:val="en-GB"/>
        </w:rPr>
        <w:t xml:space="preserve"> Science</w:t>
      </w:r>
    </w:p>
    <w:p w14:paraId="6C207844" w14:textId="7A653868" w:rsidR="002F5987" w:rsidRPr="00AB0FAD" w:rsidRDefault="00105880" w:rsidP="00DF2429">
      <w:pPr>
        <w:numPr>
          <w:ilvl w:val="0"/>
          <w:numId w:val="6"/>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Mathematics and Computer Sciences</w:t>
      </w:r>
      <w:r w:rsidR="002F5987"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 xml:space="preserve"> </w:t>
      </w:r>
    </w:p>
    <w:p w14:paraId="34B2C05D" w14:textId="77777777" w:rsidR="00DF2429" w:rsidRPr="00AB0FAD" w:rsidRDefault="00DF2429" w:rsidP="00DF2429">
      <w:pPr>
        <w:spacing w:after="100" w:afterAutospacing="1"/>
        <w:rPr>
          <w:sz w:val="24"/>
          <w:szCs w:val="24"/>
        </w:rPr>
      </w:pPr>
    </w:p>
    <w:p w14:paraId="488A8CC5" w14:textId="67CD13C5" w:rsidR="00037D38" w:rsidRPr="00AB0FAD" w:rsidRDefault="00D85ED4" w:rsidP="00D85ED4">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sz w:val="24"/>
          <w:szCs w:val="24"/>
        </w:rPr>
        <w:br w:type="page"/>
      </w:r>
      <w:r w:rsidR="003167F8"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Annex 2</w:t>
      </w:r>
    </w:p>
    <w:p w14:paraId="06474B5E" w14:textId="05763DE4" w:rsidR="00037D38" w:rsidRPr="00AB0FAD" w:rsidRDefault="00E8715C" w:rsidP="00CC0846">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Conditions for attending the joint doctoral programme, provisions pertaining to the joint doctoral programme, the acquisition of the doctoral degree</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9"/>
        <w:gridCol w:w="43"/>
        <w:gridCol w:w="46"/>
        <w:gridCol w:w="7"/>
        <w:gridCol w:w="3056"/>
        <w:gridCol w:w="167"/>
        <w:gridCol w:w="27"/>
        <w:gridCol w:w="3211"/>
      </w:tblGrid>
      <w:tr w:rsidR="00037D38" w:rsidRPr="00AB0FAD" w14:paraId="4E3B9804" w14:textId="77777777" w:rsidTr="003E64E5">
        <w:trPr>
          <w:trHeight w:val="383"/>
          <w:jc w:val="center"/>
        </w:trPr>
        <w:tc>
          <w:tcPr>
            <w:tcW w:w="9496" w:type="dxa"/>
            <w:gridSpan w:val="8"/>
            <w:vAlign w:val="center"/>
          </w:tcPr>
          <w:p w14:paraId="78231AE7" w14:textId="77777777" w:rsidR="00037D38" w:rsidRPr="00AB0FAD" w:rsidRDefault="00037D38" w:rsidP="009A023F">
            <w:pPr>
              <w:jc w:val="center"/>
              <w:rPr>
                <w:rFonts w:ascii="Times New Roman" w:hAnsi="Times New Roman"/>
                <w:b/>
                <w:sz w:val="24"/>
                <w:szCs w:val="24"/>
                <w:lang w:val="en-GB"/>
              </w:rPr>
            </w:pPr>
          </w:p>
          <w:p w14:paraId="75CC143D" w14:textId="217940BA" w:rsidR="00037D38" w:rsidRPr="00AB0FAD" w:rsidRDefault="00D07FA5" w:rsidP="009A023F">
            <w:pPr>
              <w:jc w:val="center"/>
              <w:rPr>
                <w:rFonts w:ascii="Times New Roman" w:hAnsi="Times New Roman"/>
                <w:b/>
                <w:sz w:val="24"/>
                <w:szCs w:val="24"/>
                <w:lang w:val="en-GB"/>
              </w:rPr>
            </w:pPr>
            <w:r w:rsidRPr="00AB0FAD">
              <w:rPr>
                <w:rFonts w:ascii="Times New Roman" w:hAnsi="Times New Roman"/>
                <w:b/>
                <w:sz w:val="24"/>
                <w:szCs w:val="24"/>
                <w:lang w:val="en-GB"/>
              </w:rPr>
              <w:t xml:space="preserve">DATA OF </w:t>
            </w:r>
            <w:r w:rsidR="00DC3D4D" w:rsidRPr="00AB0FAD">
              <w:rPr>
                <w:rFonts w:ascii="Times New Roman" w:hAnsi="Times New Roman"/>
                <w:b/>
                <w:sz w:val="24"/>
                <w:szCs w:val="24"/>
                <w:lang w:val="en-GB"/>
              </w:rPr>
              <w:t xml:space="preserve">THE </w:t>
            </w:r>
            <w:r w:rsidRPr="00AB0FAD">
              <w:rPr>
                <w:rFonts w:ascii="Times New Roman" w:hAnsi="Times New Roman"/>
                <w:b/>
                <w:sz w:val="24"/>
                <w:szCs w:val="24"/>
                <w:lang w:val="en-GB"/>
              </w:rPr>
              <w:t>DOCTORAL STUDENT</w:t>
            </w:r>
          </w:p>
          <w:p w14:paraId="31315FF9" w14:textId="77777777" w:rsidR="00037D38" w:rsidRPr="00AB0FAD" w:rsidRDefault="00037D38" w:rsidP="009A023F">
            <w:pPr>
              <w:jc w:val="center"/>
              <w:rPr>
                <w:rFonts w:ascii="Times New Roman" w:hAnsi="Times New Roman"/>
                <w:b/>
                <w:sz w:val="24"/>
                <w:szCs w:val="24"/>
                <w:lang w:val="en-GB"/>
              </w:rPr>
            </w:pPr>
          </w:p>
        </w:tc>
      </w:tr>
      <w:tr w:rsidR="00037D38" w:rsidRPr="00AB0FAD" w14:paraId="39B60480" w14:textId="77777777" w:rsidTr="003E64E5">
        <w:trPr>
          <w:trHeight w:val="383"/>
          <w:jc w:val="center"/>
        </w:trPr>
        <w:tc>
          <w:tcPr>
            <w:tcW w:w="2982" w:type="dxa"/>
            <w:gridSpan w:val="2"/>
            <w:vAlign w:val="center"/>
          </w:tcPr>
          <w:p w14:paraId="5F43B302" w14:textId="44B57744" w:rsidR="00037D38" w:rsidRPr="00AB0FAD" w:rsidRDefault="00D07FA5" w:rsidP="009A023F">
            <w:pPr>
              <w:jc w:val="both"/>
              <w:rPr>
                <w:rFonts w:ascii="Times New Roman" w:hAnsi="Times New Roman"/>
                <w:sz w:val="24"/>
                <w:szCs w:val="24"/>
                <w:lang w:val="en-GB"/>
              </w:rPr>
            </w:pPr>
            <w:r w:rsidRPr="00AB0FAD">
              <w:rPr>
                <w:rFonts w:ascii="Times New Roman" w:hAnsi="Times New Roman"/>
                <w:sz w:val="24"/>
                <w:szCs w:val="24"/>
                <w:lang w:val="en-GB"/>
              </w:rPr>
              <w:t>Surname</w:t>
            </w:r>
            <w:r w:rsidR="00037D38" w:rsidRPr="00AB0FAD">
              <w:rPr>
                <w:rFonts w:ascii="Times New Roman" w:hAnsi="Times New Roman"/>
                <w:sz w:val="24"/>
                <w:szCs w:val="24"/>
                <w:lang w:val="en-GB"/>
              </w:rPr>
              <w:t>:</w:t>
            </w:r>
          </w:p>
        </w:tc>
        <w:tc>
          <w:tcPr>
            <w:tcW w:w="6514" w:type="dxa"/>
            <w:gridSpan w:val="6"/>
            <w:vAlign w:val="center"/>
          </w:tcPr>
          <w:p w14:paraId="43374099" w14:textId="77777777" w:rsidR="00037D38" w:rsidRPr="00AB0FAD" w:rsidRDefault="00037D38" w:rsidP="009A023F">
            <w:pPr>
              <w:jc w:val="both"/>
              <w:rPr>
                <w:rFonts w:ascii="Times New Roman" w:hAnsi="Times New Roman"/>
                <w:sz w:val="24"/>
                <w:szCs w:val="24"/>
                <w:lang w:val="en-GB"/>
              </w:rPr>
            </w:pPr>
          </w:p>
        </w:tc>
      </w:tr>
      <w:tr w:rsidR="00037D38" w:rsidRPr="00AB0FAD" w14:paraId="59EB88CD" w14:textId="77777777" w:rsidTr="003E64E5">
        <w:trPr>
          <w:trHeight w:val="383"/>
          <w:jc w:val="center"/>
        </w:trPr>
        <w:tc>
          <w:tcPr>
            <w:tcW w:w="2982" w:type="dxa"/>
            <w:gridSpan w:val="2"/>
            <w:vAlign w:val="center"/>
          </w:tcPr>
          <w:p w14:paraId="16D770F4" w14:textId="62909884" w:rsidR="00037D38" w:rsidRPr="00AB0FAD" w:rsidRDefault="00D07FA5" w:rsidP="009A023F">
            <w:pPr>
              <w:jc w:val="both"/>
              <w:rPr>
                <w:rFonts w:ascii="Times New Roman" w:hAnsi="Times New Roman"/>
                <w:sz w:val="24"/>
                <w:szCs w:val="24"/>
                <w:lang w:val="en-GB"/>
              </w:rPr>
            </w:pPr>
            <w:r w:rsidRPr="00AB0FAD">
              <w:rPr>
                <w:rFonts w:ascii="Times New Roman" w:hAnsi="Times New Roman"/>
                <w:sz w:val="24"/>
                <w:szCs w:val="24"/>
                <w:lang w:val="en-GB"/>
              </w:rPr>
              <w:t>Name</w:t>
            </w:r>
            <w:r w:rsidR="00037D38" w:rsidRPr="00AB0FAD">
              <w:rPr>
                <w:rFonts w:ascii="Times New Roman" w:hAnsi="Times New Roman"/>
                <w:sz w:val="24"/>
                <w:szCs w:val="24"/>
                <w:lang w:val="en-GB"/>
              </w:rPr>
              <w:t>:</w:t>
            </w:r>
          </w:p>
        </w:tc>
        <w:tc>
          <w:tcPr>
            <w:tcW w:w="6514" w:type="dxa"/>
            <w:gridSpan w:val="6"/>
            <w:vAlign w:val="center"/>
          </w:tcPr>
          <w:p w14:paraId="6214FAEF" w14:textId="77777777" w:rsidR="00037D38" w:rsidRPr="00AB0FAD" w:rsidRDefault="00037D38" w:rsidP="009A023F">
            <w:pPr>
              <w:jc w:val="both"/>
              <w:rPr>
                <w:rFonts w:ascii="Times New Roman" w:hAnsi="Times New Roman"/>
                <w:sz w:val="24"/>
                <w:szCs w:val="24"/>
                <w:lang w:val="en-GB"/>
              </w:rPr>
            </w:pPr>
          </w:p>
        </w:tc>
      </w:tr>
      <w:tr w:rsidR="00037D38" w:rsidRPr="00AB0FAD" w14:paraId="5F943BC4" w14:textId="77777777" w:rsidTr="003E64E5">
        <w:trPr>
          <w:trHeight w:val="383"/>
          <w:jc w:val="center"/>
        </w:trPr>
        <w:tc>
          <w:tcPr>
            <w:tcW w:w="2982" w:type="dxa"/>
            <w:gridSpan w:val="2"/>
            <w:vAlign w:val="center"/>
          </w:tcPr>
          <w:p w14:paraId="3BEC027B" w14:textId="75E1D7BD" w:rsidR="00037D38" w:rsidRPr="00AB0FAD" w:rsidRDefault="00D07FA5" w:rsidP="009A023F">
            <w:pPr>
              <w:jc w:val="both"/>
              <w:rPr>
                <w:rFonts w:ascii="Times New Roman" w:hAnsi="Times New Roman"/>
                <w:sz w:val="24"/>
                <w:szCs w:val="24"/>
                <w:lang w:val="en-GB"/>
              </w:rPr>
            </w:pPr>
            <w:r w:rsidRPr="00AB0FAD">
              <w:rPr>
                <w:rFonts w:ascii="Times New Roman" w:hAnsi="Times New Roman"/>
                <w:sz w:val="24"/>
                <w:szCs w:val="24"/>
                <w:lang w:val="en-GB"/>
              </w:rPr>
              <w:t>Place of birth</w:t>
            </w:r>
            <w:r w:rsidR="00037D38" w:rsidRPr="00AB0FAD">
              <w:rPr>
                <w:rFonts w:ascii="Times New Roman" w:hAnsi="Times New Roman"/>
                <w:sz w:val="24"/>
                <w:szCs w:val="24"/>
                <w:lang w:val="en-GB"/>
              </w:rPr>
              <w:t xml:space="preserve"> (</w:t>
            </w:r>
            <w:r w:rsidRPr="00AB0FAD">
              <w:rPr>
                <w:rFonts w:ascii="Times New Roman" w:hAnsi="Times New Roman"/>
                <w:sz w:val="24"/>
                <w:szCs w:val="24"/>
                <w:lang w:val="en-GB"/>
              </w:rPr>
              <w:t>City/Country</w:t>
            </w:r>
            <w:r w:rsidR="00037D38" w:rsidRPr="00AB0FAD">
              <w:rPr>
                <w:rFonts w:ascii="Times New Roman" w:hAnsi="Times New Roman"/>
                <w:sz w:val="24"/>
                <w:szCs w:val="24"/>
                <w:lang w:val="en-GB"/>
              </w:rPr>
              <w:t>):</w:t>
            </w:r>
          </w:p>
        </w:tc>
        <w:tc>
          <w:tcPr>
            <w:tcW w:w="6514" w:type="dxa"/>
            <w:gridSpan w:val="6"/>
            <w:vAlign w:val="center"/>
          </w:tcPr>
          <w:p w14:paraId="6827F2A3" w14:textId="77777777" w:rsidR="00037D38" w:rsidRPr="00AB0FAD" w:rsidRDefault="00037D38" w:rsidP="009A023F">
            <w:pPr>
              <w:jc w:val="both"/>
              <w:rPr>
                <w:rFonts w:ascii="Times New Roman" w:hAnsi="Times New Roman"/>
                <w:sz w:val="24"/>
                <w:szCs w:val="24"/>
                <w:lang w:val="en-GB"/>
              </w:rPr>
            </w:pPr>
          </w:p>
        </w:tc>
      </w:tr>
      <w:tr w:rsidR="00037D38" w:rsidRPr="00AB0FAD" w14:paraId="688FEDDE" w14:textId="77777777" w:rsidTr="003E64E5">
        <w:trPr>
          <w:trHeight w:val="383"/>
          <w:jc w:val="center"/>
        </w:trPr>
        <w:tc>
          <w:tcPr>
            <w:tcW w:w="2982" w:type="dxa"/>
            <w:gridSpan w:val="2"/>
            <w:vAlign w:val="center"/>
          </w:tcPr>
          <w:p w14:paraId="54C5C543" w14:textId="4151E04A" w:rsidR="00037D38" w:rsidRPr="00AB0FAD" w:rsidRDefault="00D07FA5" w:rsidP="009A023F">
            <w:pPr>
              <w:jc w:val="both"/>
              <w:rPr>
                <w:rFonts w:ascii="Times New Roman" w:hAnsi="Times New Roman"/>
                <w:sz w:val="24"/>
                <w:szCs w:val="24"/>
                <w:lang w:val="en-GB"/>
              </w:rPr>
            </w:pPr>
            <w:r w:rsidRPr="00AB0FAD">
              <w:rPr>
                <w:rFonts w:ascii="Times New Roman" w:hAnsi="Times New Roman"/>
                <w:sz w:val="24"/>
                <w:szCs w:val="24"/>
                <w:lang w:val="en-GB"/>
              </w:rPr>
              <w:t>Date of birth</w:t>
            </w:r>
            <w:r w:rsidR="00037D38" w:rsidRPr="00AB0FAD">
              <w:rPr>
                <w:rFonts w:ascii="Times New Roman" w:hAnsi="Times New Roman"/>
                <w:sz w:val="24"/>
                <w:szCs w:val="24"/>
                <w:lang w:val="en-GB"/>
              </w:rPr>
              <w:t xml:space="preserve"> (</w:t>
            </w:r>
            <w:r w:rsidRPr="00AB0FAD">
              <w:rPr>
                <w:rFonts w:ascii="Times New Roman" w:hAnsi="Times New Roman"/>
                <w:sz w:val="24"/>
                <w:szCs w:val="24"/>
                <w:lang w:val="en-GB"/>
              </w:rPr>
              <w:t>day/month/year</w:t>
            </w:r>
            <w:r w:rsidR="00037D38" w:rsidRPr="00AB0FAD">
              <w:rPr>
                <w:rFonts w:ascii="Times New Roman" w:hAnsi="Times New Roman"/>
                <w:sz w:val="24"/>
                <w:szCs w:val="24"/>
                <w:lang w:val="en-GB"/>
              </w:rPr>
              <w:t>):</w:t>
            </w:r>
          </w:p>
        </w:tc>
        <w:tc>
          <w:tcPr>
            <w:tcW w:w="6514" w:type="dxa"/>
            <w:gridSpan w:val="6"/>
            <w:vAlign w:val="center"/>
          </w:tcPr>
          <w:p w14:paraId="422D8D3B" w14:textId="77777777" w:rsidR="00037D38" w:rsidRPr="00AB0FAD" w:rsidRDefault="00037D38" w:rsidP="009A023F">
            <w:pPr>
              <w:jc w:val="both"/>
              <w:rPr>
                <w:rFonts w:ascii="Times New Roman" w:hAnsi="Times New Roman"/>
                <w:sz w:val="24"/>
                <w:szCs w:val="24"/>
                <w:lang w:val="en-GB"/>
              </w:rPr>
            </w:pPr>
          </w:p>
        </w:tc>
      </w:tr>
      <w:tr w:rsidR="00037D38" w:rsidRPr="00AB0FAD" w14:paraId="4E0488C6" w14:textId="77777777" w:rsidTr="003E64E5">
        <w:trPr>
          <w:trHeight w:val="383"/>
          <w:jc w:val="center"/>
        </w:trPr>
        <w:tc>
          <w:tcPr>
            <w:tcW w:w="2982" w:type="dxa"/>
            <w:gridSpan w:val="2"/>
            <w:vAlign w:val="center"/>
          </w:tcPr>
          <w:p w14:paraId="74A54AE4" w14:textId="409DF20E" w:rsidR="00037D38" w:rsidRPr="00AB0FAD" w:rsidRDefault="00D07FA5" w:rsidP="009A023F">
            <w:pPr>
              <w:jc w:val="both"/>
              <w:rPr>
                <w:rFonts w:ascii="Times New Roman" w:hAnsi="Times New Roman"/>
                <w:sz w:val="24"/>
                <w:szCs w:val="24"/>
                <w:lang w:val="en-GB"/>
              </w:rPr>
            </w:pPr>
            <w:r w:rsidRPr="00AB0FAD">
              <w:rPr>
                <w:rFonts w:ascii="Times New Roman" w:hAnsi="Times New Roman"/>
                <w:sz w:val="24"/>
                <w:szCs w:val="24"/>
                <w:lang w:val="en-GB"/>
              </w:rPr>
              <w:t>Permanent address</w:t>
            </w:r>
            <w:r w:rsidR="00037D38" w:rsidRPr="00AB0FAD">
              <w:rPr>
                <w:rFonts w:ascii="Times New Roman" w:hAnsi="Times New Roman"/>
                <w:sz w:val="24"/>
                <w:szCs w:val="24"/>
                <w:lang w:val="en-GB"/>
              </w:rPr>
              <w:t>:</w:t>
            </w:r>
          </w:p>
        </w:tc>
        <w:tc>
          <w:tcPr>
            <w:tcW w:w="6514" w:type="dxa"/>
            <w:gridSpan w:val="6"/>
            <w:vAlign w:val="center"/>
          </w:tcPr>
          <w:p w14:paraId="04370697" w14:textId="77777777" w:rsidR="00037D38" w:rsidRPr="00AB0FAD" w:rsidRDefault="00037D38" w:rsidP="009A023F">
            <w:pPr>
              <w:jc w:val="both"/>
              <w:rPr>
                <w:rFonts w:ascii="Times New Roman" w:hAnsi="Times New Roman"/>
                <w:sz w:val="24"/>
                <w:szCs w:val="24"/>
                <w:lang w:val="en-GB"/>
              </w:rPr>
            </w:pPr>
          </w:p>
        </w:tc>
      </w:tr>
      <w:tr w:rsidR="00037D38" w:rsidRPr="00AB0FAD" w14:paraId="65C820B2" w14:textId="77777777" w:rsidTr="003E64E5">
        <w:trPr>
          <w:trHeight w:val="383"/>
          <w:jc w:val="center"/>
        </w:trPr>
        <w:tc>
          <w:tcPr>
            <w:tcW w:w="2982" w:type="dxa"/>
            <w:gridSpan w:val="2"/>
            <w:vAlign w:val="center"/>
          </w:tcPr>
          <w:p w14:paraId="1EFFFD6E" w14:textId="4EB445A5" w:rsidR="00037D38" w:rsidRPr="00AB0FAD" w:rsidRDefault="00037D38" w:rsidP="009A023F">
            <w:pPr>
              <w:jc w:val="both"/>
              <w:rPr>
                <w:rFonts w:ascii="Times New Roman" w:hAnsi="Times New Roman"/>
                <w:sz w:val="24"/>
                <w:szCs w:val="24"/>
                <w:lang w:val="en-GB"/>
              </w:rPr>
            </w:pPr>
            <w:r w:rsidRPr="00AB0FAD">
              <w:rPr>
                <w:rFonts w:ascii="Times New Roman" w:hAnsi="Times New Roman"/>
                <w:sz w:val="24"/>
                <w:szCs w:val="24"/>
                <w:lang w:val="en-GB"/>
              </w:rPr>
              <w:t xml:space="preserve">E-mail </w:t>
            </w:r>
            <w:r w:rsidR="00D07FA5"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6514" w:type="dxa"/>
            <w:gridSpan w:val="6"/>
            <w:vAlign w:val="center"/>
          </w:tcPr>
          <w:p w14:paraId="5DAA3535" w14:textId="77777777" w:rsidR="00037D38" w:rsidRPr="00AB0FAD" w:rsidRDefault="00037D38" w:rsidP="009A023F">
            <w:pPr>
              <w:jc w:val="both"/>
              <w:rPr>
                <w:rFonts w:ascii="Times New Roman" w:hAnsi="Times New Roman"/>
                <w:sz w:val="24"/>
                <w:szCs w:val="24"/>
                <w:lang w:val="en-GB"/>
              </w:rPr>
            </w:pPr>
          </w:p>
        </w:tc>
      </w:tr>
      <w:tr w:rsidR="00037D38" w:rsidRPr="00AB0FAD" w14:paraId="3F4A5FD4" w14:textId="77777777" w:rsidTr="003E64E5">
        <w:trPr>
          <w:trHeight w:val="383"/>
          <w:jc w:val="center"/>
        </w:trPr>
        <w:tc>
          <w:tcPr>
            <w:tcW w:w="2982" w:type="dxa"/>
            <w:gridSpan w:val="2"/>
            <w:vAlign w:val="center"/>
          </w:tcPr>
          <w:p w14:paraId="499B42D3" w14:textId="1A193A85" w:rsidR="00037D38" w:rsidRPr="00AB0FAD" w:rsidRDefault="00DC3D4D" w:rsidP="009A023F">
            <w:pPr>
              <w:jc w:val="both"/>
              <w:rPr>
                <w:rFonts w:ascii="Times New Roman" w:hAnsi="Times New Roman"/>
                <w:sz w:val="24"/>
                <w:szCs w:val="24"/>
                <w:lang w:val="en-GB"/>
              </w:rPr>
            </w:pPr>
            <w:r w:rsidRPr="00AB0FAD">
              <w:rPr>
                <w:rFonts w:ascii="Times New Roman" w:hAnsi="Times New Roman"/>
                <w:sz w:val="24"/>
                <w:szCs w:val="24"/>
                <w:lang w:val="en-GB"/>
              </w:rPr>
              <w:t>Discipline of the thesis (pursuant to Annex 1):</w:t>
            </w:r>
          </w:p>
        </w:tc>
        <w:tc>
          <w:tcPr>
            <w:tcW w:w="6514" w:type="dxa"/>
            <w:gridSpan w:val="6"/>
            <w:vAlign w:val="center"/>
          </w:tcPr>
          <w:p w14:paraId="645F83A6" w14:textId="77777777" w:rsidR="00037D38" w:rsidRPr="00AB0FAD" w:rsidRDefault="00037D38" w:rsidP="009A023F">
            <w:pPr>
              <w:jc w:val="both"/>
              <w:rPr>
                <w:rFonts w:ascii="Times New Roman" w:hAnsi="Times New Roman"/>
                <w:sz w:val="24"/>
                <w:szCs w:val="24"/>
                <w:lang w:val="en-GB"/>
              </w:rPr>
            </w:pPr>
          </w:p>
        </w:tc>
      </w:tr>
      <w:tr w:rsidR="00037D38" w:rsidRPr="00AB0FAD" w14:paraId="74EB553A" w14:textId="77777777" w:rsidTr="003E64E5">
        <w:trPr>
          <w:trHeight w:val="404"/>
          <w:jc w:val="center"/>
        </w:trPr>
        <w:tc>
          <w:tcPr>
            <w:tcW w:w="9496" w:type="dxa"/>
            <w:gridSpan w:val="8"/>
            <w:vAlign w:val="center"/>
          </w:tcPr>
          <w:p w14:paraId="234B30C4" w14:textId="77777777" w:rsidR="00037D38" w:rsidRPr="00AB0FAD" w:rsidRDefault="00037D38" w:rsidP="009A023F">
            <w:pPr>
              <w:jc w:val="center"/>
              <w:rPr>
                <w:rFonts w:ascii="Times New Roman" w:hAnsi="Times New Roman"/>
                <w:b/>
                <w:sz w:val="24"/>
                <w:szCs w:val="24"/>
                <w:lang w:val="en-GB"/>
              </w:rPr>
            </w:pPr>
          </w:p>
          <w:p w14:paraId="169AA67F" w14:textId="7184F65C" w:rsidR="00037D38" w:rsidRPr="00AB0FAD" w:rsidRDefault="00DC3D4D" w:rsidP="009A023F">
            <w:pPr>
              <w:jc w:val="center"/>
              <w:rPr>
                <w:rFonts w:ascii="Times New Roman" w:hAnsi="Times New Roman"/>
                <w:b/>
                <w:sz w:val="24"/>
                <w:szCs w:val="24"/>
                <w:lang w:val="en-GB"/>
              </w:rPr>
            </w:pPr>
            <w:r w:rsidRPr="00AB0FAD">
              <w:rPr>
                <w:rFonts w:ascii="Times New Roman" w:hAnsi="Times New Roman"/>
                <w:b/>
                <w:sz w:val="24"/>
                <w:szCs w:val="24"/>
                <w:lang w:val="en-GB"/>
              </w:rPr>
              <w:t>DATA OF THE CONTRACTING INSTITUTIONS</w:t>
            </w:r>
          </w:p>
          <w:p w14:paraId="45F22111" w14:textId="77777777" w:rsidR="00037D38" w:rsidRPr="00AB0FAD" w:rsidRDefault="00037D38" w:rsidP="009A023F">
            <w:pPr>
              <w:jc w:val="center"/>
              <w:rPr>
                <w:rFonts w:ascii="Times New Roman" w:hAnsi="Times New Roman"/>
                <w:b/>
                <w:sz w:val="24"/>
                <w:szCs w:val="24"/>
                <w:lang w:val="en-GB"/>
              </w:rPr>
            </w:pPr>
          </w:p>
        </w:tc>
      </w:tr>
      <w:tr w:rsidR="00037D38" w:rsidRPr="00AB0FAD" w14:paraId="24C8DFDB" w14:textId="77777777" w:rsidTr="003E64E5">
        <w:trPr>
          <w:trHeight w:val="253"/>
          <w:jc w:val="center"/>
        </w:trPr>
        <w:tc>
          <w:tcPr>
            <w:tcW w:w="2939" w:type="dxa"/>
            <w:vAlign w:val="center"/>
          </w:tcPr>
          <w:p w14:paraId="033179ED" w14:textId="525CB707" w:rsidR="00037D38" w:rsidRPr="00AB0FAD" w:rsidRDefault="00383D56" w:rsidP="009A023F">
            <w:pPr>
              <w:rPr>
                <w:rFonts w:ascii="Times New Roman" w:hAnsi="Times New Roman"/>
                <w:sz w:val="24"/>
                <w:szCs w:val="24"/>
                <w:lang w:val="en-GB"/>
              </w:rPr>
            </w:pPr>
            <w:r w:rsidRPr="00AB0FAD">
              <w:rPr>
                <w:rFonts w:ascii="Times New Roman" w:hAnsi="Times New Roman"/>
                <w:sz w:val="24"/>
                <w:szCs w:val="24"/>
                <w:lang w:val="en-GB"/>
              </w:rPr>
              <w:t>Names of institutions</w:t>
            </w:r>
            <w:r w:rsidR="00037D38" w:rsidRPr="00AB0FAD">
              <w:rPr>
                <w:rFonts w:ascii="Times New Roman" w:hAnsi="Times New Roman"/>
                <w:sz w:val="24"/>
                <w:szCs w:val="24"/>
                <w:lang w:val="en-GB"/>
              </w:rPr>
              <w:t>:</w:t>
            </w:r>
          </w:p>
        </w:tc>
        <w:tc>
          <w:tcPr>
            <w:tcW w:w="3152" w:type="dxa"/>
            <w:gridSpan w:val="4"/>
            <w:vAlign w:val="center"/>
          </w:tcPr>
          <w:p w14:paraId="1C1F2349" w14:textId="78519DAD" w:rsidR="00037D38" w:rsidRPr="00AB0FAD" w:rsidRDefault="00037D38" w:rsidP="009A023F">
            <w:pPr>
              <w:rPr>
                <w:rFonts w:ascii="Times New Roman" w:hAnsi="Times New Roman"/>
                <w:sz w:val="24"/>
                <w:szCs w:val="24"/>
                <w:lang w:val="en-GB"/>
              </w:rPr>
            </w:pPr>
            <w:proofErr w:type="spellStart"/>
            <w:r w:rsidRPr="00AB0FAD">
              <w:rPr>
                <w:rFonts w:ascii="Times New Roman" w:hAnsi="Times New Roman"/>
                <w:sz w:val="24"/>
                <w:szCs w:val="24"/>
                <w:lang w:val="en-GB"/>
              </w:rPr>
              <w:t>Eötvös</w:t>
            </w:r>
            <w:proofErr w:type="spellEnd"/>
            <w:r w:rsidRPr="00AB0FAD">
              <w:rPr>
                <w:rFonts w:ascii="Times New Roman" w:hAnsi="Times New Roman"/>
                <w:sz w:val="24"/>
                <w:szCs w:val="24"/>
                <w:lang w:val="en-GB"/>
              </w:rPr>
              <w:t xml:space="preserve"> </w:t>
            </w:r>
            <w:proofErr w:type="spellStart"/>
            <w:r w:rsidRPr="00AB0FAD">
              <w:rPr>
                <w:rFonts w:ascii="Times New Roman" w:hAnsi="Times New Roman"/>
                <w:sz w:val="24"/>
                <w:szCs w:val="24"/>
                <w:lang w:val="en-GB"/>
              </w:rPr>
              <w:t>Loránd</w:t>
            </w:r>
            <w:proofErr w:type="spellEnd"/>
            <w:r w:rsidRPr="00AB0FAD">
              <w:rPr>
                <w:rFonts w:ascii="Times New Roman" w:hAnsi="Times New Roman"/>
                <w:sz w:val="24"/>
                <w:szCs w:val="24"/>
                <w:lang w:val="en-GB"/>
              </w:rPr>
              <w:t xml:space="preserve"> </w:t>
            </w:r>
            <w:r w:rsidR="00383D56" w:rsidRPr="00AB0FAD">
              <w:rPr>
                <w:rFonts w:ascii="Times New Roman" w:hAnsi="Times New Roman"/>
                <w:sz w:val="24"/>
                <w:szCs w:val="24"/>
                <w:lang w:val="en-GB"/>
              </w:rPr>
              <w:t>University</w:t>
            </w:r>
          </w:p>
        </w:tc>
        <w:tc>
          <w:tcPr>
            <w:tcW w:w="3405" w:type="dxa"/>
            <w:gridSpan w:val="3"/>
            <w:vAlign w:val="center"/>
          </w:tcPr>
          <w:p w14:paraId="7199651C" w14:textId="2068F442"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w:t>
            </w:r>
            <w:r w:rsidR="003E64E5" w:rsidRPr="00AB0FAD">
              <w:rPr>
                <w:rFonts w:ascii="Times New Roman" w:hAnsi="Times New Roman"/>
                <w:sz w:val="24"/>
                <w:szCs w:val="24"/>
                <w:lang w:val="en-GB"/>
              </w:rPr>
              <w:t xml:space="preserve"> </w:t>
            </w:r>
          </w:p>
        </w:tc>
      </w:tr>
      <w:tr w:rsidR="00037D38" w:rsidRPr="00AB0FAD" w14:paraId="604A05BA" w14:textId="77777777" w:rsidTr="003E64E5">
        <w:trPr>
          <w:trHeight w:val="253"/>
          <w:jc w:val="center"/>
        </w:trPr>
        <w:tc>
          <w:tcPr>
            <w:tcW w:w="2939" w:type="dxa"/>
          </w:tcPr>
          <w:p w14:paraId="494091A0" w14:textId="38820D80"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 address</w:t>
            </w:r>
            <w:r w:rsidR="00037D38" w:rsidRPr="00AB0FAD">
              <w:rPr>
                <w:rFonts w:ascii="Times New Roman" w:hAnsi="Times New Roman"/>
                <w:sz w:val="24"/>
                <w:szCs w:val="24"/>
                <w:lang w:val="en-GB"/>
              </w:rPr>
              <w:t>:</w:t>
            </w:r>
          </w:p>
        </w:tc>
        <w:tc>
          <w:tcPr>
            <w:tcW w:w="3152" w:type="dxa"/>
            <w:gridSpan w:val="4"/>
          </w:tcPr>
          <w:p w14:paraId="4D1F8263" w14:textId="54C956AC" w:rsidR="00037D38" w:rsidRPr="00AB0FAD" w:rsidRDefault="00037D38" w:rsidP="009A023F">
            <w:pPr>
              <w:rPr>
                <w:rFonts w:ascii="Times New Roman" w:hAnsi="Times New Roman"/>
                <w:sz w:val="24"/>
                <w:szCs w:val="24"/>
                <w:lang w:val="en-GB"/>
              </w:rPr>
            </w:pPr>
            <w:proofErr w:type="spellStart"/>
            <w:r w:rsidRPr="00AB0FAD">
              <w:rPr>
                <w:rFonts w:ascii="Times New Roman" w:hAnsi="Times New Roman"/>
                <w:sz w:val="24"/>
                <w:szCs w:val="24"/>
                <w:lang w:val="en-GB"/>
              </w:rPr>
              <w:t>Egyetem</w:t>
            </w:r>
            <w:proofErr w:type="spellEnd"/>
            <w:r w:rsidRPr="00AB0FAD">
              <w:rPr>
                <w:rFonts w:ascii="Times New Roman" w:hAnsi="Times New Roman"/>
                <w:sz w:val="24"/>
                <w:szCs w:val="24"/>
                <w:lang w:val="en-GB"/>
              </w:rPr>
              <w:t xml:space="preserve"> </w:t>
            </w:r>
            <w:proofErr w:type="spellStart"/>
            <w:r w:rsidRPr="00AB0FAD">
              <w:rPr>
                <w:rFonts w:ascii="Times New Roman" w:hAnsi="Times New Roman"/>
                <w:sz w:val="24"/>
                <w:szCs w:val="24"/>
                <w:lang w:val="en-GB"/>
              </w:rPr>
              <w:t>tér</w:t>
            </w:r>
            <w:proofErr w:type="spellEnd"/>
            <w:r w:rsidRPr="00AB0FAD">
              <w:rPr>
                <w:rFonts w:ascii="Times New Roman" w:hAnsi="Times New Roman"/>
                <w:sz w:val="24"/>
                <w:szCs w:val="24"/>
                <w:lang w:val="en-GB"/>
              </w:rPr>
              <w:t xml:space="preserve"> 1-3</w:t>
            </w:r>
            <w:r w:rsidR="00931CDF" w:rsidRPr="00AB0FAD">
              <w:rPr>
                <w:rFonts w:ascii="Times New Roman" w:hAnsi="Times New Roman"/>
                <w:sz w:val="24"/>
                <w:szCs w:val="24"/>
                <w:lang w:val="en-GB"/>
              </w:rPr>
              <w:t>, H-1053 Budapest</w:t>
            </w:r>
          </w:p>
        </w:tc>
        <w:tc>
          <w:tcPr>
            <w:tcW w:w="3405" w:type="dxa"/>
            <w:gridSpan w:val="3"/>
            <w:vAlign w:val="center"/>
          </w:tcPr>
          <w:p w14:paraId="4CD9F2F2" w14:textId="77777777" w:rsidR="00037D38" w:rsidRPr="00AB0FAD" w:rsidRDefault="00037D38" w:rsidP="009A023F">
            <w:pPr>
              <w:rPr>
                <w:rFonts w:ascii="Times New Roman" w:hAnsi="Times New Roman"/>
                <w:sz w:val="24"/>
                <w:szCs w:val="24"/>
                <w:lang w:val="en-GB"/>
              </w:rPr>
            </w:pPr>
          </w:p>
        </w:tc>
      </w:tr>
      <w:tr w:rsidR="00037D38" w:rsidRPr="00AB0FAD" w14:paraId="438C934D" w14:textId="77777777" w:rsidTr="003E64E5">
        <w:trPr>
          <w:trHeight w:val="273"/>
          <w:jc w:val="center"/>
        </w:trPr>
        <w:tc>
          <w:tcPr>
            <w:tcW w:w="2939" w:type="dxa"/>
            <w:vAlign w:val="center"/>
          </w:tcPr>
          <w:p w14:paraId="12CAAC48" w14:textId="17ECFB7C" w:rsidR="00037D38" w:rsidRPr="00AB0FAD" w:rsidRDefault="00931CDF" w:rsidP="009A023F">
            <w:pPr>
              <w:rPr>
                <w:rFonts w:ascii="Times New Roman" w:hAnsi="Times New Roman"/>
                <w:sz w:val="24"/>
                <w:szCs w:val="24"/>
                <w:lang w:val="en-GB"/>
              </w:rPr>
            </w:pPr>
            <w:r w:rsidRPr="00AB0FAD">
              <w:rPr>
                <w:rFonts w:ascii="Times New Roman" w:hAnsi="Times New Roman"/>
                <w:sz w:val="24"/>
                <w:szCs w:val="24"/>
                <w:lang w:val="en-GB"/>
              </w:rPr>
              <w:t>Rector</w:t>
            </w:r>
            <w:r w:rsidR="00037D38" w:rsidRPr="00AB0FAD">
              <w:rPr>
                <w:rFonts w:ascii="Times New Roman" w:hAnsi="Times New Roman"/>
                <w:sz w:val="24"/>
                <w:szCs w:val="24"/>
                <w:lang w:val="en-GB"/>
              </w:rPr>
              <w:t>:</w:t>
            </w:r>
          </w:p>
        </w:tc>
        <w:tc>
          <w:tcPr>
            <w:tcW w:w="3152" w:type="dxa"/>
            <w:gridSpan w:val="4"/>
            <w:vAlign w:val="center"/>
          </w:tcPr>
          <w:p w14:paraId="043FF55D"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24B4B4E6" w14:textId="77777777" w:rsidR="00037D38" w:rsidRPr="00AB0FAD" w:rsidRDefault="00037D38" w:rsidP="009A023F">
            <w:pPr>
              <w:rPr>
                <w:rFonts w:ascii="Times New Roman" w:hAnsi="Times New Roman"/>
                <w:sz w:val="24"/>
                <w:szCs w:val="24"/>
                <w:lang w:val="en-GB"/>
              </w:rPr>
            </w:pPr>
          </w:p>
        </w:tc>
      </w:tr>
      <w:tr w:rsidR="00037D38" w:rsidRPr="00AB0FAD" w14:paraId="72715743" w14:textId="77777777" w:rsidTr="003E64E5">
        <w:trPr>
          <w:trHeight w:val="253"/>
          <w:jc w:val="center"/>
        </w:trPr>
        <w:tc>
          <w:tcPr>
            <w:tcW w:w="2939" w:type="dxa"/>
            <w:vAlign w:val="center"/>
          </w:tcPr>
          <w:p w14:paraId="02FBD036" w14:textId="56F2EA3C" w:rsidR="00037D38" w:rsidRPr="00AB0FAD" w:rsidRDefault="00931CDF" w:rsidP="009A023F">
            <w:pPr>
              <w:rPr>
                <w:rFonts w:ascii="Times New Roman" w:hAnsi="Times New Roman"/>
                <w:sz w:val="24"/>
                <w:szCs w:val="24"/>
                <w:lang w:val="en-GB"/>
              </w:rPr>
            </w:pPr>
            <w:r w:rsidRPr="00AB0FAD">
              <w:rPr>
                <w:rFonts w:ascii="Times New Roman" w:hAnsi="Times New Roman"/>
                <w:sz w:val="24"/>
                <w:szCs w:val="24"/>
                <w:lang w:val="en-GB"/>
              </w:rPr>
              <w:t>Name of the office liable for the administration of the contract</w:t>
            </w:r>
            <w:r w:rsidR="00037D38" w:rsidRPr="00AB0FAD">
              <w:rPr>
                <w:rFonts w:ascii="Times New Roman" w:hAnsi="Times New Roman"/>
                <w:sz w:val="24"/>
                <w:szCs w:val="24"/>
                <w:lang w:val="en-GB"/>
              </w:rPr>
              <w:t>:</w:t>
            </w:r>
          </w:p>
        </w:tc>
        <w:tc>
          <w:tcPr>
            <w:tcW w:w="3152" w:type="dxa"/>
            <w:gridSpan w:val="4"/>
            <w:vAlign w:val="center"/>
          </w:tcPr>
          <w:p w14:paraId="116F55ED"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77402250" w14:textId="77777777" w:rsidR="00037D38" w:rsidRPr="00AB0FAD" w:rsidRDefault="00037D38" w:rsidP="009A023F">
            <w:pPr>
              <w:rPr>
                <w:rFonts w:ascii="Times New Roman" w:hAnsi="Times New Roman"/>
                <w:sz w:val="24"/>
                <w:szCs w:val="24"/>
                <w:lang w:val="en-GB"/>
              </w:rPr>
            </w:pPr>
          </w:p>
        </w:tc>
      </w:tr>
      <w:tr w:rsidR="00037D38" w:rsidRPr="00AB0FAD" w14:paraId="050BAEC6" w14:textId="77777777" w:rsidTr="003E64E5">
        <w:trPr>
          <w:trHeight w:val="263"/>
          <w:jc w:val="center"/>
        </w:trPr>
        <w:tc>
          <w:tcPr>
            <w:tcW w:w="2939" w:type="dxa"/>
            <w:vAlign w:val="center"/>
          </w:tcPr>
          <w:p w14:paraId="012D9D74" w14:textId="7EC532F0"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w:t>
            </w:r>
            <w:r w:rsidR="00931CDF" w:rsidRPr="00AB0FAD">
              <w:rPr>
                <w:rFonts w:ascii="Times New Roman" w:hAnsi="Times New Roman"/>
                <w:sz w:val="24"/>
                <w:szCs w:val="24"/>
                <w:lang w:val="en-GB"/>
              </w:rPr>
              <w:t xml:space="preserve"> address</w:t>
            </w:r>
            <w:r w:rsidR="00037D38" w:rsidRPr="00AB0FAD">
              <w:rPr>
                <w:rFonts w:ascii="Times New Roman" w:hAnsi="Times New Roman"/>
                <w:sz w:val="24"/>
                <w:szCs w:val="24"/>
                <w:lang w:val="en-GB"/>
              </w:rPr>
              <w:t>:</w:t>
            </w:r>
          </w:p>
        </w:tc>
        <w:tc>
          <w:tcPr>
            <w:tcW w:w="3152" w:type="dxa"/>
            <w:gridSpan w:val="4"/>
            <w:vAlign w:val="center"/>
          </w:tcPr>
          <w:p w14:paraId="4DFE2536"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29E659B1" w14:textId="77777777" w:rsidR="00037D38" w:rsidRPr="00AB0FAD" w:rsidRDefault="00037D38" w:rsidP="009A023F">
            <w:pPr>
              <w:rPr>
                <w:rFonts w:ascii="Times New Roman" w:hAnsi="Times New Roman"/>
                <w:sz w:val="24"/>
                <w:szCs w:val="24"/>
                <w:lang w:val="en-GB"/>
              </w:rPr>
            </w:pPr>
          </w:p>
        </w:tc>
      </w:tr>
      <w:tr w:rsidR="00037D38" w:rsidRPr="00AB0FAD" w14:paraId="57DD2AB9" w14:textId="77777777" w:rsidTr="003E64E5">
        <w:trPr>
          <w:trHeight w:val="263"/>
          <w:jc w:val="center"/>
        </w:trPr>
        <w:tc>
          <w:tcPr>
            <w:tcW w:w="2939" w:type="dxa"/>
            <w:vAlign w:val="center"/>
          </w:tcPr>
          <w:p w14:paraId="2C3CA2BF" w14:textId="14DCC4CA" w:rsidR="00037D38" w:rsidRPr="00AB0FAD" w:rsidRDefault="00931CDF" w:rsidP="009A023F">
            <w:pPr>
              <w:rPr>
                <w:rFonts w:ascii="Times New Roman" w:hAnsi="Times New Roman"/>
                <w:sz w:val="24"/>
                <w:szCs w:val="24"/>
                <w:lang w:val="en-GB"/>
              </w:rPr>
            </w:pPr>
            <w:r w:rsidRPr="00AB0FAD">
              <w:rPr>
                <w:rFonts w:ascii="Times New Roman" w:hAnsi="Times New Roman"/>
                <w:sz w:val="24"/>
                <w:szCs w:val="24"/>
                <w:lang w:val="en-GB"/>
              </w:rPr>
              <w:t>Name of the person liable for the administration of the contract</w:t>
            </w:r>
            <w:r w:rsidR="00037D38" w:rsidRPr="00AB0FAD">
              <w:rPr>
                <w:rFonts w:ascii="Times New Roman" w:hAnsi="Times New Roman"/>
                <w:sz w:val="24"/>
                <w:szCs w:val="24"/>
                <w:lang w:val="en-GB"/>
              </w:rPr>
              <w:t>:</w:t>
            </w:r>
          </w:p>
        </w:tc>
        <w:tc>
          <w:tcPr>
            <w:tcW w:w="3152" w:type="dxa"/>
            <w:gridSpan w:val="4"/>
            <w:vAlign w:val="center"/>
          </w:tcPr>
          <w:p w14:paraId="2D3C316F" w14:textId="77777777" w:rsidR="00037D38" w:rsidRPr="00AB0FAD" w:rsidRDefault="00037D38" w:rsidP="009A023F">
            <w:pPr>
              <w:jc w:val="center"/>
              <w:rPr>
                <w:rFonts w:ascii="Times New Roman" w:hAnsi="Times New Roman"/>
                <w:sz w:val="24"/>
                <w:szCs w:val="24"/>
                <w:lang w:val="en-GB"/>
              </w:rPr>
            </w:pPr>
          </w:p>
        </w:tc>
        <w:tc>
          <w:tcPr>
            <w:tcW w:w="3405" w:type="dxa"/>
            <w:gridSpan w:val="3"/>
            <w:vAlign w:val="center"/>
          </w:tcPr>
          <w:p w14:paraId="79414411" w14:textId="77777777" w:rsidR="00037D38" w:rsidRPr="00AB0FAD" w:rsidRDefault="00037D38" w:rsidP="009A023F">
            <w:pPr>
              <w:rPr>
                <w:rFonts w:ascii="Times New Roman" w:hAnsi="Times New Roman"/>
                <w:sz w:val="24"/>
                <w:szCs w:val="24"/>
                <w:lang w:val="en-GB"/>
              </w:rPr>
            </w:pPr>
          </w:p>
        </w:tc>
      </w:tr>
      <w:tr w:rsidR="00037D38" w:rsidRPr="00AB0FAD" w14:paraId="408263A8" w14:textId="77777777" w:rsidTr="003E64E5">
        <w:trPr>
          <w:trHeight w:val="262"/>
          <w:jc w:val="center"/>
        </w:trPr>
        <w:tc>
          <w:tcPr>
            <w:tcW w:w="2939" w:type="dxa"/>
            <w:vAlign w:val="center"/>
          </w:tcPr>
          <w:p w14:paraId="5ABCE06F" w14:textId="698DBA24"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Tele</w:t>
            </w:r>
            <w:r w:rsidR="00931CDF" w:rsidRPr="00AB0FAD">
              <w:rPr>
                <w:rFonts w:ascii="Times New Roman" w:hAnsi="Times New Roman"/>
                <w:sz w:val="24"/>
                <w:szCs w:val="24"/>
                <w:lang w:val="en-GB"/>
              </w:rPr>
              <w:t>phone</w:t>
            </w:r>
            <w:r w:rsidRPr="00AB0FAD">
              <w:rPr>
                <w:rFonts w:ascii="Times New Roman" w:hAnsi="Times New Roman"/>
                <w:sz w:val="24"/>
                <w:szCs w:val="24"/>
                <w:lang w:val="en-GB"/>
              </w:rPr>
              <w:t>, Fax</w:t>
            </w:r>
            <w:r w:rsidR="00931CDF" w:rsidRPr="00AB0FAD">
              <w:rPr>
                <w:rFonts w:ascii="Times New Roman" w:hAnsi="Times New Roman"/>
                <w:sz w:val="24"/>
                <w:szCs w:val="24"/>
                <w:lang w:val="en-GB"/>
              </w:rPr>
              <w:t>:</w:t>
            </w:r>
          </w:p>
        </w:tc>
        <w:tc>
          <w:tcPr>
            <w:tcW w:w="3152" w:type="dxa"/>
            <w:gridSpan w:val="4"/>
            <w:vAlign w:val="center"/>
          </w:tcPr>
          <w:p w14:paraId="1AFAEB60"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27248EAE" w14:textId="77777777" w:rsidR="00037D38" w:rsidRPr="00AB0FAD" w:rsidRDefault="00037D38" w:rsidP="009A023F">
            <w:pPr>
              <w:rPr>
                <w:rFonts w:ascii="Times New Roman" w:hAnsi="Times New Roman"/>
                <w:sz w:val="24"/>
                <w:szCs w:val="24"/>
                <w:lang w:val="en-GB"/>
              </w:rPr>
            </w:pPr>
          </w:p>
        </w:tc>
      </w:tr>
      <w:tr w:rsidR="00037D38" w:rsidRPr="00AB0FAD" w14:paraId="147B07B4" w14:textId="77777777" w:rsidTr="003E64E5">
        <w:trPr>
          <w:trHeight w:val="262"/>
          <w:jc w:val="center"/>
        </w:trPr>
        <w:tc>
          <w:tcPr>
            <w:tcW w:w="2939" w:type="dxa"/>
            <w:vAlign w:val="center"/>
          </w:tcPr>
          <w:p w14:paraId="6535F195" w14:textId="09CACF32"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E-mail </w:t>
            </w:r>
            <w:r w:rsidR="00931CDF"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3152" w:type="dxa"/>
            <w:gridSpan w:val="4"/>
            <w:vAlign w:val="center"/>
          </w:tcPr>
          <w:p w14:paraId="6181BAE4"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48EBADE5" w14:textId="77777777" w:rsidR="00037D38" w:rsidRPr="00AB0FAD" w:rsidRDefault="00037D38" w:rsidP="009A023F">
            <w:pPr>
              <w:rPr>
                <w:rFonts w:ascii="Times New Roman" w:hAnsi="Times New Roman"/>
                <w:sz w:val="24"/>
                <w:szCs w:val="24"/>
                <w:lang w:val="en-GB"/>
              </w:rPr>
            </w:pPr>
          </w:p>
        </w:tc>
      </w:tr>
      <w:tr w:rsidR="00037D38" w:rsidRPr="00AB0FAD" w14:paraId="612B0A4F" w14:textId="77777777" w:rsidTr="003E64E5">
        <w:trPr>
          <w:trHeight w:val="262"/>
          <w:jc w:val="center"/>
        </w:trPr>
        <w:tc>
          <w:tcPr>
            <w:tcW w:w="9496" w:type="dxa"/>
            <w:gridSpan w:val="8"/>
            <w:vAlign w:val="center"/>
          </w:tcPr>
          <w:p w14:paraId="4EE3523E" w14:textId="77777777" w:rsidR="00037D38" w:rsidRPr="00AB0FAD" w:rsidRDefault="00037D38" w:rsidP="009A023F">
            <w:pPr>
              <w:jc w:val="center"/>
              <w:rPr>
                <w:rFonts w:ascii="Times New Roman" w:hAnsi="Times New Roman"/>
                <w:b/>
                <w:sz w:val="24"/>
                <w:szCs w:val="24"/>
                <w:lang w:val="en-GB"/>
              </w:rPr>
            </w:pPr>
          </w:p>
          <w:p w14:paraId="01D6E3CD" w14:textId="3F93392D" w:rsidR="00037D38" w:rsidRPr="00AB0FAD" w:rsidRDefault="00230640" w:rsidP="009A023F">
            <w:pPr>
              <w:jc w:val="center"/>
              <w:rPr>
                <w:rFonts w:ascii="Times New Roman" w:hAnsi="Times New Roman"/>
                <w:b/>
                <w:sz w:val="24"/>
                <w:szCs w:val="24"/>
                <w:lang w:val="en-GB"/>
              </w:rPr>
            </w:pPr>
            <w:r w:rsidRPr="00AB0FAD">
              <w:rPr>
                <w:rFonts w:ascii="Times New Roman" w:hAnsi="Times New Roman"/>
                <w:b/>
                <w:sz w:val="24"/>
                <w:szCs w:val="24"/>
                <w:lang w:val="en-GB"/>
              </w:rPr>
              <w:t>DATA OF THE DOCTORAL DISSERTATION SUPERVISOR</w:t>
            </w:r>
          </w:p>
          <w:p w14:paraId="2BEDE9B2" w14:textId="77777777" w:rsidR="00037D38" w:rsidRPr="00AB0FAD" w:rsidRDefault="00037D38" w:rsidP="009A023F">
            <w:pPr>
              <w:jc w:val="center"/>
              <w:rPr>
                <w:rFonts w:ascii="Times New Roman" w:hAnsi="Times New Roman"/>
                <w:b/>
                <w:sz w:val="24"/>
                <w:szCs w:val="24"/>
                <w:lang w:val="en-GB"/>
              </w:rPr>
            </w:pPr>
          </w:p>
        </w:tc>
      </w:tr>
      <w:tr w:rsidR="00037D38" w:rsidRPr="00AB0FAD" w14:paraId="17E337CD" w14:textId="77777777" w:rsidTr="003E64E5">
        <w:trPr>
          <w:trHeight w:val="262"/>
          <w:jc w:val="center"/>
        </w:trPr>
        <w:tc>
          <w:tcPr>
            <w:tcW w:w="2939" w:type="dxa"/>
            <w:vAlign w:val="center"/>
          </w:tcPr>
          <w:p w14:paraId="4B3775D4" w14:textId="37859BB5"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Name</w:t>
            </w:r>
            <w:r w:rsidR="00037D38" w:rsidRPr="00AB0FAD">
              <w:rPr>
                <w:rFonts w:ascii="Times New Roman" w:hAnsi="Times New Roman"/>
                <w:sz w:val="24"/>
                <w:szCs w:val="24"/>
                <w:lang w:val="en-GB"/>
              </w:rPr>
              <w:t>:</w:t>
            </w:r>
          </w:p>
        </w:tc>
        <w:tc>
          <w:tcPr>
            <w:tcW w:w="3152" w:type="dxa"/>
            <w:gridSpan w:val="4"/>
            <w:vAlign w:val="center"/>
          </w:tcPr>
          <w:p w14:paraId="29B02CE5"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66B70FBA" w14:textId="77777777" w:rsidR="00037D38" w:rsidRPr="00AB0FAD" w:rsidRDefault="00037D38" w:rsidP="009A023F">
            <w:pPr>
              <w:rPr>
                <w:rFonts w:ascii="Times New Roman" w:hAnsi="Times New Roman"/>
                <w:sz w:val="24"/>
                <w:szCs w:val="24"/>
                <w:lang w:val="en-GB"/>
              </w:rPr>
            </w:pPr>
          </w:p>
        </w:tc>
      </w:tr>
      <w:tr w:rsidR="00037D38" w:rsidRPr="00AB0FAD" w14:paraId="10C9C697" w14:textId="77777777" w:rsidTr="003E64E5">
        <w:trPr>
          <w:trHeight w:val="262"/>
          <w:jc w:val="center"/>
        </w:trPr>
        <w:tc>
          <w:tcPr>
            <w:tcW w:w="2939" w:type="dxa"/>
            <w:vAlign w:val="center"/>
          </w:tcPr>
          <w:p w14:paraId="02E0762A" w14:textId="4DC7286F"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 address</w:t>
            </w:r>
            <w:r w:rsidR="00037D38" w:rsidRPr="00AB0FAD">
              <w:rPr>
                <w:rFonts w:ascii="Times New Roman" w:hAnsi="Times New Roman"/>
                <w:sz w:val="24"/>
                <w:szCs w:val="24"/>
                <w:lang w:val="en-GB"/>
              </w:rPr>
              <w:t>:</w:t>
            </w:r>
          </w:p>
        </w:tc>
        <w:tc>
          <w:tcPr>
            <w:tcW w:w="3152" w:type="dxa"/>
            <w:gridSpan w:val="4"/>
            <w:vAlign w:val="center"/>
          </w:tcPr>
          <w:p w14:paraId="7821CFB1"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4429C079" w14:textId="77777777" w:rsidR="00037D38" w:rsidRPr="00AB0FAD" w:rsidRDefault="00037D38" w:rsidP="009A023F">
            <w:pPr>
              <w:rPr>
                <w:rFonts w:ascii="Times New Roman" w:hAnsi="Times New Roman"/>
                <w:sz w:val="24"/>
                <w:szCs w:val="24"/>
                <w:lang w:val="en-GB"/>
              </w:rPr>
            </w:pPr>
          </w:p>
        </w:tc>
      </w:tr>
      <w:tr w:rsidR="00037D38" w:rsidRPr="00AB0FAD" w14:paraId="398ED961" w14:textId="77777777" w:rsidTr="003E64E5">
        <w:trPr>
          <w:trHeight w:val="262"/>
          <w:jc w:val="center"/>
        </w:trPr>
        <w:tc>
          <w:tcPr>
            <w:tcW w:w="2939" w:type="dxa"/>
            <w:vAlign w:val="center"/>
          </w:tcPr>
          <w:p w14:paraId="27D44029" w14:textId="5BCF03FE"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Tele</w:t>
            </w:r>
            <w:r w:rsidR="00230640" w:rsidRPr="00AB0FAD">
              <w:rPr>
                <w:rFonts w:ascii="Times New Roman" w:hAnsi="Times New Roman"/>
                <w:sz w:val="24"/>
                <w:szCs w:val="24"/>
                <w:lang w:val="en-GB"/>
              </w:rPr>
              <w:t>phone</w:t>
            </w:r>
            <w:r w:rsidRPr="00AB0FAD">
              <w:rPr>
                <w:rFonts w:ascii="Times New Roman" w:hAnsi="Times New Roman"/>
                <w:sz w:val="24"/>
                <w:szCs w:val="24"/>
                <w:lang w:val="en-GB"/>
              </w:rPr>
              <w:t>, Fax:</w:t>
            </w:r>
          </w:p>
        </w:tc>
        <w:tc>
          <w:tcPr>
            <w:tcW w:w="3152" w:type="dxa"/>
            <w:gridSpan w:val="4"/>
            <w:vAlign w:val="center"/>
          </w:tcPr>
          <w:p w14:paraId="14AE2C4E"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78E663C8" w14:textId="77777777" w:rsidR="00037D38" w:rsidRPr="00AB0FAD" w:rsidRDefault="00037D38" w:rsidP="009A023F">
            <w:pPr>
              <w:rPr>
                <w:rFonts w:ascii="Times New Roman" w:hAnsi="Times New Roman"/>
                <w:sz w:val="24"/>
                <w:szCs w:val="24"/>
                <w:lang w:val="en-GB"/>
              </w:rPr>
            </w:pPr>
          </w:p>
        </w:tc>
      </w:tr>
      <w:tr w:rsidR="00037D38" w:rsidRPr="00AB0FAD" w14:paraId="68D792CF" w14:textId="77777777" w:rsidTr="003E64E5">
        <w:trPr>
          <w:trHeight w:val="262"/>
          <w:jc w:val="center"/>
        </w:trPr>
        <w:tc>
          <w:tcPr>
            <w:tcW w:w="2939" w:type="dxa"/>
            <w:vAlign w:val="center"/>
          </w:tcPr>
          <w:p w14:paraId="38364378" w14:textId="19E8B6DE"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E-mail </w:t>
            </w:r>
            <w:r w:rsidR="00230640"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3152" w:type="dxa"/>
            <w:gridSpan w:val="4"/>
            <w:vAlign w:val="center"/>
          </w:tcPr>
          <w:p w14:paraId="14C71548"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348837F5" w14:textId="77777777" w:rsidR="00037D38" w:rsidRPr="00AB0FAD" w:rsidRDefault="00037D38" w:rsidP="009A023F">
            <w:pPr>
              <w:rPr>
                <w:rFonts w:ascii="Times New Roman" w:hAnsi="Times New Roman"/>
                <w:sz w:val="24"/>
                <w:szCs w:val="24"/>
                <w:lang w:val="en-GB"/>
              </w:rPr>
            </w:pPr>
          </w:p>
        </w:tc>
      </w:tr>
      <w:tr w:rsidR="00037D38" w:rsidRPr="00AB0FAD" w14:paraId="00FF9F5D" w14:textId="77777777" w:rsidTr="003E64E5">
        <w:trPr>
          <w:trHeight w:val="262"/>
          <w:jc w:val="center"/>
        </w:trPr>
        <w:tc>
          <w:tcPr>
            <w:tcW w:w="2939" w:type="dxa"/>
            <w:vAlign w:val="center"/>
          </w:tcPr>
          <w:p w14:paraId="3128031D" w14:textId="3A32C3EC"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Name of doctoral school</w:t>
            </w:r>
            <w:r w:rsidR="00037D38" w:rsidRPr="00AB0FAD">
              <w:rPr>
                <w:rFonts w:ascii="Times New Roman" w:hAnsi="Times New Roman"/>
                <w:sz w:val="24"/>
                <w:szCs w:val="24"/>
                <w:lang w:val="en-GB"/>
              </w:rPr>
              <w:t>:</w:t>
            </w:r>
          </w:p>
        </w:tc>
        <w:tc>
          <w:tcPr>
            <w:tcW w:w="3152" w:type="dxa"/>
            <w:gridSpan w:val="4"/>
            <w:vAlign w:val="center"/>
          </w:tcPr>
          <w:p w14:paraId="670C494C"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5D64D9AD" w14:textId="77777777" w:rsidR="00037D38" w:rsidRPr="00AB0FAD" w:rsidRDefault="00037D38" w:rsidP="009A023F">
            <w:pPr>
              <w:rPr>
                <w:rFonts w:ascii="Times New Roman" w:hAnsi="Times New Roman"/>
                <w:sz w:val="24"/>
                <w:szCs w:val="24"/>
                <w:lang w:val="en-GB"/>
              </w:rPr>
            </w:pPr>
          </w:p>
        </w:tc>
      </w:tr>
      <w:tr w:rsidR="00037D38" w:rsidRPr="00AB0FAD" w14:paraId="5D273EAE" w14:textId="77777777" w:rsidTr="003E64E5">
        <w:trPr>
          <w:trHeight w:val="262"/>
          <w:jc w:val="center"/>
        </w:trPr>
        <w:tc>
          <w:tcPr>
            <w:tcW w:w="2939" w:type="dxa"/>
            <w:vAlign w:val="center"/>
          </w:tcPr>
          <w:p w14:paraId="69915A45" w14:textId="5CB2C781"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Head of doctoral school</w:t>
            </w:r>
            <w:r w:rsidR="00037D38" w:rsidRPr="00AB0FAD">
              <w:rPr>
                <w:rFonts w:ascii="Times New Roman" w:hAnsi="Times New Roman"/>
                <w:sz w:val="24"/>
                <w:szCs w:val="24"/>
                <w:lang w:val="en-GB"/>
              </w:rPr>
              <w:t>:</w:t>
            </w:r>
          </w:p>
        </w:tc>
        <w:tc>
          <w:tcPr>
            <w:tcW w:w="3152" w:type="dxa"/>
            <w:gridSpan w:val="4"/>
            <w:vAlign w:val="center"/>
          </w:tcPr>
          <w:p w14:paraId="0840FEB5"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40782B70" w14:textId="77777777" w:rsidR="00037D38" w:rsidRPr="00AB0FAD" w:rsidRDefault="00037D38" w:rsidP="009A023F">
            <w:pPr>
              <w:rPr>
                <w:rFonts w:ascii="Times New Roman" w:hAnsi="Times New Roman"/>
                <w:sz w:val="24"/>
                <w:szCs w:val="24"/>
                <w:lang w:val="en-GB"/>
              </w:rPr>
            </w:pPr>
          </w:p>
        </w:tc>
      </w:tr>
      <w:tr w:rsidR="00037D38" w:rsidRPr="00AB0FAD" w14:paraId="193E26E5" w14:textId="77777777" w:rsidTr="003E64E5">
        <w:trPr>
          <w:trHeight w:val="262"/>
          <w:jc w:val="center"/>
        </w:trPr>
        <w:tc>
          <w:tcPr>
            <w:tcW w:w="2939" w:type="dxa"/>
            <w:vAlign w:val="center"/>
          </w:tcPr>
          <w:p w14:paraId="459C6EA1" w14:textId="563642AE"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 address</w:t>
            </w:r>
            <w:r w:rsidR="00037D38" w:rsidRPr="00AB0FAD">
              <w:rPr>
                <w:rFonts w:ascii="Times New Roman" w:hAnsi="Times New Roman"/>
                <w:sz w:val="24"/>
                <w:szCs w:val="24"/>
                <w:lang w:val="en-GB"/>
              </w:rPr>
              <w:t>:</w:t>
            </w:r>
          </w:p>
        </w:tc>
        <w:tc>
          <w:tcPr>
            <w:tcW w:w="3152" w:type="dxa"/>
            <w:gridSpan w:val="4"/>
            <w:vAlign w:val="center"/>
          </w:tcPr>
          <w:p w14:paraId="1D4CF307"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2C141389" w14:textId="77777777" w:rsidR="00037D38" w:rsidRPr="00AB0FAD" w:rsidRDefault="00037D38" w:rsidP="009A023F">
            <w:pPr>
              <w:rPr>
                <w:rFonts w:ascii="Times New Roman" w:hAnsi="Times New Roman"/>
                <w:sz w:val="24"/>
                <w:szCs w:val="24"/>
                <w:lang w:val="en-GB"/>
              </w:rPr>
            </w:pPr>
          </w:p>
        </w:tc>
      </w:tr>
      <w:tr w:rsidR="00037D38" w:rsidRPr="00AB0FAD" w14:paraId="2629D462" w14:textId="77777777" w:rsidTr="003E64E5">
        <w:trPr>
          <w:trHeight w:val="262"/>
          <w:jc w:val="center"/>
        </w:trPr>
        <w:tc>
          <w:tcPr>
            <w:tcW w:w="2939" w:type="dxa"/>
            <w:vAlign w:val="center"/>
          </w:tcPr>
          <w:p w14:paraId="0066D48B" w14:textId="6269431D"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Tele</w:t>
            </w:r>
            <w:r w:rsidR="00230640" w:rsidRPr="00AB0FAD">
              <w:rPr>
                <w:rFonts w:ascii="Times New Roman" w:hAnsi="Times New Roman"/>
                <w:sz w:val="24"/>
                <w:szCs w:val="24"/>
                <w:lang w:val="en-GB"/>
              </w:rPr>
              <w:t>phone</w:t>
            </w:r>
            <w:r w:rsidRPr="00AB0FAD">
              <w:rPr>
                <w:rFonts w:ascii="Times New Roman" w:hAnsi="Times New Roman"/>
                <w:sz w:val="24"/>
                <w:szCs w:val="24"/>
                <w:lang w:val="en-GB"/>
              </w:rPr>
              <w:t>, Fax:</w:t>
            </w:r>
          </w:p>
        </w:tc>
        <w:tc>
          <w:tcPr>
            <w:tcW w:w="3152" w:type="dxa"/>
            <w:gridSpan w:val="4"/>
            <w:vAlign w:val="center"/>
          </w:tcPr>
          <w:p w14:paraId="03F49890"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598D8B67" w14:textId="77777777" w:rsidR="00037D38" w:rsidRPr="00AB0FAD" w:rsidRDefault="00037D38" w:rsidP="009A023F">
            <w:pPr>
              <w:rPr>
                <w:rFonts w:ascii="Times New Roman" w:hAnsi="Times New Roman"/>
                <w:sz w:val="24"/>
                <w:szCs w:val="24"/>
                <w:lang w:val="en-GB"/>
              </w:rPr>
            </w:pPr>
          </w:p>
        </w:tc>
      </w:tr>
      <w:tr w:rsidR="00037D38" w:rsidRPr="00AB0FAD" w14:paraId="6B3EDF10" w14:textId="77777777" w:rsidTr="003E64E5">
        <w:trPr>
          <w:trHeight w:val="262"/>
          <w:jc w:val="center"/>
        </w:trPr>
        <w:tc>
          <w:tcPr>
            <w:tcW w:w="2939" w:type="dxa"/>
            <w:vAlign w:val="center"/>
          </w:tcPr>
          <w:p w14:paraId="2DC57EC2" w14:textId="4D28E881"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E-mail </w:t>
            </w:r>
            <w:r w:rsidR="00230640"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3152" w:type="dxa"/>
            <w:gridSpan w:val="4"/>
            <w:vAlign w:val="center"/>
          </w:tcPr>
          <w:p w14:paraId="0C9C9313"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6DC2F506" w14:textId="77777777" w:rsidR="00037D38" w:rsidRPr="00AB0FAD" w:rsidRDefault="00037D38" w:rsidP="009A023F">
            <w:pPr>
              <w:rPr>
                <w:rFonts w:ascii="Times New Roman" w:hAnsi="Times New Roman"/>
                <w:sz w:val="24"/>
                <w:szCs w:val="24"/>
                <w:lang w:val="en-GB"/>
              </w:rPr>
            </w:pPr>
          </w:p>
        </w:tc>
      </w:tr>
      <w:tr w:rsidR="00037D38" w:rsidRPr="00AB0FAD" w14:paraId="5990ABA3" w14:textId="77777777" w:rsidTr="003E64E5">
        <w:trPr>
          <w:trHeight w:val="262"/>
          <w:jc w:val="center"/>
        </w:trPr>
        <w:tc>
          <w:tcPr>
            <w:tcW w:w="2939" w:type="dxa"/>
            <w:vAlign w:val="center"/>
          </w:tcPr>
          <w:p w14:paraId="66005AA0" w14:textId="53AC943B"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Name of doctoral programme</w:t>
            </w:r>
            <w:r w:rsidR="00037D38" w:rsidRPr="00AB0FAD">
              <w:rPr>
                <w:rFonts w:ascii="Times New Roman" w:hAnsi="Times New Roman"/>
                <w:sz w:val="24"/>
                <w:szCs w:val="24"/>
                <w:lang w:val="en-GB"/>
              </w:rPr>
              <w:t>:</w:t>
            </w:r>
          </w:p>
        </w:tc>
        <w:tc>
          <w:tcPr>
            <w:tcW w:w="3152" w:type="dxa"/>
            <w:gridSpan w:val="4"/>
            <w:vAlign w:val="center"/>
          </w:tcPr>
          <w:p w14:paraId="36A1A908"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72DE69E0" w14:textId="77777777" w:rsidR="00037D38" w:rsidRPr="00AB0FAD" w:rsidRDefault="00037D38" w:rsidP="009A023F">
            <w:pPr>
              <w:rPr>
                <w:rFonts w:ascii="Times New Roman" w:hAnsi="Times New Roman"/>
                <w:sz w:val="24"/>
                <w:szCs w:val="24"/>
                <w:lang w:val="en-GB"/>
              </w:rPr>
            </w:pPr>
          </w:p>
        </w:tc>
      </w:tr>
      <w:tr w:rsidR="00037D38" w:rsidRPr="00AB0FAD" w14:paraId="310065DB" w14:textId="77777777" w:rsidTr="003E64E5">
        <w:trPr>
          <w:trHeight w:val="262"/>
          <w:jc w:val="center"/>
        </w:trPr>
        <w:tc>
          <w:tcPr>
            <w:tcW w:w="2939" w:type="dxa"/>
            <w:vAlign w:val="center"/>
          </w:tcPr>
          <w:p w14:paraId="1E157065" w14:textId="737A6B0B"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Head of doctoral programme</w:t>
            </w:r>
            <w:r w:rsidR="00037D38" w:rsidRPr="00AB0FAD">
              <w:rPr>
                <w:rFonts w:ascii="Times New Roman" w:hAnsi="Times New Roman"/>
                <w:sz w:val="24"/>
                <w:szCs w:val="24"/>
                <w:lang w:val="en-GB"/>
              </w:rPr>
              <w:t>:</w:t>
            </w:r>
          </w:p>
        </w:tc>
        <w:tc>
          <w:tcPr>
            <w:tcW w:w="3152" w:type="dxa"/>
            <w:gridSpan w:val="4"/>
            <w:vAlign w:val="center"/>
          </w:tcPr>
          <w:p w14:paraId="3785A6E9"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1D6118C8" w14:textId="77777777" w:rsidR="00037D38" w:rsidRPr="00AB0FAD" w:rsidRDefault="00037D38" w:rsidP="009A023F">
            <w:pPr>
              <w:rPr>
                <w:rFonts w:ascii="Times New Roman" w:hAnsi="Times New Roman"/>
                <w:sz w:val="24"/>
                <w:szCs w:val="24"/>
                <w:lang w:val="en-GB"/>
              </w:rPr>
            </w:pPr>
          </w:p>
        </w:tc>
      </w:tr>
      <w:tr w:rsidR="00037D38" w:rsidRPr="00AB0FAD" w14:paraId="27A315F2" w14:textId="77777777" w:rsidTr="003E64E5">
        <w:trPr>
          <w:trHeight w:val="262"/>
          <w:jc w:val="center"/>
        </w:trPr>
        <w:tc>
          <w:tcPr>
            <w:tcW w:w="2939" w:type="dxa"/>
            <w:vAlign w:val="center"/>
          </w:tcPr>
          <w:p w14:paraId="77505B0C" w14:textId="765D18CA"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 address</w:t>
            </w:r>
            <w:r w:rsidR="00037D38" w:rsidRPr="00AB0FAD">
              <w:rPr>
                <w:rFonts w:ascii="Times New Roman" w:hAnsi="Times New Roman"/>
                <w:sz w:val="24"/>
                <w:szCs w:val="24"/>
                <w:lang w:val="en-GB"/>
              </w:rPr>
              <w:t>:</w:t>
            </w:r>
          </w:p>
        </w:tc>
        <w:tc>
          <w:tcPr>
            <w:tcW w:w="3152" w:type="dxa"/>
            <w:gridSpan w:val="4"/>
            <w:vAlign w:val="center"/>
          </w:tcPr>
          <w:p w14:paraId="60C1C90D"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054AF4EF" w14:textId="77777777" w:rsidR="00037D38" w:rsidRPr="00AB0FAD" w:rsidRDefault="00037D38" w:rsidP="009A023F">
            <w:pPr>
              <w:rPr>
                <w:rFonts w:ascii="Times New Roman" w:hAnsi="Times New Roman"/>
                <w:sz w:val="24"/>
                <w:szCs w:val="24"/>
                <w:lang w:val="en-GB"/>
              </w:rPr>
            </w:pPr>
          </w:p>
        </w:tc>
      </w:tr>
      <w:tr w:rsidR="00037D38" w:rsidRPr="00AB0FAD" w14:paraId="31F1133C" w14:textId="77777777" w:rsidTr="003E64E5">
        <w:trPr>
          <w:trHeight w:val="262"/>
          <w:jc w:val="center"/>
        </w:trPr>
        <w:tc>
          <w:tcPr>
            <w:tcW w:w="2939" w:type="dxa"/>
            <w:vAlign w:val="center"/>
          </w:tcPr>
          <w:p w14:paraId="368DA355" w14:textId="4E12525F"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Tele</w:t>
            </w:r>
            <w:r w:rsidR="00230640" w:rsidRPr="00AB0FAD">
              <w:rPr>
                <w:rFonts w:ascii="Times New Roman" w:hAnsi="Times New Roman"/>
                <w:sz w:val="24"/>
                <w:szCs w:val="24"/>
                <w:lang w:val="en-GB"/>
              </w:rPr>
              <w:t>phone</w:t>
            </w:r>
            <w:r w:rsidRPr="00AB0FAD">
              <w:rPr>
                <w:rFonts w:ascii="Times New Roman" w:hAnsi="Times New Roman"/>
                <w:sz w:val="24"/>
                <w:szCs w:val="24"/>
                <w:lang w:val="en-GB"/>
              </w:rPr>
              <w:t>, Fax:</w:t>
            </w:r>
          </w:p>
        </w:tc>
        <w:tc>
          <w:tcPr>
            <w:tcW w:w="3152" w:type="dxa"/>
            <w:gridSpan w:val="4"/>
            <w:vAlign w:val="center"/>
          </w:tcPr>
          <w:p w14:paraId="72BFB31E"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3F476B6D" w14:textId="77777777" w:rsidR="00037D38" w:rsidRPr="00AB0FAD" w:rsidRDefault="00037D38" w:rsidP="009A023F">
            <w:pPr>
              <w:rPr>
                <w:rFonts w:ascii="Times New Roman" w:hAnsi="Times New Roman"/>
                <w:sz w:val="24"/>
                <w:szCs w:val="24"/>
                <w:lang w:val="en-GB"/>
              </w:rPr>
            </w:pPr>
          </w:p>
        </w:tc>
      </w:tr>
      <w:tr w:rsidR="00037D38" w:rsidRPr="00AB0FAD" w14:paraId="1125FFC1" w14:textId="77777777" w:rsidTr="003E64E5">
        <w:trPr>
          <w:trHeight w:val="262"/>
          <w:jc w:val="center"/>
        </w:trPr>
        <w:tc>
          <w:tcPr>
            <w:tcW w:w="2939" w:type="dxa"/>
            <w:vAlign w:val="center"/>
          </w:tcPr>
          <w:p w14:paraId="087BA816" w14:textId="66F30A82"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E-mail </w:t>
            </w:r>
            <w:r w:rsidR="00230640"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3152" w:type="dxa"/>
            <w:gridSpan w:val="4"/>
            <w:vAlign w:val="center"/>
          </w:tcPr>
          <w:p w14:paraId="0AEC0BD1"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1C8E10C4" w14:textId="77777777" w:rsidR="00037D38" w:rsidRPr="00AB0FAD" w:rsidRDefault="00037D38" w:rsidP="009A023F">
            <w:pPr>
              <w:rPr>
                <w:rFonts w:ascii="Times New Roman" w:hAnsi="Times New Roman"/>
                <w:sz w:val="24"/>
                <w:szCs w:val="24"/>
                <w:lang w:val="en-GB"/>
              </w:rPr>
            </w:pPr>
          </w:p>
        </w:tc>
      </w:tr>
      <w:tr w:rsidR="00037D38" w:rsidRPr="00AB0FAD" w14:paraId="66FFABDE" w14:textId="77777777" w:rsidTr="003E64E5">
        <w:trPr>
          <w:trHeight w:val="262"/>
          <w:jc w:val="center"/>
        </w:trPr>
        <w:tc>
          <w:tcPr>
            <w:tcW w:w="2939" w:type="dxa"/>
            <w:vAlign w:val="center"/>
          </w:tcPr>
          <w:p w14:paraId="79D14CB3" w14:textId="2A63443F"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Host research centre</w:t>
            </w:r>
            <w:r w:rsidR="00037D38" w:rsidRPr="00AB0FAD">
              <w:rPr>
                <w:rFonts w:ascii="Times New Roman" w:hAnsi="Times New Roman"/>
                <w:sz w:val="24"/>
                <w:szCs w:val="24"/>
                <w:lang w:val="en-GB"/>
              </w:rPr>
              <w:t>:</w:t>
            </w:r>
          </w:p>
        </w:tc>
        <w:tc>
          <w:tcPr>
            <w:tcW w:w="3152" w:type="dxa"/>
            <w:gridSpan w:val="4"/>
            <w:vAlign w:val="center"/>
          </w:tcPr>
          <w:p w14:paraId="6D787B11"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421627BF" w14:textId="77777777" w:rsidR="00037D38" w:rsidRPr="00AB0FAD" w:rsidRDefault="00037D38" w:rsidP="009A023F">
            <w:pPr>
              <w:rPr>
                <w:rFonts w:ascii="Times New Roman" w:hAnsi="Times New Roman"/>
                <w:sz w:val="24"/>
                <w:szCs w:val="24"/>
                <w:lang w:val="en-GB"/>
              </w:rPr>
            </w:pPr>
          </w:p>
        </w:tc>
      </w:tr>
      <w:tr w:rsidR="00037D38" w:rsidRPr="00AB0FAD" w14:paraId="4A75678F" w14:textId="77777777" w:rsidTr="003E64E5">
        <w:trPr>
          <w:trHeight w:val="262"/>
          <w:jc w:val="center"/>
        </w:trPr>
        <w:tc>
          <w:tcPr>
            <w:tcW w:w="2939" w:type="dxa"/>
            <w:vAlign w:val="center"/>
          </w:tcPr>
          <w:p w14:paraId="7971498C" w14:textId="34BE56A6" w:rsidR="00037D38" w:rsidRPr="00AB0FAD" w:rsidRDefault="00230640" w:rsidP="009A023F">
            <w:pPr>
              <w:rPr>
                <w:rFonts w:ascii="Times New Roman" w:hAnsi="Times New Roman"/>
                <w:sz w:val="24"/>
                <w:szCs w:val="24"/>
                <w:lang w:val="en-GB"/>
              </w:rPr>
            </w:pPr>
            <w:r w:rsidRPr="00AB0FAD">
              <w:rPr>
                <w:rFonts w:ascii="Times New Roman" w:hAnsi="Times New Roman"/>
                <w:sz w:val="24"/>
                <w:szCs w:val="24"/>
                <w:lang w:val="en-GB"/>
              </w:rPr>
              <w:t>Mailing address</w:t>
            </w:r>
            <w:r w:rsidR="00037D38" w:rsidRPr="00AB0FAD">
              <w:rPr>
                <w:rFonts w:ascii="Times New Roman" w:hAnsi="Times New Roman"/>
                <w:sz w:val="24"/>
                <w:szCs w:val="24"/>
                <w:lang w:val="en-GB"/>
              </w:rPr>
              <w:t>:</w:t>
            </w:r>
          </w:p>
        </w:tc>
        <w:tc>
          <w:tcPr>
            <w:tcW w:w="3152" w:type="dxa"/>
            <w:gridSpan w:val="4"/>
            <w:vAlign w:val="center"/>
          </w:tcPr>
          <w:p w14:paraId="0A1F8144"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75AEB57D" w14:textId="77777777" w:rsidR="00037D38" w:rsidRPr="00AB0FAD" w:rsidRDefault="00037D38" w:rsidP="009A023F">
            <w:pPr>
              <w:rPr>
                <w:rFonts w:ascii="Times New Roman" w:hAnsi="Times New Roman"/>
                <w:sz w:val="24"/>
                <w:szCs w:val="24"/>
                <w:lang w:val="en-GB"/>
              </w:rPr>
            </w:pPr>
          </w:p>
        </w:tc>
      </w:tr>
      <w:tr w:rsidR="00037D38" w:rsidRPr="00AB0FAD" w14:paraId="098E6F98" w14:textId="77777777" w:rsidTr="003E64E5">
        <w:trPr>
          <w:trHeight w:val="262"/>
          <w:jc w:val="center"/>
        </w:trPr>
        <w:tc>
          <w:tcPr>
            <w:tcW w:w="2939" w:type="dxa"/>
            <w:vAlign w:val="center"/>
          </w:tcPr>
          <w:p w14:paraId="1512A933" w14:textId="141CBBA6"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Tele</w:t>
            </w:r>
            <w:r w:rsidR="00230640" w:rsidRPr="00AB0FAD">
              <w:rPr>
                <w:rFonts w:ascii="Times New Roman" w:hAnsi="Times New Roman"/>
                <w:sz w:val="24"/>
                <w:szCs w:val="24"/>
                <w:lang w:val="en-GB"/>
              </w:rPr>
              <w:t>phone</w:t>
            </w:r>
            <w:r w:rsidRPr="00AB0FAD">
              <w:rPr>
                <w:rFonts w:ascii="Times New Roman" w:hAnsi="Times New Roman"/>
                <w:sz w:val="24"/>
                <w:szCs w:val="24"/>
                <w:lang w:val="en-GB"/>
              </w:rPr>
              <w:t>, Fax:</w:t>
            </w:r>
          </w:p>
        </w:tc>
        <w:tc>
          <w:tcPr>
            <w:tcW w:w="3152" w:type="dxa"/>
            <w:gridSpan w:val="4"/>
            <w:vAlign w:val="center"/>
          </w:tcPr>
          <w:p w14:paraId="07F1D19D"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63031D78" w14:textId="77777777" w:rsidR="00037D38" w:rsidRPr="00AB0FAD" w:rsidRDefault="00037D38" w:rsidP="009A023F">
            <w:pPr>
              <w:rPr>
                <w:rFonts w:ascii="Times New Roman" w:hAnsi="Times New Roman"/>
                <w:sz w:val="24"/>
                <w:szCs w:val="24"/>
                <w:lang w:val="en-GB"/>
              </w:rPr>
            </w:pPr>
          </w:p>
        </w:tc>
      </w:tr>
      <w:tr w:rsidR="00037D38" w:rsidRPr="00AB0FAD" w14:paraId="10CEB7D2" w14:textId="77777777" w:rsidTr="003E64E5">
        <w:trPr>
          <w:trHeight w:val="262"/>
          <w:jc w:val="center"/>
        </w:trPr>
        <w:tc>
          <w:tcPr>
            <w:tcW w:w="2939" w:type="dxa"/>
            <w:vAlign w:val="center"/>
          </w:tcPr>
          <w:p w14:paraId="385BDC62" w14:textId="16BB3D67"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E-mail </w:t>
            </w:r>
            <w:r w:rsidR="00230640" w:rsidRPr="00AB0FAD">
              <w:rPr>
                <w:rFonts w:ascii="Times New Roman" w:hAnsi="Times New Roman"/>
                <w:sz w:val="24"/>
                <w:szCs w:val="24"/>
                <w:lang w:val="en-GB"/>
              </w:rPr>
              <w:t>address</w:t>
            </w:r>
            <w:r w:rsidRPr="00AB0FAD">
              <w:rPr>
                <w:rFonts w:ascii="Times New Roman" w:hAnsi="Times New Roman"/>
                <w:sz w:val="24"/>
                <w:szCs w:val="24"/>
                <w:lang w:val="en-GB"/>
              </w:rPr>
              <w:t>:</w:t>
            </w:r>
          </w:p>
        </w:tc>
        <w:tc>
          <w:tcPr>
            <w:tcW w:w="3152" w:type="dxa"/>
            <w:gridSpan w:val="4"/>
            <w:vAlign w:val="center"/>
          </w:tcPr>
          <w:p w14:paraId="37225DFD" w14:textId="77777777" w:rsidR="00037D38" w:rsidRPr="00AB0FAD" w:rsidRDefault="00037D38" w:rsidP="009A023F">
            <w:pPr>
              <w:rPr>
                <w:rFonts w:ascii="Times New Roman" w:hAnsi="Times New Roman"/>
                <w:sz w:val="24"/>
                <w:szCs w:val="24"/>
                <w:lang w:val="en-GB"/>
              </w:rPr>
            </w:pPr>
          </w:p>
        </w:tc>
        <w:tc>
          <w:tcPr>
            <w:tcW w:w="3405" w:type="dxa"/>
            <w:gridSpan w:val="3"/>
            <w:vAlign w:val="center"/>
          </w:tcPr>
          <w:p w14:paraId="3C7C8A34" w14:textId="77777777" w:rsidR="00037D38" w:rsidRPr="00AB0FAD" w:rsidRDefault="00037D38" w:rsidP="009A023F">
            <w:pPr>
              <w:rPr>
                <w:rFonts w:ascii="Times New Roman" w:hAnsi="Times New Roman"/>
                <w:sz w:val="24"/>
                <w:szCs w:val="24"/>
                <w:lang w:val="en-GB"/>
              </w:rPr>
            </w:pPr>
          </w:p>
        </w:tc>
      </w:tr>
      <w:tr w:rsidR="00037D38" w:rsidRPr="00AB0FAD" w14:paraId="64AF5474" w14:textId="77777777" w:rsidTr="003E64E5">
        <w:trPr>
          <w:trHeight w:val="529"/>
          <w:jc w:val="center"/>
        </w:trPr>
        <w:tc>
          <w:tcPr>
            <w:tcW w:w="9496" w:type="dxa"/>
            <w:gridSpan w:val="8"/>
            <w:vAlign w:val="center"/>
          </w:tcPr>
          <w:p w14:paraId="656EBF57" w14:textId="4AED1615" w:rsidR="00037D38" w:rsidRPr="00AB0FAD" w:rsidRDefault="003167F8" w:rsidP="009A023F">
            <w:pPr>
              <w:jc w:val="center"/>
              <w:rPr>
                <w:rFonts w:ascii="Times New Roman" w:hAnsi="Times New Roman"/>
                <w:b/>
                <w:sz w:val="24"/>
                <w:szCs w:val="24"/>
                <w:lang w:val="en-GB"/>
              </w:rPr>
            </w:pPr>
            <w:r w:rsidRPr="00AB0FAD">
              <w:rPr>
                <w:rFonts w:ascii="Times New Roman" w:hAnsi="Times New Roman"/>
                <w:b/>
                <w:sz w:val="24"/>
                <w:szCs w:val="24"/>
                <w:lang w:val="en-GB"/>
              </w:rPr>
              <w:t>ADMISSION, ENROLMENT, TRAINING</w:t>
            </w:r>
          </w:p>
        </w:tc>
      </w:tr>
      <w:tr w:rsidR="00037D38" w:rsidRPr="00AB0FAD" w14:paraId="018AC40D" w14:textId="77777777" w:rsidTr="003E64E5">
        <w:trPr>
          <w:trHeight w:val="882"/>
          <w:jc w:val="center"/>
        </w:trPr>
        <w:tc>
          <w:tcPr>
            <w:tcW w:w="2982" w:type="dxa"/>
            <w:gridSpan w:val="2"/>
          </w:tcPr>
          <w:p w14:paraId="3547DCE7" w14:textId="3B7D7D03" w:rsidR="00037D38" w:rsidRPr="00AB0FAD" w:rsidRDefault="00382E12" w:rsidP="009A023F">
            <w:pPr>
              <w:rPr>
                <w:rFonts w:ascii="Times New Roman" w:hAnsi="Times New Roman"/>
                <w:sz w:val="24"/>
                <w:szCs w:val="24"/>
                <w:lang w:val="en-GB"/>
              </w:rPr>
            </w:pPr>
            <w:r w:rsidRPr="00AB0FAD">
              <w:rPr>
                <w:rFonts w:ascii="Times New Roman" w:hAnsi="Times New Roman"/>
                <w:sz w:val="24"/>
                <w:szCs w:val="24"/>
                <w:lang w:val="en-GB"/>
              </w:rPr>
              <w:t>Name of degree to be obtained and/or title to be conferred upon by the partner institutions</w:t>
            </w:r>
            <w:r w:rsidR="00037D38" w:rsidRPr="00AB0FAD">
              <w:rPr>
                <w:rFonts w:ascii="Times New Roman" w:hAnsi="Times New Roman"/>
                <w:sz w:val="24"/>
                <w:szCs w:val="24"/>
                <w:lang w:val="en-GB"/>
              </w:rPr>
              <w:t>:</w:t>
            </w:r>
          </w:p>
        </w:tc>
        <w:tc>
          <w:tcPr>
            <w:tcW w:w="3109" w:type="dxa"/>
            <w:gridSpan w:val="3"/>
          </w:tcPr>
          <w:p w14:paraId="0D5741BF" w14:textId="6E779886" w:rsidR="0053015A" w:rsidRPr="00AB0FAD" w:rsidRDefault="00382E12" w:rsidP="009A023F">
            <w:pPr>
              <w:rPr>
                <w:rFonts w:ascii="Times New Roman" w:hAnsi="Times New Roman"/>
                <w:sz w:val="24"/>
                <w:szCs w:val="24"/>
                <w:lang w:val="en-GB"/>
              </w:rPr>
            </w:pPr>
            <w:r w:rsidRPr="00AB0FAD">
              <w:rPr>
                <w:rFonts w:ascii="Times New Roman" w:hAnsi="Times New Roman"/>
                <w:sz w:val="24"/>
                <w:szCs w:val="24"/>
                <w:lang w:val="en-GB"/>
              </w:rPr>
              <w:t>Discipline of the doctoral (PhD) degree (pursuant to Annex 1 hereof)/specialisation</w:t>
            </w:r>
            <w:r w:rsidR="00037D38" w:rsidRPr="00AB0FAD">
              <w:rPr>
                <w:rFonts w:ascii="Times New Roman" w:hAnsi="Times New Roman"/>
                <w:sz w:val="24"/>
                <w:szCs w:val="24"/>
                <w:lang w:val="en-GB"/>
              </w:rPr>
              <w:t>:</w:t>
            </w:r>
          </w:p>
        </w:tc>
        <w:tc>
          <w:tcPr>
            <w:tcW w:w="3405" w:type="dxa"/>
            <w:gridSpan w:val="3"/>
          </w:tcPr>
          <w:p w14:paraId="678201C5" w14:textId="77777777"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 xml:space="preserve"> </w:t>
            </w:r>
          </w:p>
        </w:tc>
      </w:tr>
      <w:tr w:rsidR="00037D38" w:rsidRPr="00AB0FAD" w14:paraId="5B339375" w14:textId="77777777" w:rsidTr="003E64E5">
        <w:trPr>
          <w:trHeight w:val="340"/>
          <w:jc w:val="center"/>
        </w:trPr>
        <w:tc>
          <w:tcPr>
            <w:tcW w:w="2982" w:type="dxa"/>
            <w:gridSpan w:val="2"/>
            <w:vAlign w:val="center"/>
          </w:tcPr>
          <w:p w14:paraId="438FE643" w14:textId="45097466" w:rsidR="00037D38" w:rsidRPr="00AB0FAD" w:rsidRDefault="00382E12" w:rsidP="009A023F">
            <w:pPr>
              <w:rPr>
                <w:rFonts w:ascii="Times New Roman" w:hAnsi="Times New Roman"/>
                <w:sz w:val="24"/>
                <w:szCs w:val="24"/>
                <w:lang w:val="en-GB"/>
              </w:rPr>
            </w:pPr>
            <w:r w:rsidRPr="00AB0FAD">
              <w:rPr>
                <w:rFonts w:ascii="Times New Roman" w:hAnsi="Times New Roman"/>
                <w:sz w:val="24"/>
                <w:szCs w:val="24"/>
                <w:lang w:val="en-GB"/>
              </w:rPr>
              <w:t>Degree required for admission</w:t>
            </w:r>
            <w:r w:rsidR="00037D38" w:rsidRPr="00AB0FAD">
              <w:rPr>
                <w:rFonts w:ascii="Times New Roman" w:hAnsi="Times New Roman"/>
                <w:sz w:val="24"/>
                <w:szCs w:val="24"/>
                <w:lang w:val="en-GB"/>
              </w:rPr>
              <w:t>:</w:t>
            </w:r>
          </w:p>
        </w:tc>
        <w:tc>
          <w:tcPr>
            <w:tcW w:w="3109" w:type="dxa"/>
            <w:gridSpan w:val="3"/>
            <w:vAlign w:val="center"/>
          </w:tcPr>
          <w:p w14:paraId="02817362" w14:textId="068C2E14" w:rsidR="00037D38" w:rsidRPr="00AB0FAD" w:rsidRDefault="00382E12" w:rsidP="009A023F">
            <w:pPr>
              <w:rPr>
                <w:rFonts w:ascii="Times New Roman" w:hAnsi="Times New Roman"/>
                <w:sz w:val="24"/>
                <w:szCs w:val="24"/>
                <w:lang w:val="en-GB"/>
              </w:rPr>
            </w:pPr>
            <w:r w:rsidRPr="00AB0FAD">
              <w:rPr>
                <w:rFonts w:ascii="Times New Roman" w:hAnsi="Times New Roman"/>
                <w:sz w:val="24"/>
                <w:szCs w:val="24"/>
                <w:lang w:val="en-GB"/>
              </w:rPr>
              <w:t>University degree</w:t>
            </w:r>
            <w:r w:rsidR="00037D38" w:rsidRPr="00AB0FAD">
              <w:rPr>
                <w:rFonts w:ascii="Times New Roman" w:hAnsi="Times New Roman"/>
                <w:sz w:val="24"/>
                <w:szCs w:val="24"/>
                <w:lang w:val="en-GB"/>
              </w:rPr>
              <w:t>/MA, MSc</w:t>
            </w:r>
          </w:p>
        </w:tc>
        <w:tc>
          <w:tcPr>
            <w:tcW w:w="3405" w:type="dxa"/>
            <w:gridSpan w:val="3"/>
            <w:vAlign w:val="center"/>
          </w:tcPr>
          <w:p w14:paraId="3B3429C7" w14:textId="77777777" w:rsidR="00037D38" w:rsidRPr="00AB0FAD" w:rsidRDefault="00037D38" w:rsidP="009A023F">
            <w:pPr>
              <w:rPr>
                <w:rFonts w:ascii="Times New Roman" w:hAnsi="Times New Roman"/>
                <w:sz w:val="24"/>
                <w:szCs w:val="24"/>
                <w:lang w:val="en-GB"/>
              </w:rPr>
            </w:pPr>
          </w:p>
        </w:tc>
      </w:tr>
      <w:tr w:rsidR="00037D38" w:rsidRPr="00AB0FAD" w14:paraId="7C10BC24" w14:textId="77777777" w:rsidTr="003E64E5">
        <w:trPr>
          <w:trHeight w:val="340"/>
          <w:jc w:val="center"/>
        </w:trPr>
        <w:tc>
          <w:tcPr>
            <w:tcW w:w="2982" w:type="dxa"/>
            <w:gridSpan w:val="2"/>
            <w:vAlign w:val="center"/>
          </w:tcPr>
          <w:p w14:paraId="64ACCA04" w14:textId="6E4A5EB3" w:rsidR="00037D38" w:rsidRPr="00AB0FAD" w:rsidRDefault="004519AB" w:rsidP="009A023F">
            <w:pPr>
              <w:rPr>
                <w:rFonts w:ascii="Times New Roman" w:hAnsi="Times New Roman"/>
                <w:sz w:val="24"/>
                <w:szCs w:val="24"/>
                <w:lang w:val="en-GB"/>
              </w:rPr>
            </w:pPr>
            <w:r w:rsidRPr="00AB0FAD">
              <w:rPr>
                <w:rFonts w:ascii="Times New Roman" w:hAnsi="Times New Roman"/>
                <w:sz w:val="24"/>
                <w:szCs w:val="24"/>
                <w:lang w:val="en-GB"/>
              </w:rPr>
              <w:t>Language proficiency required for admission</w:t>
            </w:r>
            <w:r w:rsidR="00037D38" w:rsidRPr="00AB0FAD">
              <w:rPr>
                <w:rFonts w:ascii="Times New Roman" w:hAnsi="Times New Roman"/>
                <w:sz w:val="24"/>
                <w:szCs w:val="24"/>
                <w:lang w:val="en-GB"/>
              </w:rPr>
              <w:t>:</w:t>
            </w:r>
          </w:p>
        </w:tc>
        <w:tc>
          <w:tcPr>
            <w:tcW w:w="3109" w:type="dxa"/>
            <w:gridSpan w:val="3"/>
            <w:vAlign w:val="center"/>
          </w:tcPr>
          <w:p w14:paraId="53CEE57A" w14:textId="21489D0E" w:rsidR="004519AB" w:rsidRPr="00AB0FAD" w:rsidRDefault="004519AB" w:rsidP="009A023F">
            <w:pPr>
              <w:rPr>
                <w:rFonts w:ascii="Times New Roman" w:hAnsi="Times New Roman"/>
                <w:sz w:val="24"/>
                <w:szCs w:val="24"/>
                <w:lang w:val="en-GB"/>
              </w:rPr>
            </w:pPr>
            <w:r w:rsidRPr="00AB0FAD">
              <w:rPr>
                <w:rStyle w:val="markedcontent"/>
                <w:rFonts w:ascii="Times New Roman" w:hAnsi="Times New Roman"/>
                <w:sz w:val="24"/>
                <w:szCs w:val="24"/>
                <w:lang w:val="en-GB"/>
              </w:rPr>
              <w:t>At least a “type C” intermediate (B2), complex or an equivalent language certificate recognised by the state</w:t>
            </w:r>
          </w:p>
        </w:tc>
        <w:tc>
          <w:tcPr>
            <w:tcW w:w="3405" w:type="dxa"/>
            <w:gridSpan w:val="3"/>
            <w:vAlign w:val="center"/>
          </w:tcPr>
          <w:p w14:paraId="434653FC" w14:textId="77777777" w:rsidR="00037D38" w:rsidRPr="00AB0FAD" w:rsidRDefault="00037D38" w:rsidP="009A023F">
            <w:pPr>
              <w:rPr>
                <w:rFonts w:ascii="Times New Roman" w:hAnsi="Times New Roman"/>
                <w:sz w:val="24"/>
                <w:szCs w:val="24"/>
              </w:rPr>
            </w:pPr>
          </w:p>
        </w:tc>
      </w:tr>
      <w:tr w:rsidR="00037D38" w:rsidRPr="00AB0FAD" w14:paraId="72BCF33A" w14:textId="77777777" w:rsidTr="003E64E5">
        <w:trPr>
          <w:trHeight w:val="340"/>
          <w:jc w:val="center"/>
        </w:trPr>
        <w:tc>
          <w:tcPr>
            <w:tcW w:w="2982" w:type="dxa"/>
            <w:gridSpan w:val="2"/>
            <w:vAlign w:val="center"/>
          </w:tcPr>
          <w:p w14:paraId="290EA9DD" w14:textId="3E2FEC04" w:rsidR="00037D38" w:rsidRPr="00AB0FAD" w:rsidRDefault="004519AB" w:rsidP="009A023F">
            <w:pPr>
              <w:rPr>
                <w:rFonts w:ascii="Times New Roman" w:hAnsi="Times New Roman"/>
                <w:sz w:val="24"/>
                <w:szCs w:val="24"/>
                <w:lang w:val="en-GB"/>
              </w:rPr>
            </w:pPr>
            <w:r w:rsidRPr="00AB0FAD">
              <w:rPr>
                <w:rFonts w:ascii="Times New Roman" w:hAnsi="Times New Roman"/>
                <w:sz w:val="24"/>
                <w:szCs w:val="24"/>
                <w:lang w:val="en-GB"/>
              </w:rPr>
              <w:t>Topic of the dissertation</w:t>
            </w:r>
            <w:r w:rsidR="00037D38" w:rsidRPr="00AB0FAD">
              <w:rPr>
                <w:rFonts w:ascii="Times New Roman" w:hAnsi="Times New Roman"/>
                <w:sz w:val="24"/>
                <w:szCs w:val="24"/>
                <w:lang w:val="en-GB"/>
              </w:rPr>
              <w:t>:</w:t>
            </w:r>
          </w:p>
        </w:tc>
        <w:tc>
          <w:tcPr>
            <w:tcW w:w="6514" w:type="dxa"/>
            <w:gridSpan w:val="6"/>
            <w:vAlign w:val="center"/>
          </w:tcPr>
          <w:p w14:paraId="329755A2" w14:textId="77777777" w:rsidR="00037D38" w:rsidRPr="00AB0FAD" w:rsidRDefault="00037D38" w:rsidP="009A023F">
            <w:pPr>
              <w:rPr>
                <w:rFonts w:ascii="Times New Roman" w:hAnsi="Times New Roman"/>
                <w:sz w:val="24"/>
                <w:szCs w:val="24"/>
              </w:rPr>
            </w:pPr>
          </w:p>
        </w:tc>
      </w:tr>
      <w:tr w:rsidR="00AF7CC4" w:rsidRPr="00AB0FAD" w14:paraId="6DF4F2E0" w14:textId="77777777" w:rsidTr="003E64E5">
        <w:trPr>
          <w:trHeight w:val="340"/>
          <w:jc w:val="center"/>
        </w:trPr>
        <w:tc>
          <w:tcPr>
            <w:tcW w:w="2982" w:type="dxa"/>
            <w:gridSpan w:val="2"/>
            <w:vAlign w:val="center"/>
          </w:tcPr>
          <w:p w14:paraId="55CBEDEE" w14:textId="703E38E7" w:rsidR="00AF7CC4" w:rsidRPr="00AB0FAD" w:rsidRDefault="004519AB" w:rsidP="00AF7CC4">
            <w:pPr>
              <w:rPr>
                <w:rFonts w:ascii="Times New Roman" w:hAnsi="Times New Roman"/>
                <w:sz w:val="24"/>
                <w:szCs w:val="24"/>
                <w:lang w:val="en-GB"/>
              </w:rPr>
            </w:pPr>
            <w:r w:rsidRPr="00AB0FAD">
              <w:rPr>
                <w:rFonts w:ascii="Times New Roman" w:hAnsi="Times New Roman"/>
                <w:sz w:val="24"/>
                <w:szCs w:val="24"/>
                <w:lang w:val="en-GB"/>
              </w:rPr>
              <w:t>Expected time of enrolment</w:t>
            </w:r>
            <w:r w:rsidR="00AF7CC4" w:rsidRPr="00AB0FAD">
              <w:rPr>
                <w:rFonts w:ascii="Times New Roman" w:hAnsi="Times New Roman"/>
                <w:sz w:val="24"/>
                <w:szCs w:val="24"/>
                <w:lang w:val="en-GB"/>
              </w:rPr>
              <w:t>:</w:t>
            </w:r>
          </w:p>
        </w:tc>
        <w:tc>
          <w:tcPr>
            <w:tcW w:w="3109" w:type="dxa"/>
            <w:gridSpan w:val="3"/>
            <w:vAlign w:val="center"/>
          </w:tcPr>
          <w:p w14:paraId="0B73B907" w14:textId="77777777" w:rsidR="00AF7CC4" w:rsidRPr="00AB0FAD" w:rsidRDefault="00AF7CC4" w:rsidP="00AF7CC4">
            <w:pPr>
              <w:rPr>
                <w:rFonts w:ascii="Times New Roman" w:hAnsi="Times New Roman"/>
                <w:sz w:val="24"/>
                <w:szCs w:val="24"/>
              </w:rPr>
            </w:pPr>
          </w:p>
        </w:tc>
        <w:tc>
          <w:tcPr>
            <w:tcW w:w="3405" w:type="dxa"/>
            <w:gridSpan w:val="3"/>
            <w:vAlign w:val="center"/>
          </w:tcPr>
          <w:p w14:paraId="718DF4CB" w14:textId="77777777" w:rsidR="00AF7CC4" w:rsidRPr="00AB0FAD" w:rsidRDefault="00AF7CC4" w:rsidP="00AF7CC4">
            <w:pPr>
              <w:rPr>
                <w:rFonts w:ascii="Times New Roman" w:hAnsi="Times New Roman"/>
                <w:sz w:val="24"/>
                <w:szCs w:val="24"/>
              </w:rPr>
            </w:pPr>
          </w:p>
        </w:tc>
      </w:tr>
      <w:tr w:rsidR="00037D38" w:rsidRPr="00AB0FAD" w14:paraId="68551E6F" w14:textId="77777777" w:rsidTr="003E64E5">
        <w:trPr>
          <w:trHeight w:val="340"/>
          <w:jc w:val="center"/>
        </w:trPr>
        <w:tc>
          <w:tcPr>
            <w:tcW w:w="2982" w:type="dxa"/>
            <w:gridSpan w:val="2"/>
            <w:vAlign w:val="center"/>
          </w:tcPr>
          <w:p w14:paraId="69166133" w14:textId="2E6E8CEE" w:rsidR="00037D38" w:rsidRPr="00AB0FAD" w:rsidRDefault="004519AB" w:rsidP="009A023F">
            <w:pPr>
              <w:jc w:val="both"/>
              <w:rPr>
                <w:rFonts w:ascii="Times New Roman" w:hAnsi="Times New Roman"/>
                <w:sz w:val="24"/>
                <w:szCs w:val="24"/>
                <w:lang w:val="en-GB"/>
              </w:rPr>
            </w:pPr>
            <w:r w:rsidRPr="00AB0FAD">
              <w:rPr>
                <w:rFonts w:ascii="Times New Roman" w:hAnsi="Times New Roman"/>
                <w:sz w:val="24"/>
                <w:szCs w:val="24"/>
                <w:lang w:val="en-GB"/>
              </w:rPr>
              <w:t>Expected term for the preparation of the dissertation</w:t>
            </w:r>
            <w:r w:rsidR="00037D38" w:rsidRPr="00AB0FAD">
              <w:rPr>
                <w:rFonts w:ascii="Times New Roman" w:hAnsi="Times New Roman"/>
                <w:sz w:val="24"/>
                <w:szCs w:val="24"/>
                <w:lang w:val="en-GB"/>
              </w:rPr>
              <w:t>:</w:t>
            </w:r>
          </w:p>
        </w:tc>
        <w:tc>
          <w:tcPr>
            <w:tcW w:w="6514" w:type="dxa"/>
            <w:gridSpan w:val="6"/>
            <w:vAlign w:val="center"/>
          </w:tcPr>
          <w:p w14:paraId="1A9BDC0A" w14:textId="77777777" w:rsidR="00037D38" w:rsidRPr="00AB0FAD" w:rsidRDefault="00037D38" w:rsidP="009A023F">
            <w:pPr>
              <w:rPr>
                <w:rFonts w:ascii="Times New Roman" w:hAnsi="Times New Roman"/>
                <w:sz w:val="24"/>
                <w:szCs w:val="24"/>
              </w:rPr>
            </w:pPr>
          </w:p>
        </w:tc>
      </w:tr>
      <w:tr w:rsidR="00037D38" w:rsidRPr="00AB0FAD" w14:paraId="3689E553" w14:textId="77777777" w:rsidTr="003E64E5">
        <w:trPr>
          <w:trHeight w:val="706"/>
          <w:jc w:val="center"/>
        </w:trPr>
        <w:tc>
          <w:tcPr>
            <w:tcW w:w="9496" w:type="dxa"/>
            <w:gridSpan w:val="8"/>
            <w:vAlign w:val="center"/>
          </w:tcPr>
          <w:p w14:paraId="247D6802" w14:textId="60676583" w:rsidR="00037D38" w:rsidRPr="00AB0FAD" w:rsidRDefault="004519AB" w:rsidP="009A023F">
            <w:pPr>
              <w:jc w:val="both"/>
              <w:rPr>
                <w:rFonts w:ascii="Times New Roman" w:hAnsi="Times New Roman"/>
                <w:sz w:val="24"/>
                <w:szCs w:val="24"/>
                <w:lang w:val="en-GB"/>
              </w:rPr>
            </w:pPr>
            <w:r w:rsidRPr="00AB0FAD">
              <w:rPr>
                <w:rFonts w:ascii="Times New Roman" w:hAnsi="Times New Roman"/>
                <w:sz w:val="24"/>
                <w:szCs w:val="24"/>
                <w:lang w:val="en-GB"/>
              </w:rPr>
              <w:t>Tuition</w:t>
            </w:r>
          </w:p>
          <w:p w14:paraId="7A0BECD7" w14:textId="6E0D913D" w:rsidR="00037D38" w:rsidRPr="00AB0FAD" w:rsidRDefault="004519AB" w:rsidP="009A023F">
            <w:pPr>
              <w:jc w:val="both"/>
              <w:rPr>
                <w:rFonts w:ascii="Times New Roman" w:hAnsi="Times New Roman"/>
                <w:sz w:val="24"/>
                <w:szCs w:val="24"/>
              </w:rPr>
            </w:pPr>
            <w:r w:rsidRPr="00AB0FAD">
              <w:rPr>
                <w:rFonts w:ascii="Times New Roman" w:hAnsi="Times New Roman"/>
                <w:sz w:val="24"/>
                <w:szCs w:val="24"/>
                <w:lang w:val="en-GB"/>
              </w:rPr>
              <w:t>The Doctoral Student is only liable to pay tuition at the institution at which he/she pursues his/her studies and research as set hereunder:</w:t>
            </w:r>
          </w:p>
        </w:tc>
      </w:tr>
      <w:tr w:rsidR="00037D38" w:rsidRPr="00AB0FAD" w14:paraId="03677973" w14:textId="77777777" w:rsidTr="003E64E5">
        <w:trPr>
          <w:trHeight w:val="712"/>
          <w:jc w:val="center"/>
        </w:trPr>
        <w:tc>
          <w:tcPr>
            <w:tcW w:w="2982" w:type="dxa"/>
            <w:gridSpan w:val="2"/>
          </w:tcPr>
          <w:p w14:paraId="632F664F" w14:textId="46B33040" w:rsidR="00037D38" w:rsidRPr="00AB0FAD" w:rsidRDefault="003D05B0" w:rsidP="009A023F">
            <w:pPr>
              <w:jc w:val="both"/>
              <w:rPr>
                <w:rFonts w:ascii="Times New Roman" w:hAnsi="Times New Roman"/>
                <w:sz w:val="24"/>
                <w:szCs w:val="24"/>
              </w:rPr>
            </w:pPr>
            <w:r w:rsidRPr="00AB0FAD">
              <w:rPr>
                <w:rFonts w:ascii="Times New Roman" w:hAnsi="Times New Roman"/>
                <w:sz w:val="24"/>
                <w:szCs w:val="24"/>
                <w:lang w:val="en-GB"/>
              </w:rPr>
              <w:t>Expected number and duration of study/research periods at a particular Institution:</w:t>
            </w:r>
          </w:p>
        </w:tc>
        <w:tc>
          <w:tcPr>
            <w:tcW w:w="3109" w:type="dxa"/>
            <w:gridSpan w:val="3"/>
          </w:tcPr>
          <w:p w14:paraId="2C74D7A4" w14:textId="77777777" w:rsidR="00037D38" w:rsidRPr="00AB0FAD" w:rsidRDefault="00AF7CC4" w:rsidP="00A36B96">
            <w:pPr>
              <w:jc w:val="both"/>
              <w:rPr>
                <w:rFonts w:ascii="Times New Roman" w:hAnsi="Times New Roman"/>
                <w:sz w:val="24"/>
                <w:szCs w:val="24"/>
              </w:rPr>
            </w:pPr>
            <w:r w:rsidRPr="00AB0FAD">
              <w:rPr>
                <w:rFonts w:ascii="Times New Roman" w:hAnsi="Times New Roman"/>
                <w:sz w:val="24"/>
                <w:szCs w:val="24"/>
              </w:rPr>
              <w:t>1.</w:t>
            </w:r>
          </w:p>
          <w:p w14:paraId="19817A7C" w14:textId="77777777" w:rsidR="00AF7CC4" w:rsidRPr="00AB0FAD" w:rsidRDefault="00AF7CC4" w:rsidP="00A36B96">
            <w:pPr>
              <w:jc w:val="both"/>
              <w:rPr>
                <w:rFonts w:ascii="Times New Roman" w:hAnsi="Times New Roman"/>
                <w:sz w:val="24"/>
                <w:szCs w:val="24"/>
              </w:rPr>
            </w:pPr>
            <w:r w:rsidRPr="00AB0FAD">
              <w:rPr>
                <w:rFonts w:ascii="Times New Roman" w:hAnsi="Times New Roman"/>
                <w:sz w:val="24"/>
                <w:szCs w:val="24"/>
              </w:rPr>
              <w:t>2.</w:t>
            </w:r>
          </w:p>
          <w:p w14:paraId="17449A9A" w14:textId="77777777" w:rsidR="00AF7CC4" w:rsidRPr="00AB0FAD" w:rsidRDefault="00AF7CC4" w:rsidP="00A36B96">
            <w:pPr>
              <w:jc w:val="both"/>
              <w:rPr>
                <w:rFonts w:ascii="Times New Roman" w:hAnsi="Times New Roman"/>
                <w:sz w:val="24"/>
                <w:szCs w:val="24"/>
              </w:rPr>
            </w:pPr>
            <w:r w:rsidRPr="00AB0FAD">
              <w:rPr>
                <w:rFonts w:ascii="Times New Roman" w:hAnsi="Times New Roman"/>
                <w:sz w:val="24"/>
                <w:szCs w:val="24"/>
              </w:rPr>
              <w:t>3.</w:t>
            </w:r>
          </w:p>
          <w:p w14:paraId="3DEBB839" w14:textId="77777777" w:rsidR="00AF7CC4" w:rsidRPr="00AB0FAD" w:rsidRDefault="00AF7CC4" w:rsidP="00A36B96">
            <w:pPr>
              <w:jc w:val="both"/>
              <w:rPr>
                <w:rFonts w:ascii="Times New Roman" w:hAnsi="Times New Roman"/>
                <w:sz w:val="24"/>
                <w:szCs w:val="24"/>
              </w:rPr>
            </w:pPr>
            <w:r w:rsidRPr="00AB0FAD">
              <w:rPr>
                <w:rFonts w:ascii="Times New Roman" w:hAnsi="Times New Roman"/>
                <w:sz w:val="24"/>
                <w:szCs w:val="24"/>
              </w:rPr>
              <w:t>4.</w:t>
            </w:r>
          </w:p>
          <w:p w14:paraId="170737FA" w14:textId="77777777" w:rsidR="00AF7CC4" w:rsidRPr="00AB0FAD" w:rsidRDefault="00AF7CC4" w:rsidP="00A36B96">
            <w:pPr>
              <w:jc w:val="both"/>
              <w:rPr>
                <w:rFonts w:ascii="Times New Roman" w:hAnsi="Times New Roman"/>
                <w:sz w:val="24"/>
                <w:szCs w:val="24"/>
              </w:rPr>
            </w:pPr>
            <w:r w:rsidRPr="00AB0FAD">
              <w:rPr>
                <w:rFonts w:ascii="Times New Roman" w:hAnsi="Times New Roman"/>
                <w:sz w:val="24"/>
                <w:szCs w:val="24"/>
              </w:rPr>
              <w:t>5.</w:t>
            </w:r>
          </w:p>
          <w:p w14:paraId="0AFB406C" w14:textId="77777777" w:rsidR="00AF7CC4" w:rsidRPr="00AB0FAD" w:rsidRDefault="00AF7CC4" w:rsidP="00A36B96">
            <w:pPr>
              <w:jc w:val="both"/>
              <w:rPr>
                <w:rFonts w:ascii="Times New Roman" w:hAnsi="Times New Roman"/>
                <w:sz w:val="24"/>
                <w:szCs w:val="24"/>
              </w:rPr>
            </w:pPr>
            <w:r w:rsidRPr="00AB0FAD">
              <w:rPr>
                <w:rFonts w:ascii="Times New Roman" w:hAnsi="Times New Roman"/>
                <w:sz w:val="24"/>
                <w:szCs w:val="24"/>
              </w:rPr>
              <w:t>6.</w:t>
            </w:r>
          </w:p>
          <w:p w14:paraId="63E33777" w14:textId="77777777" w:rsidR="006056F8" w:rsidRPr="00AB0FAD" w:rsidRDefault="006056F8" w:rsidP="00A36B96">
            <w:pPr>
              <w:jc w:val="both"/>
              <w:rPr>
                <w:rFonts w:ascii="Times New Roman" w:hAnsi="Times New Roman"/>
                <w:sz w:val="24"/>
                <w:szCs w:val="24"/>
              </w:rPr>
            </w:pPr>
            <w:r w:rsidRPr="00AB0FAD">
              <w:rPr>
                <w:rFonts w:ascii="Times New Roman" w:hAnsi="Times New Roman"/>
                <w:sz w:val="24"/>
                <w:szCs w:val="24"/>
              </w:rPr>
              <w:t>7.</w:t>
            </w:r>
          </w:p>
          <w:p w14:paraId="1ED3ADF8" w14:textId="77777777" w:rsidR="006056F8" w:rsidRPr="00AB0FAD" w:rsidRDefault="006056F8" w:rsidP="00300618">
            <w:pPr>
              <w:jc w:val="both"/>
              <w:rPr>
                <w:rFonts w:ascii="Times New Roman" w:hAnsi="Times New Roman"/>
                <w:sz w:val="24"/>
                <w:szCs w:val="24"/>
              </w:rPr>
            </w:pPr>
            <w:r w:rsidRPr="00AB0FAD">
              <w:rPr>
                <w:rFonts w:ascii="Times New Roman" w:hAnsi="Times New Roman"/>
                <w:sz w:val="24"/>
                <w:szCs w:val="24"/>
              </w:rPr>
              <w:t>8.</w:t>
            </w:r>
          </w:p>
          <w:p w14:paraId="39C5BF7D" w14:textId="41E19D09" w:rsidR="008A3E23" w:rsidRPr="00AB0FAD" w:rsidRDefault="003D05B0" w:rsidP="00A36B96">
            <w:pPr>
              <w:jc w:val="both"/>
              <w:rPr>
                <w:rFonts w:ascii="Times New Roman" w:hAnsi="Times New Roman"/>
                <w:sz w:val="24"/>
                <w:szCs w:val="24"/>
                <w:lang w:val="en-GB"/>
              </w:rPr>
            </w:pPr>
            <w:r w:rsidRPr="00AB0FAD">
              <w:rPr>
                <w:rStyle w:val="markedcontent"/>
                <w:rFonts w:ascii="Times New Roman" w:hAnsi="Times New Roman"/>
                <w:sz w:val="24"/>
                <w:szCs w:val="24"/>
                <w:lang w:val="en-GB"/>
              </w:rPr>
              <w:t>The student status, as prescribed by law, shall expire at the end of the eight</w:t>
            </w:r>
            <w:r w:rsidR="00FD3949" w:rsidRPr="00AB0FAD">
              <w:rPr>
                <w:rStyle w:val="markedcontent"/>
                <w:rFonts w:ascii="Times New Roman" w:hAnsi="Times New Roman"/>
                <w:sz w:val="24"/>
                <w:szCs w:val="24"/>
                <w:lang w:val="en-GB"/>
              </w:rPr>
              <w:t>h</w:t>
            </w:r>
            <w:r w:rsidRPr="00AB0FAD">
              <w:rPr>
                <w:rStyle w:val="markedcontent"/>
                <w:rFonts w:ascii="Times New Roman" w:hAnsi="Times New Roman"/>
                <w:sz w:val="24"/>
                <w:szCs w:val="24"/>
                <w:lang w:val="en-GB"/>
              </w:rPr>
              <w:t xml:space="preserve"> semester of the doctoral programme in which the Doctoral Student is enrolled.</w:t>
            </w:r>
          </w:p>
        </w:tc>
        <w:tc>
          <w:tcPr>
            <w:tcW w:w="3405" w:type="dxa"/>
            <w:gridSpan w:val="3"/>
          </w:tcPr>
          <w:p w14:paraId="724FE152" w14:textId="77777777" w:rsidR="00AF7CC4" w:rsidRPr="00AB0FAD" w:rsidRDefault="00AF7CC4" w:rsidP="00AF7CC4">
            <w:pPr>
              <w:rPr>
                <w:rFonts w:ascii="Times New Roman" w:hAnsi="Times New Roman"/>
                <w:sz w:val="24"/>
                <w:szCs w:val="24"/>
              </w:rPr>
            </w:pPr>
            <w:r w:rsidRPr="00AB0FAD">
              <w:rPr>
                <w:rFonts w:ascii="Times New Roman" w:hAnsi="Times New Roman"/>
                <w:sz w:val="24"/>
                <w:szCs w:val="24"/>
              </w:rPr>
              <w:t>1.</w:t>
            </w:r>
          </w:p>
          <w:p w14:paraId="7D83E87E" w14:textId="77777777" w:rsidR="00AF7CC4" w:rsidRPr="00AB0FAD" w:rsidRDefault="00AF7CC4" w:rsidP="00AF7CC4">
            <w:pPr>
              <w:rPr>
                <w:rFonts w:ascii="Times New Roman" w:hAnsi="Times New Roman"/>
                <w:sz w:val="24"/>
                <w:szCs w:val="24"/>
              </w:rPr>
            </w:pPr>
            <w:r w:rsidRPr="00AB0FAD">
              <w:rPr>
                <w:rFonts w:ascii="Times New Roman" w:hAnsi="Times New Roman"/>
                <w:sz w:val="24"/>
                <w:szCs w:val="24"/>
              </w:rPr>
              <w:t>2.</w:t>
            </w:r>
          </w:p>
          <w:p w14:paraId="487B2495" w14:textId="77777777" w:rsidR="00AF7CC4" w:rsidRPr="00AB0FAD" w:rsidRDefault="00AF7CC4" w:rsidP="00AF7CC4">
            <w:pPr>
              <w:rPr>
                <w:rFonts w:ascii="Times New Roman" w:hAnsi="Times New Roman"/>
                <w:sz w:val="24"/>
                <w:szCs w:val="24"/>
              </w:rPr>
            </w:pPr>
            <w:r w:rsidRPr="00AB0FAD">
              <w:rPr>
                <w:rFonts w:ascii="Times New Roman" w:hAnsi="Times New Roman"/>
                <w:sz w:val="24"/>
                <w:szCs w:val="24"/>
              </w:rPr>
              <w:t>3.</w:t>
            </w:r>
          </w:p>
          <w:p w14:paraId="373736E1" w14:textId="77777777" w:rsidR="00AF7CC4" w:rsidRPr="00AB0FAD" w:rsidRDefault="00AF7CC4" w:rsidP="00AF7CC4">
            <w:pPr>
              <w:rPr>
                <w:rFonts w:ascii="Times New Roman" w:hAnsi="Times New Roman"/>
                <w:sz w:val="24"/>
                <w:szCs w:val="24"/>
              </w:rPr>
            </w:pPr>
            <w:r w:rsidRPr="00AB0FAD">
              <w:rPr>
                <w:rFonts w:ascii="Times New Roman" w:hAnsi="Times New Roman"/>
                <w:sz w:val="24"/>
                <w:szCs w:val="24"/>
              </w:rPr>
              <w:t>4.</w:t>
            </w:r>
          </w:p>
          <w:p w14:paraId="5C412BE8" w14:textId="77777777" w:rsidR="00AF7CC4" w:rsidRPr="00AB0FAD" w:rsidRDefault="00AF7CC4" w:rsidP="00AF7CC4">
            <w:pPr>
              <w:rPr>
                <w:rFonts w:ascii="Times New Roman" w:hAnsi="Times New Roman"/>
                <w:sz w:val="24"/>
                <w:szCs w:val="24"/>
              </w:rPr>
            </w:pPr>
            <w:r w:rsidRPr="00AB0FAD">
              <w:rPr>
                <w:rFonts w:ascii="Times New Roman" w:hAnsi="Times New Roman"/>
                <w:sz w:val="24"/>
                <w:szCs w:val="24"/>
              </w:rPr>
              <w:t>5.</w:t>
            </w:r>
          </w:p>
          <w:p w14:paraId="4B3E38C6" w14:textId="77777777" w:rsidR="00037D38" w:rsidRPr="00AB0FAD" w:rsidRDefault="00AF7CC4" w:rsidP="009A023F">
            <w:pPr>
              <w:rPr>
                <w:rFonts w:ascii="Times New Roman" w:hAnsi="Times New Roman"/>
                <w:sz w:val="24"/>
                <w:szCs w:val="24"/>
              </w:rPr>
            </w:pPr>
            <w:r w:rsidRPr="00AB0FAD">
              <w:rPr>
                <w:rFonts w:ascii="Times New Roman" w:hAnsi="Times New Roman"/>
                <w:sz w:val="24"/>
                <w:szCs w:val="24"/>
              </w:rPr>
              <w:t>6.</w:t>
            </w:r>
          </w:p>
          <w:p w14:paraId="2D14E770" w14:textId="77777777" w:rsidR="006056F8" w:rsidRPr="00AB0FAD" w:rsidRDefault="006056F8" w:rsidP="009A023F">
            <w:pPr>
              <w:rPr>
                <w:rFonts w:ascii="Times New Roman" w:hAnsi="Times New Roman"/>
                <w:sz w:val="24"/>
                <w:szCs w:val="24"/>
              </w:rPr>
            </w:pPr>
            <w:r w:rsidRPr="00AB0FAD">
              <w:rPr>
                <w:rFonts w:ascii="Times New Roman" w:hAnsi="Times New Roman"/>
                <w:sz w:val="24"/>
                <w:szCs w:val="24"/>
              </w:rPr>
              <w:t>7.</w:t>
            </w:r>
          </w:p>
          <w:p w14:paraId="15FF6F8F" w14:textId="77777777" w:rsidR="006056F8" w:rsidRPr="00AB0FAD" w:rsidRDefault="006056F8" w:rsidP="009A023F">
            <w:pPr>
              <w:rPr>
                <w:rFonts w:ascii="Times New Roman" w:hAnsi="Times New Roman"/>
                <w:sz w:val="24"/>
                <w:szCs w:val="24"/>
              </w:rPr>
            </w:pPr>
            <w:r w:rsidRPr="00AB0FAD">
              <w:rPr>
                <w:rFonts w:ascii="Times New Roman" w:hAnsi="Times New Roman"/>
                <w:sz w:val="24"/>
                <w:szCs w:val="24"/>
              </w:rPr>
              <w:t>8.</w:t>
            </w:r>
          </w:p>
        </w:tc>
      </w:tr>
      <w:tr w:rsidR="00037D38" w:rsidRPr="00AB0FAD" w14:paraId="43BDCDF5" w14:textId="77777777" w:rsidTr="003E64E5">
        <w:trPr>
          <w:trHeight w:val="1603"/>
          <w:jc w:val="center"/>
        </w:trPr>
        <w:tc>
          <w:tcPr>
            <w:tcW w:w="2982" w:type="dxa"/>
            <w:gridSpan w:val="2"/>
          </w:tcPr>
          <w:p w14:paraId="0FB33338" w14:textId="4A6B820A" w:rsidR="003D05B0" w:rsidRPr="00AB0FAD" w:rsidRDefault="003D05B0" w:rsidP="003D05B0">
            <w:pPr>
              <w:jc w:val="both"/>
              <w:rPr>
                <w:rFonts w:ascii="Times New Roman" w:hAnsi="Times New Roman"/>
                <w:sz w:val="24"/>
                <w:szCs w:val="24"/>
                <w:lang w:val="en-GB"/>
              </w:rPr>
            </w:pPr>
            <w:r w:rsidRPr="00AB0FAD">
              <w:rPr>
                <w:rFonts w:ascii="Times New Roman" w:hAnsi="Times New Roman"/>
                <w:sz w:val="24"/>
                <w:szCs w:val="24"/>
                <w:lang w:val="en-GB"/>
              </w:rPr>
              <w:t>Study units/credits to be obtained in particular academic terms:</w:t>
            </w:r>
          </w:p>
          <w:p w14:paraId="33AAE29B" w14:textId="1764C3AB" w:rsidR="00037D38" w:rsidRPr="00AB0FAD" w:rsidRDefault="00037D38" w:rsidP="009A023F">
            <w:pPr>
              <w:jc w:val="both"/>
              <w:rPr>
                <w:rFonts w:ascii="Times New Roman" w:hAnsi="Times New Roman"/>
                <w:sz w:val="24"/>
                <w:szCs w:val="24"/>
                <w:lang w:val="en-GB"/>
              </w:rPr>
            </w:pPr>
          </w:p>
        </w:tc>
        <w:tc>
          <w:tcPr>
            <w:tcW w:w="3109" w:type="dxa"/>
            <w:gridSpan w:val="3"/>
          </w:tcPr>
          <w:p w14:paraId="3DC42621" w14:textId="77777777" w:rsidR="00B14EF2" w:rsidRPr="00AB0FAD" w:rsidRDefault="00B14EF2" w:rsidP="00A36B96">
            <w:pPr>
              <w:jc w:val="both"/>
              <w:rPr>
                <w:rFonts w:ascii="Times New Roman" w:hAnsi="Times New Roman"/>
                <w:sz w:val="24"/>
                <w:szCs w:val="24"/>
              </w:rPr>
            </w:pPr>
          </w:p>
          <w:p w14:paraId="28F7A751" w14:textId="77777777" w:rsidR="00B14EF2" w:rsidRPr="00AB0FAD" w:rsidRDefault="00B14EF2" w:rsidP="00A36B96">
            <w:pPr>
              <w:jc w:val="both"/>
              <w:rPr>
                <w:rFonts w:ascii="Times New Roman" w:hAnsi="Times New Roman"/>
                <w:sz w:val="24"/>
                <w:szCs w:val="24"/>
              </w:rPr>
            </w:pPr>
          </w:p>
          <w:p w14:paraId="3FDA9469" w14:textId="77777777" w:rsidR="00B14EF2" w:rsidRPr="00AB0FAD" w:rsidRDefault="00B14EF2" w:rsidP="00A36B96">
            <w:pPr>
              <w:jc w:val="both"/>
              <w:rPr>
                <w:rFonts w:ascii="Times New Roman" w:hAnsi="Times New Roman"/>
                <w:sz w:val="24"/>
                <w:szCs w:val="24"/>
              </w:rPr>
            </w:pPr>
          </w:p>
          <w:p w14:paraId="3F7C4CA6" w14:textId="77777777" w:rsidR="00B14EF2" w:rsidRPr="00AB0FAD" w:rsidRDefault="00B14EF2" w:rsidP="00A36B96">
            <w:pPr>
              <w:jc w:val="both"/>
              <w:rPr>
                <w:rFonts w:ascii="Times New Roman" w:hAnsi="Times New Roman"/>
                <w:sz w:val="24"/>
                <w:szCs w:val="24"/>
              </w:rPr>
            </w:pPr>
          </w:p>
          <w:p w14:paraId="1E95413E" w14:textId="77777777" w:rsidR="00B14EF2" w:rsidRPr="00AB0FAD" w:rsidRDefault="00B14EF2" w:rsidP="00A36B96">
            <w:pPr>
              <w:jc w:val="both"/>
              <w:rPr>
                <w:rFonts w:ascii="Times New Roman" w:hAnsi="Times New Roman"/>
                <w:sz w:val="24"/>
                <w:szCs w:val="24"/>
              </w:rPr>
            </w:pPr>
          </w:p>
          <w:p w14:paraId="5EF49F32" w14:textId="77777777" w:rsidR="00B14EF2" w:rsidRPr="00AB0FAD" w:rsidRDefault="00B14EF2" w:rsidP="00A36B96">
            <w:pPr>
              <w:jc w:val="both"/>
              <w:rPr>
                <w:rFonts w:ascii="Times New Roman" w:hAnsi="Times New Roman"/>
                <w:sz w:val="24"/>
                <w:szCs w:val="24"/>
              </w:rPr>
            </w:pPr>
          </w:p>
          <w:p w14:paraId="698C196D" w14:textId="77777777" w:rsidR="00B14EF2" w:rsidRPr="00AB0FAD" w:rsidRDefault="00B14EF2" w:rsidP="00A36B96">
            <w:pPr>
              <w:jc w:val="both"/>
              <w:rPr>
                <w:rFonts w:ascii="Times New Roman" w:hAnsi="Times New Roman"/>
                <w:sz w:val="24"/>
                <w:szCs w:val="24"/>
              </w:rPr>
            </w:pPr>
          </w:p>
        </w:tc>
        <w:tc>
          <w:tcPr>
            <w:tcW w:w="3405" w:type="dxa"/>
            <w:gridSpan w:val="3"/>
          </w:tcPr>
          <w:p w14:paraId="3EB869C0" w14:textId="77777777" w:rsidR="00037D38" w:rsidRPr="00AB0FAD" w:rsidRDefault="00037D38" w:rsidP="009A023F">
            <w:pPr>
              <w:rPr>
                <w:rFonts w:ascii="Times New Roman" w:hAnsi="Times New Roman"/>
                <w:sz w:val="24"/>
                <w:szCs w:val="24"/>
              </w:rPr>
            </w:pPr>
          </w:p>
        </w:tc>
      </w:tr>
      <w:tr w:rsidR="006D32F6" w:rsidRPr="00AB0FAD" w14:paraId="0B43B81A" w14:textId="77777777" w:rsidTr="003E64E5">
        <w:trPr>
          <w:trHeight w:val="529"/>
          <w:jc w:val="center"/>
        </w:trPr>
        <w:tc>
          <w:tcPr>
            <w:tcW w:w="2982" w:type="dxa"/>
            <w:gridSpan w:val="2"/>
            <w:vAlign w:val="center"/>
          </w:tcPr>
          <w:p w14:paraId="6392F65C" w14:textId="36F0929C" w:rsidR="006D32F6" w:rsidRPr="00AB0FAD" w:rsidRDefault="005F4B69" w:rsidP="00A36B96">
            <w:pPr>
              <w:jc w:val="both"/>
              <w:rPr>
                <w:rFonts w:ascii="Times New Roman" w:hAnsi="Times New Roman"/>
                <w:b/>
                <w:sz w:val="24"/>
                <w:szCs w:val="24"/>
                <w:lang w:val="en-GB"/>
              </w:rPr>
            </w:pPr>
            <w:r w:rsidRPr="00AB0FAD">
              <w:rPr>
                <w:rFonts w:ascii="Times New Roman" w:hAnsi="Times New Roman"/>
                <w:b/>
                <w:sz w:val="24"/>
                <w:szCs w:val="24"/>
                <w:lang w:val="en-GB"/>
              </w:rPr>
              <w:t>Comprehensive examination</w:t>
            </w:r>
          </w:p>
        </w:tc>
        <w:tc>
          <w:tcPr>
            <w:tcW w:w="3109" w:type="dxa"/>
            <w:gridSpan w:val="3"/>
            <w:vAlign w:val="center"/>
          </w:tcPr>
          <w:p w14:paraId="180216C5" w14:textId="7676AD41" w:rsidR="006D32F6" w:rsidRPr="00AB0FAD" w:rsidRDefault="00B964F9" w:rsidP="00A36B96">
            <w:pPr>
              <w:jc w:val="both"/>
              <w:rPr>
                <w:rFonts w:ascii="Times New Roman" w:hAnsi="Times New Roman"/>
                <w:sz w:val="24"/>
                <w:szCs w:val="24"/>
                <w:lang w:val="en-GB"/>
              </w:rPr>
            </w:pPr>
            <w:r w:rsidRPr="00AB0FAD">
              <w:rPr>
                <w:rFonts w:ascii="Times New Roman" w:hAnsi="Times New Roman"/>
                <w:bCs/>
                <w:sz w:val="24"/>
                <w:szCs w:val="24"/>
                <w:lang w:val="en-GB"/>
              </w:rPr>
              <w:t>The doctoral programme consists of research and reporting on said research. It is divided into a training and research phase (semesters 1-4) and a research and dissertation phase (semesters 5-8). Over the course of the programme, at the end of the fourth semester, the Doctoral Student is required to pass a comprehensive examination to mark the end of the training and research phase and the start of the research and dissertation phase, as an assessment of their academic and research progress. The comprehensive examination consists of two main parts. The theoretical part is designed to assess the Doctoral Student’s theoretical knowledge, while the dissertation part is where the Doctoral Student can present the progress made on their academic research. The Doctoral Student may repeat an unsuccessful comprehensive exam once in the same examination period. The Doctoral Student’s student status, and with it the present cooperation agreement</w:t>
            </w:r>
            <w:r w:rsidR="00FD3949" w:rsidRPr="00AB0FAD">
              <w:rPr>
                <w:rFonts w:ascii="Times New Roman" w:hAnsi="Times New Roman"/>
                <w:bCs/>
                <w:sz w:val="24"/>
                <w:szCs w:val="24"/>
                <w:lang w:val="en-GB"/>
              </w:rPr>
              <w:t>,</w:t>
            </w:r>
            <w:r w:rsidRPr="00AB0FAD">
              <w:rPr>
                <w:rFonts w:ascii="Times New Roman" w:hAnsi="Times New Roman"/>
                <w:bCs/>
                <w:sz w:val="24"/>
                <w:szCs w:val="24"/>
                <w:lang w:val="en-GB"/>
              </w:rPr>
              <w:t xml:space="preserve"> shall be terminated</w:t>
            </w:r>
            <w:r w:rsidR="00D27C89" w:rsidRPr="00AB0FAD">
              <w:rPr>
                <w:rFonts w:ascii="Times New Roman" w:hAnsi="Times New Roman"/>
                <w:bCs/>
                <w:sz w:val="24"/>
                <w:szCs w:val="24"/>
                <w:lang w:val="en-GB"/>
              </w:rPr>
              <w:t xml:space="preserve"> on the day of the comprehensive examination</w:t>
            </w:r>
            <w:r w:rsidRPr="00AB0FAD">
              <w:rPr>
                <w:rFonts w:ascii="Times New Roman" w:hAnsi="Times New Roman"/>
                <w:bCs/>
                <w:sz w:val="24"/>
                <w:szCs w:val="24"/>
                <w:lang w:val="en-GB"/>
              </w:rPr>
              <w:t xml:space="preserve"> if they fail to pass </w:t>
            </w:r>
            <w:r w:rsidR="00D27C89" w:rsidRPr="00AB0FAD">
              <w:rPr>
                <w:rFonts w:ascii="Times New Roman" w:hAnsi="Times New Roman"/>
                <w:bCs/>
                <w:sz w:val="24"/>
                <w:szCs w:val="24"/>
                <w:lang w:val="en-GB"/>
              </w:rPr>
              <w:t xml:space="preserve">the </w:t>
            </w:r>
            <w:r w:rsidRPr="00AB0FAD">
              <w:rPr>
                <w:rFonts w:ascii="Times New Roman" w:hAnsi="Times New Roman"/>
                <w:bCs/>
                <w:sz w:val="24"/>
                <w:szCs w:val="24"/>
                <w:lang w:val="en-GB"/>
              </w:rPr>
              <w:t>exam.</w:t>
            </w:r>
          </w:p>
        </w:tc>
        <w:tc>
          <w:tcPr>
            <w:tcW w:w="3405" w:type="dxa"/>
            <w:gridSpan w:val="3"/>
            <w:vAlign w:val="center"/>
          </w:tcPr>
          <w:p w14:paraId="233033E6" w14:textId="27481725" w:rsidR="006D32F6" w:rsidRPr="00AB0FAD" w:rsidRDefault="006D32F6" w:rsidP="00B964F9">
            <w:pPr>
              <w:jc w:val="both"/>
              <w:rPr>
                <w:rFonts w:ascii="Times New Roman" w:hAnsi="Times New Roman"/>
                <w:bCs/>
                <w:sz w:val="24"/>
                <w:szCs w:val="24"/>
              </w:rPr>
            </w:pPr>
          </w:p>
        </w:tc>
      </w:tr>
      <w:tr w:rsidR="006056F8" w:rsidRPr="00AB0FAD" w14:paraId="08AABE4D" w14:textId="77777777" w:rsidTr="003E64E5">
        <w:trPr>
          <w:trHeight w:val="529"/>
          <w:jc w:val="center"/>
        </w:trPr>
        <w:tc>
          <w:tcPr>
            <w:tcW w:w="9496" w:type="dxa"/>
            <w:gridSpan w:val="8"/>
            <w:vAlign w:val="center"/>
          </w:tcPr>
          <w:p w14:paraId="3FFA841A" w14:textId="0C042F2B" w:rsidR="006056F8" w:rsidRPr="00AB0FAD" w:rsidRDefault="00DE5033" w:rsidP="008D361E">
            <w:pPr>
              <w:jc w:val="center"/>
              <w:rPr>
                <w:rFonts w:ascii="Times New Roman" w:hAnsi="Times New Roman"/>
                <w:b/>
                <w:sz w:val="24"/>
                <w:szCs w:val="24"/>
              </w:rPr>
            </w:pPr>
            <w:r w:rsidRPr="00AB0FAD">
              <w:rPr>
                <w:rFonts w:ascii="Times New Roman" w:hAnsi="Times New Roman"/>
                <w:b/>
                <w:sz w:val="24"/>
                <w:szCs w:val="24"/>
              </w:rPr>
              <w:t>SUBMISSION AND DEFENCE OF THE DOCTORAL DISSERTATION</w:t>
            </w:r>
          </w:p>
        </w:tc>
      </w:tr>
      <w:tr w:rsidR="009976AE" w:rsidRPr="00AB0FAD" w14:paraId="15CEB78A" w14:textId="77777777" w:rsidTr="003E64E5">
        <w:trPr>
          <w:trHeight w:val="529"/>
          <w:jc w:val="center"/>
        </w:trPr>
        <w:tc>
          <w:tcPr>
            <w:tcW w:w="2982" w:type="dxa"/>
            <w:gridSpan w:val="2"/>
            <w:vAlign w:val="center"/>
          </w:tcPr>
          <w:p w14:paraId="1953562F" w14:textId="20C463D7" w:rsidR="009976AE" w:rsidRPr="00AB0FAD" w:rsidRDefault="00DE5033" w:rsidP="008A3E23">
            <w:pPr>
              <w:rPr>
                <w:rFonts w:ascii="Times New Roman" w:hAnsi="Times New Roman"/>
                <w:sz w:val="24"/>
                <w:szCs w:val="24"/>
                <w:lang w:val="en-GB"/>
              </w:rPr>
            </w:pPr>
            <w:r w:rsidRPr="00AB0FAD">
              <w:rPr>
                <w:rFonts w:ascii="Times New Roman" w:hAnsi="Times New Roman"/>
                <w:sz w:val="24"/>
                <w:szCs w:val="24"/>
                <w:lang w:val="en-GB"/>
              </w:rPr>
              <w:t>Conditions for submitting the dissertation</w:t>
            </w:r>
          </w:p>
        </w:tc>
        <w:tc>
          <w:tcPr>
            <w:tcW w:w="3276" w:type="dxa"/>
            <w:gridSpan w:val="4"/>
            <w:vAlign w:val="center"/>
          </w:tcPr>
          <w:p w14:paraId="2D1E041F" w14:textId="32C20E8B" w:rsidR="009976AE" w:rsidRPr="00AB0FAD" w:rsidRDefault="001D70D1" w:rsidP="00DC1BD2">
            <w:pPr>
              <w:jc w:val="both"/>
              <w:rPr>
                <w:rFonts w:ascii="Times New Roman" w:hAnsi="Times New Roman"/>
                <w:b/>
                <w:sz w:val="24"/>
                <w:szCs w:val="24"/>
              </w:rPr>
            </w:pPr>
            <w:r w:rsidRPr="00AB0FAD">
              <w:rPr>
                <w:rFonts w:ascii="Times New Roman" w:hAnsi="Times New Roman"/>
                <w:bCs/>
                <w:sz w:val="24"/>
                <w:szCs w:val="24"/>
                <w:lang w:val="en-GB"/>
              </w:rPr>
              <w:t xml:space="preserve">The condition for submitting the </w:t>
            </w:r>
            <w:r w:rsidR="00D27C89" w:rsidRPr="00AB0FAD">
              <w:rPr>
                <w:rFonts w:ascii="Times New Roman" w:hAnsi="Times New Roman"/>
                <w:bCs/>
                <w:sz w:val="24"/>
                <w:szCs w:val="24"/>
                <w:lang w:val="en-GB"/>
              </w:rPr>
              <w:t xml:space="preserve">doctoral </w:t>
            </w:r>
            <w:r w:rsidRPr="00AB0FAD">
              <w:rPr>
                <w:rFonts w:ascii="Times New Roman" w:hAnsi="Times New Roman"/>
                <w:bCs/>
                <w:sz w:val="24"/>
                <w:szCs w:val="24"/>
                <w:lang w:val="en-GB"/>
              </w:rPr>
              <w:t xml:space="preserve">dissertation is the obtainment of the </w:t>
            </w:r>
            <w:proofErr w:type="spellStart"/>
            <w:r w:rsidRPr="00AB0FAD">
              <w:rPr>
                <w:rFonts w:ascii="Times New Roman" w:hAnsi="Times New Roman"/>
                <w:bCs/>
                <w:sz w:val="24"/>
                <w:szCs w:val="24"/>
                <w:lang w:val="en-GB"/>
              </w:rPr>
              <w:t>absolutorium</w:t>
            </w:r>
            <w:proofErr w:type="spellEnd"/>
            <w:r w:rsidRPr="00AB0FAD">
              <w:rPr>
                <w:rFonts w:ascii="Times New Roman" w:hAnsi="Times New Roman"/>
                <w:bCs/>
                <w:sz w:val="24"/>
                <w:szCs w:val="24"/>
                <w:lang w:val="en-GB"/>
              </w:rPr>
              <w:t>. The submission of th</w:t>
            </w:r>
            <w:r w:rsidR="00D27C89" w:rsidRPr="00AB0FAD">
              <w:rPr>
                <w:rFonts w:ascii="Times New Roman" w:hAnsi="Times New Roman"/>
                <w:bCs/>
                <w:sz w:val="24"/>
                <w:szCs w:val="24"/>
                <w:lang w:val="en-GB"/>
              </w:rPr>
              <w:t xml:space="preserve">e </w:t>
            </w:r>
            <w:r w:rsidRPr="00AB0FAD">
              <w:rPr>
                <w:rFonts w:ascii="Times New Roman" w:hAnsi="Times New Roman"/>
                <w:bCs/>
                <w:sz w:val="24"/>
                <w:szCs w:val="24"/>
                <w:lang w:val="en-GB"/>
              </w:rPr>
              <w:t>dissertation shall be preceded by the research centre disputation. The Doctoral Student shall submit the dissertation within three academic years following the comprehensive examination, in accordance with the University Doctoral Regulations. This deadline may be extended by a maximum of one academic year in especially justified cases in accordance with the University Doctoral Regulations. The defence of the dissertation is open to the public.</w:t>
            </w:r>
          </w:p>
        </w:tc>
        <w:tc>
          <w:tcPr>
            <w:tcW w:w="3238" w:type="dxa"/>
            <w:gridSpan w:val="2"/>
            <w:vAlign w:val="center"/>
          </w:tcPr>
          <w:p w14:paraId="7390D1D4" w14:textId="704904DE" w:rsidR="009976AE" w:rsidRPr="00AB0FAD" w:rsidRDefault="009976AE" w:rsidP="001D70D1">
            <w:pPr>
              <w:jc w:val="both"/>
              <w:rPr>
                <w:rFonts w:ascii="Times New Roman" w:hAnsi="Times New Roman"/>
                <w:bCs/>
                <w:sz w:val="24"/>
                <w:szCs w:val="24"/>
                <w:lang w:val="en-GB"/>
              </w:rPr>
            </w:pPr>
          </w:p>
        </w:tc>
      </w:tr>
      <w:tr w:rsidR="00037D38" w:rsidRPr="00AB0FAD" w14:paraId="3406F0D2" w14:textId="77777777" w:rsidTr="003E64E5">
        <w:trPr>
          <w:trHeight w:val="533"/>
          <w:jc w:val="center"/>
        </w:trPr>
        <w:tc>
          <w:tcPr>
            <w:tcW w:w="9496" w:type="dxa"/>
            <w:gridSpan w:val="8"/>
            <w:vAlign w:val="center"/>
          </w:tcPr>
          <w:p w14:paraId="3663F6FC" w14:textId="26E5665A" w:rsidR="004E3585" w:rsidRPr="00AB0FAD" w:rsidRDefault="009978A0" w:rsidP="003E64E5">
            <w:pPr>
              <w:jc w:val="center"/>
              <w:rPr>
                <w:rFonts w:ascii="Times New Roman" w:hAnsi="Times New Roman"/>
                <w:b/>
                <w:sz w:val="24"/>
                <w:szCs w:val="24"/>
              </w:rPr>
            </w:pPr>
            <w:r w:rsidRPr="00AB0FAD">
              <w:rPr>
                <w:rFonts w:ascii="Times New Roman" w:hAnsi="Times New Roman"/>
                <w:b/>
                <w:sz w:val="24"/>
                <w:szCs w:val="24"/>
                <w:lang w:val="en-GB"/>
              </w:rPr>
              <w:t>CONDITIONS FOR THE ESTABLISHMENT AND APPOINTMENT OF THE ASSESSMENT COMMITTEE</w:t>
            </w:r>
          </w:p>
        </w:tc>
      </w:tr>
      <w:tr w:rsidR="00037D38" w:rsidRPr="00AB0FAD" w14:paraId="17FCB206" w14:textId="77777777" w:rsidTr="003E64E5">
        <w:trPr>
          <w:trHeight w:val="339"/>
          <w:jc w:val="center"/>
        </w:trPr>
        <w:tc>
          <w:tcPr>
            <w:tcW w:w="9496" w:type="dxa"/>
            <w:gridSpan w:val="8"/>
          </w:tcPr>
          <w:p w14:paraId="095188E0" w14:textId="37BAA57E" w:rsidR="004F4937" w:rsidRPr="00AB0FAD" w:rsidRDefault="004F4937" w:rsidP="005C0CA4">
            <w:pPr>
              <w:jc w:val="both"/>
              <w:rPr>
                <w:rFonts w:ascii="Times New Roman" w:hAnsi="Times New Roman"/>
                <w:sz w:val="24"/>
                <w:szCs w:val="24"/>
              </w:rPr>
            </w:pPr>
            <w:r w:rsidRPr="00AB0FAD">
              <w:rPr>
                <w:rFonts w:ascii="Times New Roman" w:hAnsi="Times New Roman"/>
                <w:sz w:val="24"/>
                <w:szCs w:val="24"/>
                <w:lang w:val="en-GB"/>
              </w:rPr>
              <w:t>The Assessment Committee is designated by the doctoral councils of the Institutions on the grounds of the recommendations of the head</w:t>
            </w:r>
            <w:r w:rsidR="005C0CA4" w:rsidRPr="00AB0FAD">
              <w:rPr>
                <w:rFonts w:ascii="Times New Roman" w:hAnsi="Times New Roman"/>
                <w:sz w:val="24"/>
                <w:szCs w:val="24"/>
                <w:lang w:val="en-GB"/>
              </w:rPr>
              <w:t>s</w:t>
            </w:r>
            <w:r w:rsidRPr="00AB0FAD">
              <w:rPr>
                <w:rFonts w:ascii="Times New Roman" w:hAnsi="Times New Roman"/>
                <w:sz w:val="24"/>
                <w:szCs w:val="24"/>
                <w:lang w:val="en-GB"/>
              </w:rPr>
              <w:t xml:space="preserve"> of the two doctoral schools. With respect to the doctoral procedure, and the defence of the </w:t>
            </w:r>
            <w:r w:rsidR="005C0CA4" w:rsidRPr="00AB0FAD">
              <w:rPr>
                <w:rFonts w:ascii="Times New Roman" w:hAnsi="Times New Roman"/>
                <w:sz w:val="24"/>
                <w:szCs w:val="24"/>
                <w:lang w:val="en-GB"/>
              </w:rPr>
              <w:t>dissertation,</w:t>
            </w:r>
            <w:r w:rsidRPr="00AB0FAD">
              <w:rPr>
                <w:rFonts w:ascii="Times New Roman" w:hAnsi="Times New Roman"/>
                <w:sz w:val="24"/>
                <w:szCs w:val="24"/>
                <w:lang w:val="en-GB"/>
              </w:rPr>
              <w:t xml:space="preserve"> the regulations of the relevant Institution/country are applicable</w:t>
            </w:r>
            <w:r w:rsidR="005C0CA4" w:rsidRPr="00AB0FAD">
              <w:rPr>
                <w:rFonts w:ascii="Times New Roman" w:hAnsi="Times New Roman"/>
                <w:sz w:val="24"/>
                <w:szCs w:val="24"/>
                <w:lang w:val="en-GB"/>
              </w:rPr>
              <w:t>.</w:t>
            </w:r>
          </w:p>
        </w:tc>
      </w:tr>
      <w:tr w:rsidR="00037D38" w:rsidRPr="00AB0FAD" w14:paraId="486689D9" w14:textId="77777777" w:rsidTr="003E64E5">
        <w:trPr>
          <w:trHeight w:val="339"/>
          <w:jc w:val="center"/>
        </w:trPr>
        <w:tc>
          <w:tcPr>
            <w:tcW w:w="2939" w:type="dxa"/>
            <w:vAlign w:val="center"/>
          </w:tcPr>
          <w:p w14:paraId="54464FF1" w14:textId="7916FCF3" w:rsidR="00037D38" w:rsidRPr="00AB0FAD" w:rsidRDefault="005C0CA4" w:rsidP="009A023F">
            <w:pPr>
              <w:rPr>
                <w:rFonts w:ascii="Times New Roman" w:hAnsi="Times New Roman"/>
                <w:sz w:val="24"/>
                <w:szCs w:val="24"/>
              </w:rPr>
            </w:pPr>
            <w:r w:rsidRPr="00AB0FAD">
              <w:rPr>
                <w:rFonts w:ascii="Times New Roman" w:hAnsi="Times New Roman"/>
                <w:sz w:val="24"/>
                <w:szCs w:val="24"/>
                <w:lang w:val="en-GB"/>
              </w:rPr>
              <w:t>Expected place of defence</w:t>
            </w:r>
            <w:r w:rsidR="00037D38" w:rsidRPr="00AB0FAD">
              <w:rPr>
                <w:rFonts w:ascii="Times New Roman" w:hAnsi="Times New Roman"/>
                <w:sz w:val="24"/>
                <w:szCs w:val="24"/>
              </w:rPr>
              <w:t>:</w:t>
            </w:r>
          </w:p>
        </w:tc>
        <w:tc>
          <w:tcPr>
            <w:tcW w:w="6557" w:type="dxa"/>
            <w:gridSpan w:val="7"/>
            <w:vAlign w:val="center"/>
          </w:tcPr>
          <w:p w14:paraId="2875C07F" w14:textId="77777777" w:rsidR="00037D38" w:rsidRPr="00AB0FAD" w:rsidRDefault="00037D38" w:rsidP="009A023F">
            <w:pPr>
              <w:jc w:val="center"/>
              <w:rPr>
                <w:rFonts w:ascii="Times New Roman" w:hAnsi="Times New Roman"/>
                <w:sz w:val="24"/>
                <w:szCs w:val="24"/>
              </w:rPr>
            </w:pPr>
          </w:p>
        </w:tc>
      </w:tr>
      <w:tr w:rsidR="00037D38" w:rsidRPr="00AB0FAD" w14:paraId="01CAD432" w14:textId="77777777" w:rsidTr="003E64E5">
        <w:trPr>
          <w:trHeight w:val="353"/>
          <w:jc w:val="center"/>
        </w:trPr>
        <w:tc>
          <w:tcPr>
            <w:tcW w:w="2939" w:type="dxa"/>
            <w:vAlign w:val="center"/>
          </w:tcPr>
          <w:p w14:paraId="20C32F23" w14:textId="4A91B5D4" w:rsidR="00037D38" w:rsidRPr="00AB0FAD" w:rsidRDefault="005C0CA4" w:rsidP="009A023F">
            <w:pPr>
              <w:rPr>
                <w:rFonts w:ascii="Times New Roman" w:hAnsi="Times New Roman"/>
                <w:sz w:val="24"/>
                <w:szCs w:val="24"/>
                <w:lang w:val="en-GB"/>
              </w:rPr>
            </w:pPr>
            <w:r w:rsidRPr="00AB0FAD">
              <w:rPr>
                <w:rFonts w:ascii="Times New Roman" w:hAnsi="Times New Roman"/>
                <w:sz w:val="24"/>
                <w:szCs w:val="24"/>
                <w:lang w:val="en-GB"/>
              </w:rPr>
              <w:t>Expected time of defence</w:t>
            </w:r>
            <w:r w:rsidR="00037D38" w:rsidRPr="00AB0FAD">
              <w:rPr>
                <w:rFonts w:ascii="Times New Roman" w:hAnsi="Times New Roman"/>
                <w:sz w:val="24"/>
                <w:szCs w:val="24"/>
                <w:lang w:val="en-GB"/>
              </w:rPr>
              <w:t>:</w:t>
            </w:r>
          </w:p>
        </w:tc>
        <w:tc>
          <w:tcPr>
            <w:tcW w:w="6557" w:type="dxa"/>
            <w:gridSpan w:val="7"/>
            <w:vAlign w:val="center"/>
          </w:tcPr>
          <w:p w14:paraId="7AF41B5E" w14:textId="77777777" w:rsidR="00037D38" w:rsidRPr="00AB0FAD" w:rsidRDefault="00037D38" w:rsidP="009A023F">
            <w:pPr>
              <w:jc w:val="center"/>
              <w:rPr>
                <w:rFonts w:ascii="Times New Roman" w:hAnsi="Times New Roman"/>
                <w:sz w:val="24"/>
                <w:szCs w:val="24"/>
              </w:rPr>
            </w:pPr>
          </w:p>
        </w:tc>
      </w:tr>
      <w:tr w:rsidR="00037D38" w:rsidRPr="00AB0FAD" w14:paraId="0CC932B6" w14:textId="77777777" w:rsidTr="003E64E5">
        <w:trPr>
          <w:trHeight w:val="353"/>
          <w:jc w:val="center"/>
        </w:trPr>
        <w:tc>
          <w:tcPr>
            <w:tcW w:w="2939" w:type="dxa"/>
            <w:vAlign w:val="center"/>
          </w:tcPr>
          <w:p w14:paraId="5D3B3D22" w14:textId="5FAB109D" w:rsidR="00037D38" w:rsidRPr="00AB0FAD" w:rsidRDefault="005C0CA4" w:rsidP="009A023F">
            <w:pPr>
              <w:rPr>
                <w:rFonts w:ascii="Times New Roman" w:hAnsi="Times New Roman"/>
                <w:sz w:val="24"/>
                <w:szCs w:val="24"/>
                <w:lang w:val="en-GB"/>
              </w:rPr>
            </w:pPr>
            <w:r w:rsidRPr="00AB0FAD">
              <w:rPr>
                <w:rFonts w:ascii="Times New Roman" w:hAnsi="Times New Roman"/>
                <w:sz w:val="24"/>
                <w:szCs w:val="24"/>
                <w:lang w:val="en-GB"/>
              </w:rPr>
              <w:t>Language of the dissertation</w:t>
            </w:r>
            <w:r w:rsidR="00037D38" w:rsidRPr="00AB0FAD">
              <w:rPr>
                <w:rFonts w:ascii="Times New Roman" w:hAnsi="Times New Roman"/>
                <w:sz w:val="24"/>
                <w:szCs w:val="24"/>
                <w:lang w:val="en-GB"/>
              </w:rPr>
              <w:t>:</w:t>
            </w:r>
          </w:p>
        </w:tc>
        <w:tc>
          <w:tcPr>
            <w:tcW w:w="6557" w:type="dxa"/>
            <w:gridSpan w:val="7"/>
            <w:vAlign w:val="center"/>
          </w:tcPr>
          <w:p w14:paraId="44A51952" w14:textId="77777777" w:rsidR="00037D38" w:rsidRPr="00AB0FAD" w:rsidRDefault="00037D38" w:rsidP="009A023F">
            <w:pPr>
              <w:jc w:val="center"/>
              <w:rPr>
                <w:rFonts w:ascii="Times New Roman" w:hAnsi="Times New Roman"/>
                <w:sz w:val="24"/>
                <w:szCs w:val="24"/>
              </w:rPr>
            </w:pPr>
          </w:p>
        </w:tc>
      </w:tr>
      <w:tr w:rsidR="00037D38" w:rsidRPr="00AB0FAD" w14:paraId="7E7F5EB9" w14:textId="77777777" w:rsidTr="003E64E5">
        <w:trPr>
          <w:trHeight w:val="353"/>
          <w:jc w:val="center"/>
        </w:trPr>
        <w:tc>
          <w:tcPr>
            <w:tcW w:w="2939" w:type="dxa"/>
            <w:vAlign w:val="center"/>
          </w:tcPr>
          <w:p w14:paraId="1DAB3461" w14:textId="0E4A946A" w:rsidR="00037D38" w:rsidRPr="00AB0FAD" w:rsidRDefault="005C0CA4" w:rsidP="009A023F">
            <w:pPr>
              <w:rPr>
                <w:rFonts w:ascii="Times New Roman" w:hAnsi="Times New Roman"/>
                <w:sz w:val="24"/>
                <w:szCs w:val="24"/>
                <w:lang w:val="en-GB"/>
              </w:rPr>
            </w:pPr>
            <w:r w:rsidRPr="00AB0FAD">
              <w:rPr>
                <w:rFonts w:ascii="Times New Roman" w:hAnsi="Times New Roman"/>
                <w:sz w:val="24"/>
                <w:szCs w:val="24"/>
                <w:lang w:val="en-GB"/>
              </w:rPr>
              <w:t>Language of the dissertation’s summary/abstracts</w:t>
            </w:r>
            <w:r w:rsidR="00037D38" w:rsidRPr="00AB0FAD">
              <w:rPr>
                <w:rFonts w:ascii="Times New Roman" w:hAnsi="Times New Roman"/>
                <w:sz w:val="24"/>
                <w:szCs w:val="24"/>
                <w:lang w:val="en-GB"/>
              </w:rPr>
              <w:t>:</w:t>
            </w:r>
          </w:p>
        </w:tc>
        <w:tc>
          <w:tcPr>
            <w:tcW w:w="6557" w:type="dxa"/>
            <w:gridSpan w:val="7"/>
            <w:vAlign w:val="center"/>
          </w:tcPr>
          <w:p w14:paraId="4C0532EC" w14:textId="77777777" w:rsidR="00037D38" w:rsidRPr="00AB0FAD" w:rsidRDefault="00037D38" w:rsidP="009A023F">
            <w:pPr>
              <w:jc w:val="center"/>
              <w:rPr>
                <w:rFonts w:ascii="Times New Roman" w:hAnsi="Times New Roman"/>
                <w:sz w:val="24"/>
                <w:szCs w:val="24"/>
              </w:rPr>
            </w:pPr>
          </w:p>
        </w:tc>
      </w:tr>
      <w:tr w:rsidR="00037D38" w:rsidRPr="00AB0FAD" w14:paraId="25BA13D8" w14:textId="77777777" w:rsidTr="003E64E5">
        <w:trPr>
          <w:trHeight w:val="339"/>
          <w:jc w:val="center"/>
        </w:trPr>
        <w:tc>
          <w:tcPr>
            <w:tcW w:w="2939" w:type="dxa"/>
            <w:vAlign w:val="center"/>
          </w:tcPr>
          <w:p w14:paraId="7761DAFC" w14:textId="49483D51" w:rsidR="00037D38" w:rsidRPr="00AB0FAD" w:rsidRDefault="005C0CA4" w:rsidP="009A023F">
            <w:pPr>
              <w:rPr>
                <w:rFonts w:ascii="Times New Roman" w:hAnsi="Times New Roman"/>
                <w:sz w:val="24"/>
                <w:szCs w:val="24"/>
                <w:lang w:val="en-GB"/>
              </w:rPr>
            </w:pPr>
            <w:r w:rsidRPr="00AB0FAD">
              <w:rPr>
                <w:rFonts w:ascii="Times New Roman" w:hAnsi="Times New Roman"/>
                <w:sz w:val="24"/>
                <w:szCs w:val="24"/>
                <w:lang w:val="en-GB"/>
              </w:rPr>
              <w:t>Language of the defence</w:t>
            </w:r>
            <w:r w:rsidR="00037D38" w:rsidRPr="00AB0FAD">
              <w:rPr>
                <w:rFonts w:ascii="Times New Roman" w:hAnsi="Times New Roman"/>
                <w:sz w:val="24"/>
                <w:szCs w:val="24"/>
                <w:lang w:val="en-GB"/>
              </w:rPr>
              <w:t>:</w:t>
            </w:r>
          </w:p>
        </w:tc>
        <w:tc>
          <w:tcPr>
            <w:tcW w:w="6557" w:type="dxa"/>
            <w:gridSpan w:val="7"/>
            <w:vAlign w:val="center"/>
          </w:tcPr>
          <w:p w14:paraId="001AF873" w14:textId="77777777" w:rsidR="00037D38" w:rsidRPr="00AB0FAD" w:rsidRDefault="00037D38" w:rsidP="009A023F">
            <w:pPr>
              <w:jc w:val="center"/>
              <w:rPr>
                <w:rFonts w:ascii="Times New Roman" w:hAnsi="Times New Roman"/>
                <w:sz w:val="24"/>
                <w:szCs w:val="24"/>
              </w:rPr>
            </w:pPr>
          </w:p>
        </w:tc>
      </w:tr>
      <w:tr w:rsidR="00CC0846" w:rsidRPr="00AB0FAD" w14:paraId="58F3C7ED" w14:textId="77777777" w:rsidTr="003E64E5">
        <w:trPr>
          <w:trHeight w:val="530"/>
          <w:jc w:val="center"/>
        </w:trPr>
        <w:tc>
          <w:tcPr>
            <w:tcW w:w="9496" w:type="dxa"/>
            <w:gridSpan w:val="8"/>
            <w:vAlign w:val="center"/>
          </w:tcPr>
          <w:p w14:paraId="6E98048F" w14:textId="7457AD3F" w:rsidR="00CC0846" w:rsidRPr="00AB0FAD" w:rsidRDefault="005C0CA4" w:rsidP="003E64E5">
            <w:pPr>
              <w:jc w:val="center"/>
              <w:rPr>
                <w:rFonts w:ascii="Times New Roman" w:hAnsi="Times New Roman"/>
                <w:b/>
                <w:sz w:val="24"/>
                <w:szCs w:val="24"/>
                <w:lang w:val="en-GB"/>
              </w:rPr>
            </w:pPr>
            <w:r w:rsidRPr="00AB0FAD">
              <w:rPr>
                <w:rFonts w:ascii="Times New Roman" w:hAnsi="Times New Roman"/>
                <w:b/>
                <w:sz w:val="24"/>
                <w:szCs w:val="24"/>
                <w:lang w:val="en-GB"/>
              </w:rPr>
              <w:t>SOCIAL INSURANCE AND ACCOMMODATION</w:t>
            </w:r>
          </w:p>
        </w:tc>
      </w:tr>
      <w:tr w:rsidR="00CC0846" w:rsidRPr="00AB0FAD" w14:paraId="751F02A1" w14:textId="77777777" w:rsidTr="003E64E5">
        <w:trPr>
          <w:trHeight w:val="530"/>
          <w:jc w:val="center"/>
        </w:trPr>
        <w:tc>
          <w:tcPr>
            <w:tcW w:w="9496" w:type="dxa"/>
            <w:gridSpan w:val="8"/>
          </w:tcPr>
          <w:p w14:paraId="1B49B12E" w14:textId="24228C08" w:rsidR="00CC0846" w:rsidRPr="00AB0FAD" w:rsidRDefault="00B238D0" w:rsidP="00415235">
            <w:pPr>
              <w:jc w:val="both"/>
              <w:rPr>
                <w:rFonts w:ascii="Times New Roman" w:hAnsi="Times New Roman"/>
                <w:sz w:val="24"/>
                <w:szCs w:val="24"/>
                <w:lang w:val="en-GB"/>
              </w:rPr>
            </w:pPr>
            <w:r w:rsidRPr="00AB0FAD">
              <w:rPr>
                <w:rFonts w:ascii="Times New Roman" w:hAnsi="Times New Roman"/>
                <w:sz w:val="24"/>
                <w:szCs w:val="24"/>
                <w:lang w:val="en-GB"/>
              </w:rPr>
              <w:t>Social insurance is required in the host country (of which the Doctoral Student is not a citizen) for the issuance of a residence permit.</w:t>
            </w:r>
          </w:p>
        </w:tc>
      </w:tr>
      <w:tr w:rsidR="00CC0846" w:rsidRPr="00AB0FAD" w14:paraId="05F4C4CC" w14:textId="77777777" w:rsidTr="003E64E5">
        <w:trPr>
          <w:trHeight w:val="530"/>
          <w:jc w:val="center"/>
        </w:trPr>
        <w:tc>
          <w:tcPr>
            <w:tcW w:w="3035" w:type="dxa"/>
            <w:gridSpan w:val="4"/>
            <w:vAlign w:val="center"/>
          </w:tcPr>
          <w:p w14:paraId="41B4E149" w14:textId="4EBC7E51" w:rsidR="00CC0846" w:rsidRPr="00AB0FAD" w:rsidRDefault="00B238D0" w:rsidP="003E64E5">
            <w:pPr>
              <w:rPr>
                <w:rFonts w:ascii="Times New Roman" w:hAnsi="Times New Roman"/>
                <w:sz w:val="24"/>
                <w:szCs w:val="24"/>
                <w:lang w:val="en-GB"/>
              </w:rPr>
            </w:pPr>
            <w:r w:rsidRPr="00AB0FAD">
              <w:rPr>
                <w:rFonts w:ascii="Times New Roman" w:hAnsi="Times New Roman"/>
                <w:sz w:val="24"/>
                <w:szCs w:val="24"/>
                <w:lang w:val="en-GB"/>
              </w:rPr>
              <w:t>Illness, hospital facilities</w:t>
            </w:r>
            <w:r w:rsidR="00CC0846" w:rsidRPr="00AB0FAD">
              <w:rPr>
                <w:rFonts w:ascii="Times New Roman" w:hAnsi="Times New Roman"/>
                <w:sz w:val="24"/>
                <w:szCs w:val="24"/>
                <w:lang w:val="en-GB"/>
              </w:rPr>
              <w:t>:</w:t>
            </w:r>
          </w:p>
        </w:tc>
        <w:tc>
          <w:tcPr>
            <w:tcW w:w="3250" w:type="dxa"/>
            <w:gridSpan w:val="3"/>
          </w:tcPr>
          <w:p w14:paraId="53337EAB" w14:textId="77777777" w:rsidR="00CC0846" w:rsidRPr="00AB0FAD" w:rsidRDefault="00CC0846" w:rsidP="00415235">
            <w:pPr>
              <w:jc w:val="both"/>
              <w:rPr>
                <w:rFonts w:ascii="Times New Roman" w:hAnsi="Times New Roman"/>
                <w:sz w:val="24"/>
                <w:szCs w:val="24"/>
                <w:lang w:val="en-GB"/>
              </w:rPr>
            </w:pPr>
          </w:p>
        </w:tc>
        <w:tc>
          <w:tcPr>
            <w:tcW w:w="3211" w:type="dxa"/>
          </w:tcPr>
          <w:p w14:paraId="798F3518" w14:textId="77777777" w:rsidR="00CC0846" w:rsidRPr="00AB0FAD" w:rsidRDefault="00CC0846" w:rsidP="00415235">
            <w:pPr>
              <w:jc w:val="both"/>
              <w:rPr>
                <w:rFonts w:ascii="Times New Roman" w:hAnsi="Times New Roman"/>
                <w:sz w:val="24"/>
                <w:szCs w:val="24"/>
                <w:lang w:val="en-GB"/>
              </w:rPr>
            </w:pPr>
          </w:p>
        </w:tc>
      </w:tr>
      <w:tr w:rsidR="00CC0846" w:rsidRPr="00AB0FAD" w14:paraId="0A873E85" w14:textId="77777777" w:rsidTr="003E64E5">
        <w:trPr>
          <w:trHeight w:val="530"/>
          <w:jc w:val="center"/>
        </w:trPr>
        <w:tc>
          <w:tcPr>
            <w:tcW w:w="3035" w:type="dxa"/>
            <w:gridSpan w:val="4"/>
          </w:tcPr>
          <w:p w14:paraId="1A2E68F4" w14:textId="53D8BD04" w:rsidR="00CC0846" w:rsidRPr="00AB0FAD" w:rsidRDefault="00B238D0" w:rsidP="003E64E5">
            <w:pPr>
              <w:rPr>
                <w:rFonts w:ascii="Times New Roman" w:hAnsi="Times New Roman"/>
                <w:sz w:val="24"/>
                <w:szCs w:val="24"/>
                <w:lang w:val="en-GB"/>
              </w:rPr>
            </w:pPr>
            <w:r w:rsidRPr="00AB0FAD">
              <w:rPr>
                <w:rFonts w:ascii="Times New Roman" w:hAnsi="Times New Roman"/>
                <w:sz w:val="24"/>
                <w:szCs w:val="24"/>
                <w:lang w:val="en-GB"/>
              </w:rPr>
              <w:t>Accident insurance at the workplace (workshop, laboratory, practice):</w:t>
            </w:r>
          </w:p>
        </w:tc>
        <w:tc>
          <w:tcPr>
            <w:tcW w:w="3250" w:type="dxa"/>
            <w:gridSpan w:val="3"/>
          </w:tcPr>
          <w:p w14:paraId="017D1DE1" w14:textId="77777777" w:rsidR="00CC0846" w:rsidRPr="00AB0FAD" w:rsidRDefault="00CC0846" w:rsidP="00415235">
            <w:pPr>
              <w:jc w:val="both"/>
              <w:rPr>
                <w:rFonts w:ascii="Times New Roman" w:hAnsi="Times New Roman"/>
                <w:sz w:val="24"/>
                <w:szCs w:val="24"/>
                <w:lang w:val="en-GB"/>
              </w:rPr>
            </w:pPr>
          </w:p>
        </w:tc>
        <w:tc>
          <w:tcPr>
            <w:tcW w:w="3211" w:type="dxa"/>
          </w:tcPr>
          <w:p w14:paraId="37EFEDEC" w14:textId="77777777" w:rsidR="00CC0846" w:rsidRPr="00AB0FAD" w:rsidRDefault="00CC0846" w:rsidP="00415235">
            <w:pPr>
              <w:jc w:val="both"/>
              <w:rPr>
                <w:rFonts w:ascii="Times New Roman" w:hAnsi="Times New Roman"/>
                <w:sz w:val="24"/>
                <w:szCs w:val="24"/>
                <w:lang w:val="en-GB"/>
              </w:rPr>
            </w:pPr>
          </w:p>
        </w:tc>
      </w:tr>
      <w:tr w:rsidR="00CC0846" w:rsidRPr="00AB0FAD" w14:paraId="0949764F" w14:textId="77777777" w:rsidTr="003E64E5">
        <w:trPr>
          <w:trHeight w:val="530"/>
          <w:jc w:val="center"/>
        </w:trPr>
        <w:tc>
          <w:tcPr>
            <w:tcW w:w="3035" w:type="dxa"/>
            <w:gridSpan w:val="4"/>
            <w:vAlign w:val="center"/>
          </w:tcPr>
          <w:p w14:paraId="017633B6" w14:textId="60329DE1" w:rsidR="00CC0846" w:rsidRPr="00AB0FAD" w:rsidRDefault="005C0CA4" w:rsidP="003E64E5">
            <w:pPr>
              <w:rPr>
                <w:rFonts w:ascii="Times New Roman" w:hAnsi="Times New Roman"/>
                <w:sz w:val="24"/>
                <w:szCs w:val="24"/>
                <w:lang w:val="en-GB"/>
              </w:rPr>
            </w:pPr>
            <w:r w:rsidRPr="00AB0FAD">
              <w:rPr>
                <w:rFonts w:ascii="Times New Roman" w:hAnsi="Times New Roman"/>
                <w:sz w:val="24"/>
                <w:szCs w:val="24"/>
                <w:lang w:val="en-GB"/>
              </w:rPr>
              <w:t>Accommodation</w:t>
            </w:r>
            <w:r w:rsidR="00CC0846" w:rsidRPr="00AB0FAD">
              <w:rPr>
                <w:rFonts w:ascii="Times New Roman" w:hAnsi="Times New Roman"/>
                <w:sz w:val="24"/>
                <w:szCs w:val="24"/>
                <w:lang w:val="en-GB"/>
              </w:rPr>
              <w:t>:</w:t>
            </w:r>
          </w:p>
        </w:tc>
        <w:tc>
          <w:tcPr>
            <w:tcW w:w="3250" w:type="dxa"/>
            <w:gridSpan w:val="3"/>
          </w:tcPr>
          <w:p w14:paraId="2EAA73DB" w14:textId="77777777" w:rsidR="00CC0846" w:rsidRPr="00AB0FAD" w:rsidRDefault="00CC0846" w:rsidP="00415235">
            <w:pPr>
              <w:jc w:val="both"/>
              <w:rPr>
                <w:rFonts w:ascii="Times New Roman" w:hAnsi="Times New Roman"/>
                <w:sz w:val="24"/>
                <w:szCs w:val="24"/>
                <w:lang w:val="en-GB"/>
              </w:rPr>
            </w:pPr>
          </w:p>
        </w:tc>
        <w:tc>
          <w:tcPr>
            <w:tcW w:w="3211" w:type="dxa"/>
          </w:tcPr>
          <w:p w14:paraId="5C2B6EE0" w14:textId="77777777" w:rsidR="00CC0846" w:rsidRPr="00AB0FAD" w:rsidRDefault="00CC0846" w:rsidP="00415235">
            <w:pPr>
              <w:jc w:val="both"/>
              <w:rPr>
                <w:rFonts w:ascii="Times New Roman" w:hAnsi="Times New Roman"/>
                <w:sz w:val="24"/>
                <w:szCs w:val="24"/>
                <w:lang w:val="en-GB"/>
              </w:rPr>
            </w:pPr>
          </w:p>
        </w:tc>
      </w:tr>
      <w:tr w:rsidR="00037D38" w:rsidRPr="00AB0FAD" w14:paraId="313CC813" w14:textId="77777777" w:rsidTr="003E64E5">
        <w:trPr>
          <w:trHeight w:val="741"/>
          <w:jc w:val="center"/>
        </w:trPr>
        <w:tc>
          <w:tcPr>
            <w:tcW w:w="3035" w:type="dxa"/>
            <w:gridSpan w:val="4"/>
          </w:tcPr>
          <w:p w14:paraId="624C7848" w14:textId="431A4DE6" w:rsidR="00037D38" w:rsidRPr="00AB0FAD" w:rsidRDefault="00B238D0" w:rsidP="009A023F">
            <w:pPr>
              <w:rPr>
                <w:rFonts w:ascii="Times New Roman" w:hAnsi="Times New Roman"/>
                <w:sz w:val="24"/>
                <w:szCs w:val="24"/>
                <w:lang w:val="en-GB"/>
              </w:rPr>
            </w:pPr>
            <w:r w:rsidRPr="00AB0FAD">
              <w:rPr>
                <w:rFonts w:ascii="Times New Roman" w:hAnsi="Times New Roman"/>
                <w:sz w:val="24"/>
                <w:szCs w:val="24"/>
                <w:lang w:val="en-GB"/>
              </w:rPr>
              <w:t>Conditions for the submission, announcement and duplication of the thesis</w:t>
            </w:r>
            <w:r w:rsidR="00037D38" w:rsidRPr="00AB0FAD">
              <w:rPr>
                <w:rFonts w:ascii="Times New Roman" w:hAnsi="Times New Roman"/>
                <w:sz w:val="24"/>
                <w:szCs w:val="24"/>
                <w:lang w:val="en-GB"/>
              </w:rPr>
              <w:t>:</w:t>
            </w:r>
          </w:p>
        </w:tc>
        <w:tc>
          <w:tcPr>
            <w:tcW w:w="3250" w:type="dxa"/>
            <w:gridSpan w:val="3"/>
          </w:tcPr>
          <w:p w14:paraId="2AAF5C37" w14:textId="2227E57B" w:rsidR="00037D38" w:rsidRPr="00AB0FAD" w:rsidRDefault="00F044F9" w:rsidP="009A023F">
            <w:pPr>
              <w:rPr>
                <w:rFonts w:ascii="Times New Roman" w:hAnsi="Times New Roman"/>
                <w:sz w:val="24"/>
                <w:szCs w:val="24"/>
                <w:lang w:val="en-GB"/>
              </w:rPr>
            </w:pPr>
            <w:r w:rsidRPr="00AB0FAD">
              <w:rPr>
                <w:rFonts w:ascii="Times New Roman" w:hAnsi="Times New Roman"/>
                <w:sz w:val="24"/>
                <w:szCs w:val="24"/>
                <w:lang w:val="en-GB"/>
              </w:rPr>
              <w:t>See relevant provisions of the</w:t>
            </w:r>
            <w:r w:rsidR="00B238D0" w:rsidRPr="00AB0FAD">
              <w:rPr>
                <w:rFonts w:ascii="Times New Roman" w:hAnsi="Times New Roman"/>
                <w:sz w:val="24"/>
                <w:szCs w:val="24"/>
                <w:lang w:val="en-GB"/>
              </w:rPr>
              <w:t xml:space="preserve"> University</w:t>
            </w:r>
            <w:r w:rsidRPr="00AB0FAD">
              <w:rPr>
                <w:rFonts w:ascii="Times New Roman" w:hAnsi="Times New Roman"/>
                <w:sz w:val="24"/>
                <w:szCs w:val="24"/>
                <w:lang w:val="en-GB"/>
              </w:rPr>
              <w:t xml:space="preserve"> Doctoral Regulations</w:t>
            </w:r>
          </w:p>
        </w:tc>
        <w:tc>
          <w:tcPr>
            <w:tcW w:w="3211" w:type="dxa"/>
          </w:tcPr>
          <w:p w14:paraId="24717FB3" w14:textId="77777777" w:rsidR="00037D38" w:rsidRPr="00AB0FAD" w:rsidRDefault="00037D38" w:rsidP="009A023F">
            <w:pPr>
              <w:rPr>
                <w:rFonts w:ascii="Times New Roman" w:hAnsi="Times New Roman"/>
                <w:sz w:val="24"/>
                <w:szCs w:val="24"/>
                <w:lang w:val="en-GB"/>
              </w:rPr>
            </w:pPr>
          </w:p>
        </w:tc>
      </w:tr>
      <w:tr w:rsidR="00037D38" w:rsidRPr="00AB0FAD" w14:paraId="0411A38E" w14:textId="77777777" w:rsidTr="003E64E5">
        <w:trPr>
          <w:trHeight w:val="533"/>
          <w:jc w:val="center"/>
        </w:trPr>
        <w:tc>
          <w:tcPr>
            <w:tcW w:w="9496" w:type="dxa"/>
            <w:gridSpan w:val="8"/>
            <w:vAlign w:val="center"/>
          </w:tcPr>
          <w:p w14:paraId="03D456C6" w14:textId="53FA57F5" w:rsidR="00037D38" w:rsidRPr="00AB0FAD" w:rsidRDefault="00802F94" w:rsidP="009A023F">
            <w:pPr>
              <w:jc w:val="center"/>
              <w:rPr>
                <w:rFonts w:ascii="Times New Roman" w:hAnsi="Times New Roman"/>
                <w:b/>
                <w:sz w:val="24"/>
                <w:szCs w:val="24"/>
                <w:lang w:val="en-GB"/>
              </w:rPr>
            </w:pPr>
            <w:r w:rsidRPr="00AB0FAD">
              <w:rPr>
                <w:rFonts w:ascii="Times New Roman" w:hAnsi="Times New Roman"/>
                <w:b/>
                <w:sz w:val="24"/>
                <w:szCs w:val="24"/>
                <w:lang w:val="en-GB"/>
              </w:rPr>
              <w:t>EXPECTED FUNDING OF STUDIES</w:t>
            </w:r>
          </w:p>
        </w:tc>
      </w:tr>
      <w:tr w:rsidR="00037D38" w:rsidRPr="00AB0FAD" w14:paraId="498FA4DD" w14:textId="77777777" w:rsidTr="003E64E5">
        <w:trPr>
          <w:trHeight w:val="438"/>
          <w:jc w:val="center"/>
        </w:trPr>
        <w:tc>
          <w:tcPr>
            <w:tcW w:w="3028" w:type="dxa"/>
            <w:gridSpan w:val="3"/>
            <w:vAlign w:val="center"/>
          </w:tcPr>
          <w:p w14:paraId="33BC25D9" w14:textId="39473098"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Self-financed tuition</w:t>
            </w:r>
            <w:r w:rsidR="00037D38" w:rsidRPr="00AB0FAD">
              <w:rPr>
                <w:rFonts w:ascii="Times New Roman" w:hAnsi="Times New Roman"/>
                <w:sz w:val="24"/>
                <w:szCs w:val="24"/>
                <w:lang w:val="en-GB"/>
              </w:rPr>
              <w:t>:</w:t>
            </w:r>
          </w:p>
        </w:tc>
        <w:tc>
          <w:tcPr>
            <w:tcW w:w="3230" w:type="dxa"/>
            <w:gridSpan w:val="3"/>
            <w:vAlign w:val="center"/>
          </w:tcPr>
          <w:p w14:paraId="5404D690"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58A83F42" w14:textId="77777777" w:rsidR="00037D38" w:rsidRPr="00AB0FAD" w:rsidRDefault="00037D38" w:rsidP="009A023F">
            <w:pPr>
              <w:jc w:val="center"/>
              <w:rPr>
                <w:rFonts w:ascii="Times New Roman" w:hAnsi="Times New Roman"/>
                <w:sz w:val="24"/>
                <w:szCs w:val="24"/>
                <w:lang w:val="en-GB"/>
              </w:rPr>
            </w:pPr>
          </w:p>
        </w:tc>
      </w:tr>
      <w:tr w:rsidR="00312030" w:rsidRPr="00AB0FAD" w14:paraId="78D81E66" w14:textId="77777777" w:rsidTr="003E64E5">
        <w:trPr>
          <w:trHeight w:val="438"/>
          <w:jc w:val="center"/>
        </w:trPr>
        <w:tc>
          <w:tcPr>
            <w:tcW w:w="3028" w:type="dxa"/>
            <w:gridSpan w:val="3"/>
            <w:vAlign w:val="center"/>
          </w:tcPr>
          <w:p w14:paraId="26B47C9E" w14:textId="66F6A59D" w:rsidR="00312030" w:rsidRPr="00AB0FAD" w:rsidRDefault="002469FC" w:rsidP="00312030">
            <w:pPr>
              <w:rPr>
                <w:rFonts w:ascii="Times New Roman" w:hAnsi="Times New Roman"/>
                <w:sz w:val="24"/>
                <w:szCs w:val="24"/>
                <w:lang w:val="en-GB"/>
              </w:rPr>
            </w:pPr>
            <w:r w:rsidRPr="00AB0FAD">
              <w:rPr>
                <w:rFonts w:ascii="Times New Roman" w:hAnsi="Times New Roman"/>
                <w:sz w:val="24"/>
                <w:szCs w:val="24"/>
                <w:lang w:val="en-GB"/>
              </w:rPr>
              <w:t>Expected annual amount</w:t>
            </w:r>
            <w:r w:rsidR="00312030" w:rsidRPr="00AB0FAD">
              <w:rPr>
                <w:rFonts w:ascii="Times New Roman" w:hAnsi="Times New Roman"/>
                <w:sz w:val="24"/>
                <w:szCs w:val="24"/>
                <w:lang w:val="en-GB"/>
              </w:rPr>
              <w:t>:</w:t>
            </w:r>
          </w:p>
        </w:tc>
        <w:tc>
          <w:tcPr>
            <w:tcW w:w="3230" w:type="dxa"/>
            <w:gridSpan w:val="3"/>
            <w:vAlign w:val="center"/>
          </w:tcPr>
          <w:p w14:paraId="751D7410" w14:textId="77777777" w:rsidR="00312030" w:rsidRPr="00AB0FAD" w:rsidRDefault="00312030" w:rsidP="00312030">
            <w:pPr>
              <w:jc w:val="center"/>
              <w:rPr>
                <w:rFonts w:ascii="Times New Roman" w:hAnsi="Times New Roman"/>
                <w:sz w:val="24"/>
                <w:szCs w:val="24"/>
                <w:lang w:val="en-GB"/>
              </w:rPr>
            </w:pPr>
          </w:p>
        </w:tc>
        <w:tc>
          <w:tcPr>
            <w:tcW w:w="3238" w:type="dxa"/>
            <w:gridSpan w:val="2"/>
            <w:vAlign w:val="center"/>
          </w:tcPr>
          <w:p w14:paraId="05FA92A3" w14:textId="77777777" w:rsidR="00312030" w:rsidRPr="00AB0FAD" w:rsidRDefault="00312030" w:rsidP="00312030">
            <w:pPr>
              <w:jc w:val="center"/>
              <w:rPr>
                <w:rFonts w:ascii="Times New Roman" w:hAnsi="Times New Roman"/>
                <w:sz w:val="24"/>
                <w:szCs w:val="24"/>
                <w:lang w:val="en-GB"/>
              </w:rPr>
            </w:pPr>
          </w:p>
        </w:tc>
      </w:tr>
      <w:tr w:rsidR="00312030" w:rsidRPr="00AB0FAD" w14:paraId="261F3B9F" w14:textId="77777777" w:rsidTr="003E64E5">
        <w:trPr>
          <w:trHeight w:val="438"/>
          <w:jc w:val="center"/>
        </w:trPr>
        <w:tc>
          <w:tcPr>
            <w:tcW w:w="3028" w:type="dxa"/>
            <w:gridSpan w:val="3"/>
            <w:vAlign w:val="center"/>
          </w:tcPr>
          <w:p w14:paraId="16132F2F" w14:textId="07FD72CD" w:rsidR="00312030" w:rsidRPr="00AB0FAD" w:rsidRDefault="002469FC" w:rsidP="00312030">
            <w:pPr>
              <w:rPr>
                <w:rFonts w:ascii="Times New Roman" w:hAnsi="Times New Roman"/>
                <w:sz w:val="24"/>
                <w:szCs w:val="24"/>
                <w:lang w:val="en-GB"/>
              </w:rPr>
            </w:pPr>
            <w:r w:rsidRPr="00AB0FAD">
              <w:rPr>
                <w:rFonts w:ascii="Times New Roman" w:hAnsi="Times New Roman"/>
                <w:sz w:val="24"/>
                <w:szCs w:val="24"/>
                <w:lang w:val="en-GB"/>
              </w:rPr>
              <w:t>Duration</w:t>
            </w:r>
            <w:r w:rsidR="00312030" w:rsidRPr="00AB0FAD">
              <w:rPr>
                <w:rFonts w:ascii="Times New Roman" w:hAnsi="Times New Roman"/>
                <w:sz w:val="24"/>
                <w:szCs w:val="24"/>
                <w:lang w:val="en-GB"/>
              </w:rPr>
              <w:t>:</w:t>
            </w:r>
          </w:p>
        </w:tc>
        <w:tc>
          <w:tcPr>
            <w:tcW w:w="3230" w:type="dxa"/>
            <w:gridSpan w:val="3"/>
            <w:vAlign w:val="center"/>
          </w:tcPr>
          <w:p w14:paraId="7905E8ED" w14:textId="77777777" w:rsidR="00312030" w:rsidRPr="00AB0FAD" w:rsidRDefault="00312030" w:rsidP="00312030">
            <w:pPr>
              <w:jc w:val="center"/>
              <w:rPr>
                <w:rFonts w:ascii="Times New Roman" w:hAnsi="Times New Roman"/>
                <w:sz w:val="24"/>
                <w:szCs w:val="24"/>
                <w:lang w:val="en-GB"/>
              </w:rPr>
            </w:pPr>
          </w:p>
        </w:tc>
        <w:tc>
          <w:tcPr>
            <w:tcW w:w="3238" w:type="dxa"/>
            <w:gridSpan w:val="2"/>
            <w:vAlign w:val="center"/>
          </w:tcPr>
          <w:p w14:paraId="72C5B78B" w14:textId="77777777" w:rsidR="00312030" w:rsidRPr="00AB0FAD" w:rsidRDefault="00312030" w:rsidP="00312030">
            <w:pPr>
              <w:jc w:val="center"/>
              <w:rPr>
                <w:rFonts w:ascii="Times New Roman" w:hAnsi="Times New Roman"/>
                <w:sz w:val="24"/>
                <w:szCs w:val="24"/>
                <w:lang w:val="en-GB"/>
              </w:rPr>
            </w:pPr>
          </w:p>
        </w:tc>
      </w:tr>
      <w:tr w:rsidR="00037D38" w:rsidRPr="00AB0FAD" w14:paraId="03C03E27" w14:textId="77777777" w:rsidTr="003E64E5">
        <w:trPr>
          <w:trHeight w:val="438"/>
          <w:jc w:val="center"/>
        </w:trPr>
        <w:tc>
          <w:tcPr>
            <w:tcW w:w="3028" w:type="dxa"/>
            <w:gridSpan w:val="3"/>
            <w:vAlign w:val="center"/>
          </w:tcPr>
          <w:p w14:paraId="173EFA70" w14:textId="30A70627"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Academic/research scholarship</w:t>
            </w:r>
            <w:r w:rsidR="00037D38" w:rsidRPr="00AB0FAD">
              <w:rPr>
                <w:rFonts w:ascii="Times New Roman" w:hAnsi="Times New Roman"/>
                <w:sz w:val="24"/>
                <w:szCs w:val="24"/>
                <w:lang w:val="en-GB"/>
              </w:rPr>
              <w:t>:</w:t>
            </w:r>
          </w:p>
        </w:tc>
        <w:tc>
          <w:tcPr>
            <w:tcW w:w="3230" w:type="dxa"/>
            <w:gridSpan w:val="3"/>
            <w:vAlign w:val="center"/>
          </w:tcPr>
          <w:p w14:paraId="661A4C96"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19F915A6" w14:textId="77777777" w:rsidR="00037D38" w:rsidRPr="00AB0FAD" w:rsidRDefault="00037D38" w:rsidP="009A023F">
            <w:pPr>
              <w:jc w:val="center"/>
              <w:rPr>
                <w:rFonts w:ascii="Times New Roman" w:hAnsi="Times New Roman"/>
                <w:sz w:val="24"/>
                <w:szCs w:val="24"/>
                <w:lang w:val="en-GB"/>
              </w:rPr>
            </w:pPr>
          </w:p>
        </w:tc>
      </w:tr>
      <w:tr w:rsidR="00037D38" w:rsidRPr="00AB0FAD" w14:paraId="7F051290" w14:textId="77777777" w:rsidTr="003E64E5">
        <w:trPr>
          <w:trHeight w:val="438"/>
          <w:jc w:val="center"/>
        </w:trPr>
        <w:tc>
          <w:tcPr>
            <w:tcW w:w="3028" w:type="dxa"/>
            <w:gridSpan w:val="3"/>
            <w:vAlign w:val="center"/>
          </w:tcPr>
          <w:p w14:paraId="011CFE2B" w14:textId="430832BB"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Expected annual amount</w:t>
            </w:r>
            <w:r w:rsidR="00037D38" w:rsidRPr="00AB0FAD">
              <w:rPr>
                <w:rFonts w:ascii="Times New Roman" w:hAnsi="Times New Roman"/>
                <w:sz w:val="24"/>
                <w:szCs w:val="24"/>
                <w:lang w:val="en-GB"/>
              </w:rPr>
              <w:t>:</w:t>
            </w:r>
          </w:p>
        </w:tc>
        <w:tc>
          <w:tcPr>
            <w:tcW w:w="3230" w:type="dxa"/>
            <w:gridSpan w:val="3"/>
            <w:vAlign w:val="center"/>
          </w:tcPr>
          <w:p w14:paraId="504F5A3D"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0F45ACDB" w14:textId="77777777" w:rsidR="00037D38" w:rsidRPr="00AB0FAD" w:rsidRDefault="00037D38" w:rsidP="009A023F">
            <w:pPr>
              <w:jc w:val="center"/>
              <w:rPr>
                <w:rFonts w:ascii="Times New Roman" w:hAnsi="Times New Roman"/>
                <w:sz w:val="24"/>
                <w:szCs w:val="24"/>
                <w:lang w:val="en-GB"/>
              </w:rPr>
            </w:pPr>
          </w:p>
        </w:tc>
      </w:tr>
      <w:tr w:rsidR="00037D38" w:rsidRPr="00AB0FAD" w14:paraId="6379ADE3" w14:textId="77777777" w:rsidTr="003E64E5">
        <w:trPr>
          <w:trHeight w:val="438"/>
          <w:jc w:val="center"/>
        </w:trPr>
        <w:tc>
          <w:tcPr>
            <w:tcW w:w="3028" w:type="dxa"/>
            <w:gridSpan w:val="3"/>
            <w:vAlign w:val="center"/>
          </w:tcPr>
          <w:p w14:paraId="00A629AF" w14:textId="34995E32"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Duration</w:t>
            </w:r>
            <w:r w:rsidR="00037D38" w:rsidRPr="00AB0FAD">
              <w:rPr>
                <w:rFonts w:ascii="Times New Roman" w:hAnsi="Times New Roman"/>
                <w:sz w:val="24"/>
                <w:szCs w:val="24"/>
                <w:lang w:val="en-GB"/>
              </w:rPr>
              <w:t>:</w:t>
            </w:r>
          </w:p>
        </w:tc>
        <w:tc>
          <w:tcPr>
            <w:tcW w:w="3230" w:type="dxa"/>
            <w:gridSpan w:val="3"/>
            <w:vAlign w:val="center"/>
          </w:tcPr>
          <w:p w14:paraId="0199CC5C"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0441983A" w14:textId="77777777" w:rsidR="00037D38" w:rsidRPr="00AB0FAD" w:rsidRDefault="00037D38" w:rsidP="009A023F">
            <w:pPr>
              <w:jc w:val="center"/>
              <w:rPr>
                <w:rFonts w:ascii="Times New Roman" w:hAnsi="Times New Roman"/>
                <w:sz w:val="24"/>
                <w:szCs w:val="24"/>
                <w:lang w:val="en-GB"/>
              </w:rPr>
            </w:pPr>
          </w:p>
        </w:tc>
      </w:tr>
      <w:tr w:rsidR="00037D38" w:rsidRPr="00AB0FAD" w14:paraId="08A8C176" w14:textId="77777777" w:rsidTr="003E64E5">
        <w:trPr>
          <w:trHeight w:val="438"/>
          <w:jc w:val="center"/>
        </w:trPr>
        <w:tc>
          <w:tcPr>
            <w:tcW w:w="3028" w:type="dxa"/>
            <w:gridSpan w:val="3"/>
            <w:vAlign w:val="center"/>
          </w:tcPr>
          <w:p w14:paraId="4E10D399" w14:textId="0E31D266"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Other sources of funding</w:t>
            </w:r>
            <w:r w:rsidR="00037D38" w:rsidRPr="00AB0FAD">
              <w:rPr>
                <w:rFonts w:ascii="Times New Roman" w:hAnsi="Times New Roman"/>
                <w:sz w:val="24"/>
                <w:szCs w:val="24"/>
                <w:lang w:val="en-GB"/>
              </w:rPr>
              <w:t>:</w:t>
            </w:r>
          </w:p>
        </w:tc>
        <w:tc>
          <w:tcPr>
            <w:tcW w:w="3230" w:type="dxa"/>
            <w:gridSpan w:val="3"/>
            <w:vAlign w:val="center"/>
          </w:tcPr>
          <w:p w14:paraId="76927829"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6C18A617" w14:textId="77777777" w:rsidR="00037D38" w:rsidRPr="00AB0FAD" w:rsidRDefault="00037D38" w:rsidP="009A023F">
            <w:pPr>
              <w:jc w:val="center"/>
              <w:rPr>
                <w:rFonts w:ascii="Times New Roman" w:hAnsi="Times New Roman"/>
                <w:sz w:val="24"/>
                <w:szCs w:val="24"/>
                <w:lang w:val="en-GB"/>
              </w:rPr>
            </w:pPr>
          </w:p>
        </w:tc>
      </w:tr>
      <w:tr w:rsidR="00037D38" w:rsidRPr="00AB0FAD" w14:paraId="2BC97514" w14:textId="77777777" w:rsidTr="003E64E5">
        <w:trPr>
          <w:trHeight w:val="438"/>
          <w:jc w:val="center"/>
        </w:trPr>
        <w:tc>
          <w:tcPr>
            <w:tcW w:w="3028" w:type="dxa"/>
            <w:gridSpan w:val="3"/>
            <w:vAlign w:val="center"/>
          </w:tcPr>
          <w:p w14:paraId="4D127E25" w14:textId="6E8CB966"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Expected annual amount</w:t>
            </w:r>
            <w:r w:rsidR="00037D38" w:rsidRPr="00AB0FAD">
              <w:rPr>
                <w:rFonts w:ascii="Times New Roman" w:hAnsi="Times New Roman"/>
                <w:sz w:val="24"/>
                <w:szCs w:val="24"/>
                <w:lang w:val="en-GB"/>
              </w:rPr>
              <w:t>:</w:t>
            </w:r>
          </w:p>
        </w:tc>
        <w:tc>
          <w:tcPr>
            <w:tcW w:w="3230" w:type="dxa"/>
            <w:gridSpan w:val="3"/>
            <w:vAlign w:val="center"/>
          </w:tcPr>
          <w:p w14:paraId="597E26B5" w14:textId="77777777" w:rsidR="00037D38" w:rsidRPr="00AB0FAD" w:rsidRDefault="00037D38" w:rsidP="009A023F">
            <w:pPr>
              <w:jc w:val="center"/>
              <w:rPr>
                <w:rFonts w:ascii="Times New Roman" w:hAnsi="Times New Roman"/>
                <w:sz w:val="24"/>
                <w:szCs w:val="24"/>
                <w:lang w:val="en-GB"/>
              </w:rPr>
            </w:pPr>
          </w:p>
        </w:tc>
        <w:tc>
          <w:tcPr>
            <w:tcW w:w="3238" w:type="dxa"/>
            <w:gridSpan w:val="2"/>
            <w:vAlign w:val="center"/>
          </w:tcPr>
          <w:p w14:paraId="579FE2B7" w14:textId="77777777" w:rsidR="00037D38" w:rsidRPr="00AB0FAD" w:rsidRDefault="00037D38" w:rsidP="009A023F">
            <w:pPr>
              <w:jc w:val="center"/>
              <w:rPr>
                <w:rFonts w:ascii="Times New Roman" w:hAnsi="Times New Roman"/>
                <w:sz w:val="24"/>
                <w:szCs w:val="24"/>
                <w:lang w:val="en-GB"/>
              </w:rPr>
            </w:pPr>
          </w:p>
        </w:tc>
      </w:tr>
      <w:tr w:rsidR="00312030" w:rsidRPr="00AB0FAD" w14:paraId="74C5F8DA" w14:textId="77777777" w:rsidTr="003E64E5">
        <w:trPr>
          <w:trHeight w:val="438"/>
          <w:jc w:val="center"/>
        </w:trPr>
        <w:tc>
          <w:tcPr>
            <w:tcW w:w="3028" w:type="dxa"/>
            <w:gridSpan w:val="3"/>
            <w:vAlign w:val="center"/>
          </w:tcPr>
          <w:p w14:paraId="6A9D37A3" w14:textId="10DC053E" w:rsidR="00312030" w:rsidRPr="00AB0FAD" w:rsidRDefault="002469FC" w:rsidP="00312030">
            <w:pPr>
              <w:rPr>
                <w:rFonts w:ascii="Times New Roman" w:hAnsi="Times New Roman"/>
                <w:sz w:val="24"/>
                <w:szCs w:val="24"/>
                <w:lang w:val="en-GB"/>
              </w:rPr>
            </w:pPr>
            <w:r w:rsidRPr="00AB0FAD">
              <w:rPr>
                <w:rFonts w:ascii="Times New Roman" w:hAnsi="Times New Roman"/>
                <w:sz w:val="24"/>
                <w:szCs w:val="24"/>
                <w:lang w:val="en-GB"/>
              </w:rPr>
              <w:t>Duration</w:t>
            </w:r>
            <w:r w:rsidR="00312030" w:rsidRPr="00AB0FAD">
              <w:rPr>
                <w:rFonts w:ascii="Times New Roman" w:hAnsi="Times New Roman"/>
                <w:sz w:val="24"/>
                <w:szCs w:val="24"/>
                <w:lang w:val="en-GB"/>
              </w:rPr>
              <w:t>:</w:t>
            </w:r>
          </w:p>
        </w:tc>
        <w:tc>
          <w:tcPr>
            <w:tcW w:w="3230" w:type="dxa"/>
            <w:gridSpan w:val="3"/>
            <w:vAlign w:val="center"/>
          </w:tcPr>
          <w:p w14:paraId="2C6C4AF9" w14:textId="77777777" w:rsidR="00312030" w:rsidRPr="00AB0FAD" w:rsidRDefault="00312030" w:rsidP="00312030">
            <w:pPr>
              <w:jc w:val="center"/>
              <w:rPr>
                <w:rFonts w:ascii="Times New Roman" w:hAnsi="Times New Roman"/>
                <w:sz w:val="24"/>
                <w:szCs w:val="24"/>
                <w:lang w:val="en-GB"/>
              </w:rPr>
            </w:pPr>
          </w:p>
        </w:tc>
        <w:tc>
          <w:tcPr>
            <w:tcW w:w="3238" w:type="dxa"/>
            <w:gridSpan w:val="2"/>
            <w:vAlign w:val="center"/>
          </w:tcPr>
          <w:p w14:paraId="5184F55E" w14:textId="77777777" w:rsidR="00312030" w:rsidRPr="00AB0FAD" w:rsidRDefault="00312030" w:rsidP="00312030">
            <w:pPr>
              <w:jc w:val="center"/>
              <w:rPr>
                <w:rFonts w:ascii="Times New Roman" w:hAnsi="Times New Roman"/>
                <w:sz w:val="24"/>
                <w:szCs w:val="24"/>
                <w:lang w:val="en-GB"/>
              </w:rPr>
            </w:pPr>
          </w:p>
        </w:tc>
      </w:tr>
      <w:tr w:rsidR="00312030" w:rsidRPr="00AB0FAD" w14:paraId="164297E3" w14:textId="77777777" w:rsidTr="003E64E5">
        <w:trPr>
          <w:trHeight w:val="438"/>
          <w:jc w:val="center"/>
        </w:trPr>
        <w:tc>
          <w:tcPr>
            <w:tcW w:w="3028" w:type="dxa"/>
            <w:gridSpan w:val="3"/>
            <w:vAlign w:val="center"/>
          </w:tcPr>
          <w:p w14:paraId="69E8BE00" w14:textId="32EB134C" w:rsidR="00312030" w:rsidRPr="00AB0FAD" w:rsidRDefault="002469FC" w:rsidP="00312030">
            <w:pPr>
              <w:rPr>
                <w:rFonts w:ascii="Times New Roman" w:hAnsi="Times New Roman"/>
                <w:sz w:val="24"/>
                <w:szCs w:val="24"/>
                <w:lang w:val="en-GB"/>
              </w:rPr>
            </w:pPr>
            <w:r w:rsidRPr="00AB0FAD">
              <w:rPr>
                <w:rFonts w:ascii="Times New Roman" w:hAnsi="Times New Roman"/>
                <w:sz w:val="24"/>
                <w:szCs w:val="24"/>
                <w:lang w:val="en-GB"/>
              </w:rPr>
              <w:t>Travel allowance</w:t>
            </w:r>
            <w:r w:rsidR="00312030" w:rsidRPr="00AB0FAD">
              <w:rPr>
                <w:rFonts w:ascii="Times New Roman" w:hAnsi="Times New Roman"/>
                <w:sz w:val="24"/>
                <w:szCs w:val="24"/>
                <w:lang w:val="en-GB"/>
              </w:rPr>
              <w:t>:</w:t>
            </w:r>
          </w:p>
        </w:tc>
        <w:tc>
          <w:tcPr>
            <w:tcW w:w="3230" w:type="dxa"/>
            <w:gridSpan w:val="3"/>
            <w:vAlign w:val="center"/>
          </w:tcPr>
          <w:p w14:paraId="20CDFB1D" w14:textId="77777777" w:rsidR="00312030" w:rsidRPr="00AB0FAD" w:rsidRDefault="00312030" w:rsidP="00312030">
            <w:pPr>
              <w:jc w:val="center"/>
              <w:rPr>
                <w:rFonts w:ascii="Times New Roman" w:hAnsi="Times New Roman"/>
                <w:sz w:val="24"/>
                <w:szCs w:val="24"/>
                <w:lang w:val="en-GB"/>
              </w:rPr>
            </w:pPr>
          </w:p>
        </w:tc>
        <w:tc>
          <w:tcPr>
            <w:tcW w:w="3238" w:type="dxa"/>
            <w:gridSpan w:val="2"/>
            <w:vAlign w:val="center"/>
          </w:tcPr>
          <w:p w14:paraId="19275DB5" w14:textId="77777777" w:rsidR="00312030" w:rsidRPr="00AB0FAD" w:rsidRDefault="00312030" w:rsidP="00312030">
            <w:pPr>
              <w:jc w:val="center"/>
              <w:rPr>
                <w:rFonts w:ascii="Times New Roman" w:hAnsi="Times New Roman"/>
                <w:sz w:val="24"/>
                <w:szCs w:val="24"/>
                <w:lang w:val="en-GB"/>
              </w:rPr>
            </w:pPr>
          </w:p>
        </w:tc>
      </w:tr>
      <w:tr w:rsidR="00037D38" w:rsidRPr="00AB0FAD" w14:paraId="3889C88A" w14:textId="77777777" w:rsidTr="003E64E5">
        <w:trPr>
          <w:trHeight w:val="533"/>
          <w:jc w:val="center"/>
        </w:trPr>
        <w:tc>
          <w:tcPr>
            <w:tcW w:w="9496" w:type="dxa"/>
            <w:gridSpan w:val="8"/>
            <w:vAlign w:val="center"/>
          </w:tcPr>
          <w:p w14:paraId="13C99C9C" w14:textId="5C616DEA" w:rsidR="00312030" w:rsidRPr="00AB0FAD" w:rsidRDefault="00F603C5" w:rsidP="004E3585">
            <w:pPr>
              <w:jc w:val="center"/>
              <w:rPr>
                <w:rFonts w:ascii="Times New Roman" w:hAnsi="Times New Roman"/>
                <w:b/>
                <w:sz w:val="24"/>
                <w:szCs w:val="24"/>
              </w:rPr>
            </w:pPr>
            <w:r w:rsidRPr="00AB0FAD">
              <w:rPr>
                <w:rFonts w:ascii="Times New Roman" w:hAnsi="Times New Roman"/>
                <w:b/>
                <w:sz w:val="24"/>
                <w:szCs w:val="24"/>
              </w:rPr>
              <w:t>COMMENTS</w:t>
            </w:r>
          </w:p>
        </w:tc>
      </w:tr>
      <w:tr w:rsidR="00037D38" w:rsidRPr="00AB0FAD" w14:paraId="1237BD42" w14:textId="77777777" w:rsidTr="003E64E5">
        <w:trPr>
          <w:trHeight w:val="438"/>
          <w:jc w:val="center"/>
        </w:trPr>
        <w:tc>
          <w:tcPr>
            <w:tcW w:w="9496" w:type="dxa"/>
            <w:gridSpan w:val="8"/>
            <w:vAlign w:val="center"/>
          </w:tcPr>
          <w:p w14:paraId="18DF34FF" w14:textId="77777777" w:rsidR="00037D38" w:rsidRPr="00AB0FAD" w:rsidRDefault="00037D38" w:rsidP="009A023F">
            <w:pPr>
              <w:jc w:val="center"/>
              <w:rPr>
                <w:rFonts w:ascii="Times New Roman" w:hAnsi="Times New Roman"/>
                <w:sz w:val="24"/>
                <w:szCs w:val="24"/>
                <w:lang w:val="en-GB"/>
              </w:rPr>
            </w:pPr>
          </w:p>
          <w:p w14:paraId="4600CC77" w14:textId="77777777" w:rsidR="006B2CE6" w:rsidRPr="00AB0FAD" w:rsidRDefault="006B2CE6" w:rsidP="009A023F">
            <w:pPr>
              <w:jc w:val="center"/>
              <w:rPr>
                <w:rFonts w:ascii="Times New Roman" w:hAnsi="Times New Roman"/>
                <w:sz w:val="24"/>
                <w:szCs w:val="24"/>
                <w:lang w:val="en-GB"/>
              </w:rPr>
            </w:pPr>
          </w:p>
          <w:p w14:paraId="27B0C30E" w14:textId="77777777" w:rsidR="006B2CE6" w:rsidRPr="00AB0FAD" w:rsidRDefault="006B2CE6" w:rsidP="009A023F">
            <w:pPr>
              <w:jc w:val="center"/>
              <w:rPr>
                <w:rFonts w:ascii="Times New Roman" w:hAnsi="Times New Roman"/>
                <w:sz w:val="24"/>
                <w:szCs w:val="24"/>
                <w:lang w:val="en-GB"/>
              </w:rPr>
            </w:pPr>
          </w:p>
          <w:p w14:paraId="4337B10D" w14:textId="77777777" w:rsidR="006B2CE6" w:rsidRPr="00AB0FAD" w:rsidRDefault="006B2CE6" w:rsidP="009A023F">
            <w:pPr>
              <w:jc w:val="center"/>
              <w:rPr>
                <w:rFonts w:ascii="Times New Roman" w:hAnsi="Times New Roman"/>
                <w:sz w:val="24"/>
                <w:szCs w:val="24"/>
                <w:lang w:val="en-GB"/>
              </w:rPr>
            </w:pPr>
          </w:p>
          <w:p w14:paraId="4A9005B5" w14:textId="77777777" w:rsidR="006B2CE6" w:rsidRPr="00AB0FAD" w:rsidRDefault="006B2CE6" w:rsidP="009A023F">
            <w:pPr>
              <w:jc w:val="center"/>
              <w:rPr>
                <w:rFonts w:ascii="Times New Roman" w:hAnsi="Times New Roman"/>
                <w:sz w:val="24"/>
                <w:szCs w:val="24"/>
                <w:lang w:val="en-GB"/>
              </w:rPr>
            </w:pPr>
          </w:p>
        </w:tc>
      </w:tr>
      <w:tr w:rsidR="00037D38" w:rsidRPr="00AB0FAD" w14:paraId="46A735AE" w14:textId="77777777" w:rsidTr="003E64E5">
        <w:trPr>
          <w:trHeight w:val="533"/>
          <w:jc w:val="center"/>
        </w:trPr>
        <w:tc>
          <w:tcPr>
            <w:tcW w:w="9496" w:type="dxa"/>
            <w:gridSpan w:val="8"/>
            <w:vAlign w:val="center"/>
          </w:tcPr>
          <w:p w14:paraId="7F6451E8" w14:textId="75D161ED" w:rsidR="00037D38" w:rsidRPr="00AB0FAD" w:rsidRDefault="009D6F30" w:rsidP="009A023F">
            <w:pPr>
              <w:jc w:val="center"/>
              <w:rPr>
                <w:rFonts w:ascii="Times New Roman" w:hAnsi="Times New Roman"/>
                <w:b/>
                <w:sz w:val="24"/>
                <w:szCs w:val="24"/>
                <w:lang w:val="en-GB"/>
              </w:rPr>
            </w:pPr>
            <w:r w:rsidRPr="00AB0FAD">
              <w:rPr>
                <w:rFonts w:ascii="Times New Roman" w:hAnsi="Times New Roman"/>
                <w:b/>
                <w:sz w:val="24"/>
                <w:szCs w:val="24"/>
                <w:lang w:val="en-GB"/>
              </w:rPr>
              <w:t>ON BEHALF OF THE DOCTORAL STUDENT</w:t>
            </w:r>
          </w:p>
        </w:tc>
      </w:tr>
      <w:tr w:rsidR="00037D38" w:rsidRPr="00AB0FAD" w14:paraId="16460845" w14:textId="77777777" w:rsidTr="003E64E5">
        <w:trPr>
          <w:trHeight w:val="438"/>
          <w:jc w:val="center"/>
        </w:trPr>
        <w:tc>
          <w:tcPr>
            <w:tcW w:w="3028" w:type="dxa"/>
            <w:gridSpan w:val="3"/>
            <w:vAlign w:val="center"/>
          </w:tcPr>
          <w:p w14:paraId="17C32C8E" w14:textId="3675C798"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Doctoral Student’s name</w:t>
            </w:r>
            <w:r w:rsidR="00037D38" w:rsidRPr="00AB0FAD">
              <w:rPr>
                <w:rFonts w:ascii="Times New Roman" w:hAnsi="Times New Roman"/>
                <w:sz w:val="24"/>
                <w:szCs w:val="24"/>
                <w:lang w:val="en-GB"/>
              </w:rPr>
              <w:t>:</w:t>
            </w:r>
          </w:p>
        </w:tc>
        <w:tc>
          <w:tcPr>
            <w:tcW w:w="6468" w:type="dxa"/>
            <w:gridSpan w:val="5"/>
            <w:vAlign w:val="center"/>
          </w:tcPr>
          <w:p w14:paraId="3590FCFB" w14:textId="77777777" w:rsidR="00037D38" w:rsidRPr="00AB0FAD" w:rsidRDefault="00037D38" w:rsidP="009A023F">
            <w:pPr>
              <w:jc w:val="center"/>
              <w:rPr>
                <w:rFonts w:ascii="Times New Roman" w:hAnsi="Times New Roman"/>
                <w:sz w:val="24"/>
                <w:szCs w:val="24"/>
                <w:lang w:val="en-GB"/>
              </w:rPr>
            </w:pPr>
          </w:p>
        </w:tc>
      </w:tr>
      <w:tr w:rsidR="00037D38" w:rsidRPr="00AB0FAD" w14:paraId="24B7E8EA" w14:textId="77777777" w:rsidTr="003E64E5">
        <w:trPr>
          <w:trHeight w:val="438"/>
          <w:jc w:val="center"/>
        </w:trPr>
        <w:tc>
          <w:tcPr>
            <w:tcW w:w="3028" w:type="dxa"/>
            <w:gridSpan w:val="3"/>
            <w:vAlign w:val="center"/>
          </w:tcPr>
          <w:p w14:paraId="17B805CD" w14:textId="34280D98"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D</w:t>
            </w:r>
            <w:r w:rsidR="002469FC" w:rsidRPr="00AB0FAD">
              <w:rPr>
                <w:rFonts w:ascii="Times New Roman" w:hAnsi="Times New Roman"/>
                <w:sz w:val="24"/>
                <w:szCs w:val="24"/>
                <w:lang w:val="en-GB"/>
              </w:rPr>
              <w:t>ate</w:t>
            </w:r>
            <w:r w:rsidRPr="00AB0FAD">
              <w:rPr>
                <w:rFonts w:ascii="Times New Roman" w:hAnsi="Times New Roman"/>
                <w:sz w:val="24"/>
                <w:szCs w:val="24"/>
                <w:lang w:val="en-GB"/>
              </w:rPr>
              <w:t>:</w:t>
            </w:r>
          </w:p>
        </w:tc>
        <w:tc>
          <w:tcPr>
            <w:tcW w:w="6468" w:type="dxa"/>
            <w:gridSpan w:val="5"/>
            <w:vAlign w:val="center"/>
          </w:tcPr>
          <w:p w14:paraId="09C34EEF" w14:textId="77777777" w:rsidR="00037D38" w:rsidRPr="00AB0FAD" w:rsidRDefault="00037D38" w:rsidP="009A023F">
            <w:pPr>
              <w:jc w:val="center"/>
              <w:rPr>
                <w:rFonts w:ascii="Times New Roman" w:hAnsi="Times New Roman"/>
                <w:sz w:val="24"/>
                <w:szCs w:val="24"/>
                <w:lang w:val="en-GB"/>
              </w:rPr>
            </w:pPr>
          </w:p>
        </w:tc>
      </w:tr>
      <w:tr w:rsidR="00037D38" w:rsidRPr="00AB0FAD" w14:paraId="3CE8BEA5" w14:textId="77777777" w:rsidTr="003E64E5">
        <w:trPr>
          <w:trHeight w:val="438"/>
          <w:jc w:val="center"/>
        </w:trPr>
        <w:tc>
          <w:tcPr>
            <w:tcW w:w="3028" w:type="dxa"/>
            <w:gridSpan w:val="3"/>
            <w:vAlign w:val="center"/>
          </w:tcPr>
          <w:p w14:paraId="3E6F146D" w14:textId="2E6FEBAC"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Signature</w:t>
            </w:r>
            <w:r w:rsidR="00037D38" w:rsidRPr="00AB0FAD">
              <w:rPr>
                <w:rFonts w:ascii="Times New Roman" w:hAnsi="Times New Roman"/>
                <w:sz w:val="24"/>
                <w:szCs w:val="24"/>
                <w:lang w:val="en-GB"/>
              </w:rPr>
              <w:t>:</w:t>
            </w:r>
          </w:p>
        </w:tc>
        <w:tc>
          <w:tcPr>
            <w:tcW w:w="6468" w:type="dxa"/>
            <w:gridSpan w:val="5"/>
            <w:vAlign w:val="center"/>
          </w:tcPr>
          <w:p w14:paraId="466F7503" w14:textId="77777777" w:rsidR="00037D38" w:rsidRPr="00AB0FAD" w:rsidRDefault="00037D38" w:rsidP="009A023F">
            <w:pPr>
              <w:jc w:val="center"/>
              <w:rPr>
                <w:rFonts w:ascii="Times New Roman" w:hAnsi="Times New Roman"/>
                <w:sz w:val="24"/>
                <w:szCs w:val="24"/>
                <w:lang w:val="en-GB"/>
              </w:rPr>
            </w:pPr>
          </w:p>
        </w:tc>
      </w:tr>
      <w:tr w:rsidR="00037D38" w:rsidRPr="00AB0FAD" w14:paraId="731C910B" w14:textId="77777777" w:rsidTr="003E64E5">
        <w:trPr>
          <w:trHeight w:val="533"/>
          <w:jc w:val="center"/>
        </w:trPr>
        <w:tc>
          <w:tcPr>
            <w:tcW w:w="9496" w:type="dxa"/>
            <w:gridSpan w:val="8"/>
            <w:vAlign w:val="center"/>
          </w:tcPr>
          <w:p w14:paraId="47E68F84" w14:textId="5BDD04DF" w:rsidR="00037D38" w:rsidRPr="00AB0FAD" w:rsidRDefault="009D6F30" w:rsidP="004E3585">
            <w:pPr>
              <w:jc w:val="center"/>
              <w:rPr>
                <w:rFonts w:ascii="Times New Roman" w:hAnsi="Times New Roman"/>
                <w:b/>
                <w:sz w:val="24"/>
                <w:szCs w:val="24"/>
                <w:lang w:val="en-GB"/>
              </w:rPr>
            </w:pPr>
            <w:r w:rsidRPr="00AB0FAD">
              <w:rPr>
                <w:rFonts w:ascii="Times New Roman" w:hAnsi="Times New Roman"/>
                <w:b/>
                <w:sz w:val="24"/>
                <w:szCs w:val="24"/>
                <w:lang w:val="en-GB"/>
              </w:rPr>
              <w:t>ON BEHALF OF THE INSTITUTIONS</w:t>
            </w:r>
          </w:p>
        </w:tc>
      </w:tr>
      <w:tr w:rsidR="00037D38" w:rsidRPr="00AB0FAD" w14:paraId="55FD64FA" w14:textId="77777777" w:rsidTr="003E64E5">
        <w:trPr>
          <w:trHeight w:val="290"/>
          <w:jc w:val="center"/>
        </w:trPr>
        <w:tc>
          <w:tcPr>
            <w:tcW w:w="3028" w:type="dxa"/>
            <w:gridSpan w:val="3"/>
            <w:vAlign w:val="center"/>
          </w:tcPr>
          <w:p w14:paraId="29F547E3" w14:textId="4406DB3C"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Supervisor’s name</w:t>
            </w:r>
            <w:r w:rsidR="00037D38" w:rsidRPr="00AB0FAD">
              <w:rPr>
                <w:rFonts w:ascii="Times New Roman" w:hAnsi="Times New Roman"/>
                <w:sz w:val="24"/>
                <w:szCs w:val="24"/>
                <w:lang w:val="en-GB"/>
              </w:rPr>
              <w:t>:</w:t>
            </w:r>
          </w:p>
        </w:tc>
        <w:tc>
          <w:tcPr>
            <w:tcW w:w="3230" w:type="dxa"/>
            <w:gridSpan w:val="3"/>
            <w:vAlign w:val="center"/>
          </w:tcPr>
          <w:p w14:paraId="41D390BA" w14:textId="77777777" w:rsidR="00037D38" w:rsidRPr="00AB0FAD" w:rsidRDefault="00037D38" w:rsidP="009A023F">
            <w:pPr>
              <w:jc w:val="both"/>
              <w:rPr>
                <w:rFonts w:ascii="Times New Roman" w:hAnsi="Times New Roman"/>
                <w:sz w:val="24"/>
                <w:szCs w:val="24"/>
                <w:lang w:val="en-GB"/>
              </w:rPr>
            </w:pPr>
          </w:p>
        </w:tc>
        <w:tc>
          <w:tcPr>
            <w:tcW w:w="3238" w:type="dxa"/>
            <w:gridSpan w:val="2"/>
            <w:vAlign w:val="center"/>
          </w:tcPr>
          <w:p w14:paraId="6C64116D" w14:textId="77777777" w:rsidR="00037D38" w:rsidRPr="00AB0FAD" w:rsidRDefault="00037D38" w:rsidP="009A023F">
            <w:pPr>
              <w:jc w:val="both"/>
              <w:rPr>
                <w:rFonts w:ascii="Times New Roman" w:hAnsi="Times New Roman"/>
                <w:sz w:val="24"/>
                <w:szCs w:val="24"/>
                <w:lang w:val="en-GB"/>
              </w:rPr>
            </w:pPr>
          </w:p>
        </w:tc>
      </w:tr>
      <w:tr w:rsidR="00037D38" w:rsidRPr="00AB0FAD" w14:paraId="014A0E68" w14:textId="77777777" w:rsidTr="003E64E5">
        <w:trPr>
          <w:trHeight w:val="290"/>
          <w:jc w:val="center"/>
        </w:trPr>
        <w:tc>
          <w:tcPr>
            <w:tcW w:w="3028" w:type="dxa"/>
            <w:gridSpan w:val="3"/>
            <w:vAlign w:val="center"/>
          </w:tcPr>
          <w:p w14:paraId="7517B7B0" w14:textId="3B16D8D7"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Date</w:t>
            </w:r>
            <w:r w:rsidR="00037D38" w:rsidRPr="00AB0FAD">
              <w:rPr>
                <w:rFonts w:ascii="Times New Roman" w:hAnsi="Times New Roman"/>
                <w:sz w:val="24"/>
                <w:szCs w:val="24"/>
                <w:lang w:val="en-GB"/>
              </w:rPr>
              <w:t>:</w:t>
            </w:r>
          </w:p>
        </w:tc>
        <w:tc>
          <w:tcPr>
            <w:tcW w:w="3230" w:type="dxa"/>
            <w:gridSpan w:val="3"/>
            <w:vAlign w:val="center"/>
          </w:tcPr>
          <w:p w14:paraId="29EED838"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4AE9AACB" w14:textId="77777777" w:rsidR="00037D38" w:rsidRPr="00AB0FAD" w:rsidRDefault="00037D38" w:rsidP="009A023F">
            <w:pPr>
              <w:rPr>
                <w:rFonts w:ascii="Times New Roman" w:hAnsi="Times New Roman"/>
                <w:sz w:val="24"/>
                <w:szCs w:val="24"/>
                <w:lang w:val="en-GB"/>
              </w:rPr>
            </w:pPr>
          </w:p>
        </w:tc>
      </w:tr>
      <w:tr w:rsidR="00037D38" w:rsidRPr="00AB0FAD" w14:paraId="2177A4ED" w14:textId="77777777" w:rsidTr="003E64E5">
        <w:trPr>
          <w:trHeight w:val="290"/>
          <w:jc w:val="center"/>
        </w:trPr>
        <w:tc>
          <w:tcPr>
            <w:tcW w:w="3028" w:type="dxa"/>
            <w:gridSpan w:val="3"/>
            <w:vAlign w:val="center"/>
          </w:tcPr>
          <w:p w14:paraId="11176B66" w14:textId="4E1D27FB" w:rsidR="00037D38" w:rsidRPr="00AB0FAD" w:rsidRDefault="002469FC" w:rsidP="009A023F">
            <w:pPr>
              <w:rPr>
                <w:rFonts w:ascii="Times New Roman" w:hAnsi="Times New Roman"/>
                <w:sz w:val="24"/>
                <w:szCs w:val="24"/>
                <w:lang w:val="en-GB"/>
              </w:rPr>
            </w:pPr>
            <w:r w:rsidRPr="00AB0FAD">
              <w:rPr>
                <w:rFonts w:ascii="Times New Roman" w:hAnsi="Times New Roman"/>
                <w:sz w:val="24"/>
                <w:szCs w:val="24"/>
                <w:lang w:val="en-GB"/>
              </w:rPr>
              <w:t>Signature</w:t>
            </w:r>
            <w:r w:rsidR="00037D38" w:rsidRPr="00AB0FAD">
              <w:rPr>
                <w:rFonts w:ascii="Times New Roman" w:hAnsi="Times New Roman"/>
                <w:sz w:val="24"/>
                <w:szCs w:val="24"/>
                <w:lang w:val="en-GB"/>
              </w:rPr>
              <w:t>:</w:t>
            </w:r>
          </w:p>
        </w:tc>
        <w:tc>
          <w:tcPr>
            <w:tcW w:w="3230" w:type="dxa"/>
            <w:gridSpan w:val="3"/>
            <w:vAlign w:val="center"/>
          </w:tcPr>
          <w:p w14:paraId="4A7FE3B3"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274F1F7C" w14:textId="77777777" w:rsidR="00037D38" w:rsidRPr="00AB0FAD" w:rsidRDefault="00037D38" w:rsidP="009A023F">
            <w:pPr>
              <w:rPr>
                <w:rFonts w:ascii="Times New Roman" w:hAnsi="Times New Roman"/>
                <w:sz w:val="24"/>
                <w:szCs w:val="24"/>
                <w:lang w:val="en-GB"/>
              </w:rPr>
            </w:pPr>
          </w:p>
        </w:tc>
      </w:tr>
      <w:tr w:rsidR="00037D38" w:rsidRPr="00AB0FAD" w14:paraId="16CD5330" w14:textId="77777777" w:rsidTr="003E64E5">
        <w:trPr>
          <w:trHeight w:val="290"/>
          <w:jc w:val="center"/>
        </w:trPr>
        <w:tc>
          <w:tcPr>
            <w:tcW w:w="3028" w:type="dxa"/>
            <w:gridSpan w:val="3"/>
            <w:vAlign w:val="center"/>
          </w:tcPr>
          <w:p w14:paraId="05FED984" w14:textId="303E3929"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Name of head of doctoral school</w:t>
            </w:r>
            <w:r w:rsidR="00037D38" w:rsidRPr="00AB0FAD">
              <w:rPr>
                <w:rFonts w:ascii="Times New Roman" w:hAnsi="Times New Roman"/>
                <w:sz w:val="24"/>
                <w:szCs w:val="24"/>
                <w:lang w:val="en-GB"/>
              </w:rPr>
              <w:t>:</w:t>
            </w:r>
          </w:p>
        </w:tc>
        <w:tc>
          <w:tcPr>
            <w:tcW w:w="3230" w:type="dxa"/>
            <w:gridSpan w:val="3"/>
            <w:vAlign w:val="center"/>
          </w:tcPr>
          <w:p w14:paraId="1CEB4006"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0803D9F5" w14:textId="77777777" w:rsidR="00037D38" w:rsidRPr="00AB0FAD" w:rsidRDefault="00037D38" w:rsidP="009A023F">
            <w:pPr>
              <w:rPr>
                <w:rFonts w:ascii="Times New Roman" w:hAnsi="Times New Roman"/>
                <w:sz w:val="24"/>
                <w:szCs w:val="24"/>
                <w:lang w:val="en-GB"/>
              </w:rPr>
            </w:pPr>
          </w:p>
        </w:tc>
      </w:tr>
      <w:tr w:rsidR="00037D38" w:rsidRPr="00AB0FAD" w14:paraId="568CE129" w14:textId="77777777" w:rsidTr="003E64E5">
        <w:trPr>
          <w:trHeight w:val="290"/>
          <w:jc w:val="center"/>
        </w:trPr>
        <w:tc>
          <w:tcPr>
            <w:tcW w:w="3028" w:type="dxa"/>
            <w:gridSpan w:val="3"/>
            <w:vAlign w:val="center"/>
          </w:tcPr>
          <w:p w14:paraId="5DFD2157" w14:textId="1706E416" w:rsidR="00037D38" w:rsidRPr="00AB0FAD" w:rsidRDefault="00E6772E" w:rsidP="009A023F">
            <w:pPr>
              <w:rPr>
                <w:rFonts w:ascii="Times New Roman" w:hAnsi="Times New Roman"/>
                <w:sz w:val="24"/>
                <w:szCs w:val="24"/>
                <w:lang w:val="en-GB"/>
              </w:rPr>
            </w:pPr>
            <w:r w:rsidRPr="00AB0FAD">
              <w:rPr>
                <w:rFonts w:ascii="Times New Roman" w:hAnsi="Times New Roman"/>
                <w:sz w:val="24"/>
                <w:szCs w:val="24"/>
                <w:lang w:val="en-GB"/>
              </w:rPr>
              <w:t>Date</w:t>
            </w:r>
            <w:r w:rsidR="00037D38" w:rsidRPr="00AB0FAD">
              <w:rPr>
                <w:rFonts w:ascii="Times New Roman" w:hAnsi="Times New Roman"/>
                <w:sz w:val="24"/>
                <w:szCs w:val="24"/>
                <w:lang w:val="en-GB"/>
              </w:rPr>
              <w:t>:</w:t>
            </w:r>
          </w:p>
        </w:tc>
        <w:tc>
          <w:tcPr>
            <w:tcW w:w="3230" w:type="dxa"/>
            <w:gridSpan w:val="3"/>
            <w:vAlign w:val="center"/>
          </w:tcPr>
          <w:p w14:paraId="52F4FCB1"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1B8EF655" w14:textId="77777777" w:rsidR="00037D38" w:rsidRPr="00AB0FAD" w:rsidRDefault="00037D38" w:rsidP="009A023F">
            <w:pPr>
              <w:rPr>
                <w:rFonts w:ascii="Times New Roman" w:hAnsi="Times New Roman"/>
                <w:sz w:val="24"/>
                <w:szCs w:val="24"/>
                <w:lang w:val="en-GB"/>
              </w:rPr>
            </w:pPr>
          </w:p>
        </w:tc>
      </w:tr>
      <w:tr w:rsidR="00037D38" w:rsidRPr="00AB0FAD" w14:paraId="70E28D9B" w14:textId="77777777" w:rsidTr="003E64E5">
        <w:trPr>
          <w:trHeight w:val="290"/>
          <w:jc w:val="center"/>
        </w:trPr>
        <w:tc>
          <w:tcPr>
            <w:tcW w:w="3028" w:type="dxa"/>
            <w:gridSpan w:val="3"/>
            <w:vAlign w:val="center"/>
          </w:tcPr>
          <w:p w14:paraId="75A6CA44" w14:textId="51432C45" w:rsidR="00037D38" w:rsidRPr="00AB0FAD" w:rsidRDefault="00E6772E" w:rsidP="009A023F">
            <w:pPr>
              <w:rPr>
                <w:rFonts w:ascii="Times New Roman" w:hAnsi="Times New Roman"/>
                <w:sz w:val="24"/>
                <w:szCs w:val="24"/>
                <w:lang w:val="en-GB"/>
              </w:rPr>
            </w:pPr>
            <w:r w:rsidRPr="00AB0FAD">
              <w:rPr>
                <w:rFonts w:ascii="Times New Roman" w:hAnsi="Times New Roman"/>
                <w:sz w:val="24"/>
                <w:szCs w:val="24"/>
                <w:lang w:val="en-GB"/>
              </w:rPr>
              <w:t>Signature</w:t>
            </w:r>
            <w:r w:rsidR="00037D38" w:rsidRPr="00AB0FAD">
              <w:rPr>
                <w:rFonts w:ascii="Times New Roman" w:hAnsi="Times New Roman"/>
                <w:sz w:val="24"/>
                <w:szCs w:val="24"/>
                <w:lang w:val="en-GB"/>
              </w:rPr>
              <w:t>:</w:t>
            </w:r>
          </w:p>
        </w:tc>
        <w:tc>
          <w:tcPr>
            <w:tcW w:w="3230" w:type="dxa"/>
            <w:gridSpan w:val="3"/>
            <w:vAlign w:val="center"/>
          </w:tcPr>
          <w:p w14:paraId="1AAA93E2"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1CF7FE46" w14:textId="77777777" w:rsidR="00037D38" w:rsidRPr="00AB0FAD" w:rsidRDefault="00037D38" w:rsidP="009A023F">
            <w:pPr>
              <w:rPr>
                <w:rFonts w:ascii="Times New Roman" w:hAnsi="Times New Roman"/>
                <w:sz w:val="24"/>
                <w:szCs w:val="24"/>
                <w:lang w:val="en-GB"/>
              </w:rPr>
            </w:pPr>
          </w:p>
        </w:tc>
      </w:tr>
      <w:tr w:rsidR="00037D38" w:rsidRPr="00AB0FAD" w14:paraId="3EB40CCD" w14:textId="77777777" w:rsidTr="003E64E5">
        <w:trPr>
          <w:trHeight w:val="290"/>
          <w:jc w:val="center"/>
        </w:trPr>
        <w:tc>
          <w:tcPr>
            <w:tcW w:w="3028" w:type="dxa"/>
            <w:gridSpan w:val="3"/>
            <w:vAlign w:val="center"/>
          </w:tcPr>
          <w:p w14:paraId="3E5F6CC5" w14:textId="2C14BA82"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Name of head of disciplinary doctoral council</w:t>
            </w:r>
            <w:r w:rsidR="00037D38" w:rsidRPr="00AB0FAD">
              <w:rPr>
                <w:rFonts w:ascii="Times New Roman" w:hAnsi="Times New Roman"/>
                <w:sz w:val="24"/>
                <w:szCs w:val="24"/>
                <w:lang w:val="en-GB"/>
              </w:rPr>
              <w:t>:</w:t>
            </w:r>
          </w:p>
        </w:tc>
        <w:tc>
          <w:tcPr>
            <w:tcW w:w="3230" w:type="dxa"/>
            <w:gridSpan w:val="3"/>
            <w:vAlign w:val="center"/>
          </w:tcPr>
          <w:p w14:paraId="6DDC85F9"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400C9B71" w14:textId="77777777" w:rsidR="00037D38" w:rsidRPr="00AB0FAD" w:rsidRDefault="00037D38" w:rsidP="009A023F">
            <w:pPr>
              <w:rPr>
                <w:rFonts w:ascii="Times New Roman" w:hAnsi="Times New Roman"/>
                <w:sz w:val="24"/>
                <w:szCs w:val="24"/>
                <w:lang w:val="en-GB"/>
              </w:rPr>
            </w:pPr>
          </w:p>
        </w:tc>
      </w:tr>
      <w:tr w:rsidR="00037D38" w:rsidRPr="00AB0FAD" w14:paraId="407C093A" w14:textId="77777777" w:rsidTr="003E64E5">
        <w:trPr>
          <w:trHeight w:val="290"/>
          <w:jc w:val="center"/>
        </w:trPr>
        <w:tc>
          <w:tcPr>
            <w:tcW w:w="3028" w:type="dxa"/>
            <w:gridSpan w:val="3"/>
            <w:vAlign w:val="center"/>
          </w:tcPr>
          <w:p w14:paraId="1C5BEAA5" w14:textId="1F85BF2A"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Date</w:t>
            </w:r>
            <w:r w:rsidR="00037D38" w:rsidRPr="00AB0FAD">
              <w:rPr>
                <w:rFonts w:ascii="Times New Roman" w:hAnsi="Times New Roman"/>
                <w:sz w:val="24"/>
                <w:szCs w:val="24"/>
                <w:lang w:val="en-GB"/>
              </w:rPr>
              <w:t>:</w:t>
            </w:r>
          </w:p>
        </w:tc>
        <w:tc>
          <w:tcPr>
            <w:tcW w:w="3230" w:type="dxa"/>
            <w:gridSpan w:val="3"/>
            <w:vAlign w:val="center"/>
          </w:tcPr>
          <w:p w14:paraId="0D456B13"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3B29750B" w14:textId="77777777" w:rsidR="00037D38" w:rsidRPr="00AB0FAD" w:rsidRDefault="00037D38" w:rsidP="009A023F">
            <w:pPr>
              <w:rPr>
                <w:rFonts w:ascii="Times New Roman" w:hAnsi="Times New Roman"/>
                <w:sz w:val="24"/>
                <w:szCs w:val="24"/>
                <w:lang w:val="en-GB"/>
              </w:rPr>
            </w:pPr>
          </w:p>
        </w:tc>
      </w:tr>
      <w:tr w:rsidR="00037D38" w:rsidRPr="00AB0FAD" w14:paraId="2608309C" w14:textId="77777777" w:rsidTr="003E64E5">
        <w:trPr>
          <w:trHeight w:val="290"/>
          <w:jc w:val="center"/>
        </w:trPr>
        <w:tc>
          <w:tcPr>
            <w:tcW w:w="3028" w:type="dxa"/>
            <w:gridSpan w:val="3"/>
            <w:vAlign w:val="center"/>
          </w:tcPr>
          <w:p w14:paraId="717AD4ED" w14:textId="457258EB"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Signature</w:t>
            </w:r>
            <w:r w:rsidR="00037D38" w:rsidRPr="00AB0FAD">
              <w:rPr>
                <w:rFonts w:ascii="Times New Roman" w:hAnsi="Times New Roman"/>
                <w:sz w:val="24"/>
                <w:szCs w:val="24"/>
                <w:lang w:val="en-GB"/>
              </w:rPr>
              <w:t>:</w:t>
            </w:r>
          </w:p>
        </w:tc>
        <w:tc>
          <w:tcPr>
            <w:tcW w:w="3230" w:type="dxa"/>
            <w:gridSpan w:val="3"/>
            <w:vAlign w:val="center"/>
          </w:tcPr>
          <w:p w14:paraId="104786A8"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23058691" w14:textId="77777777" w:rsidR="00037D38" w:rsidRPr="00AB0FAD" w:rsidRDefault="00037D38" w:rsidP="009A023F">
            <w:pPr>
              <w:rPr>
                <w:rFonts w:ascii="Times New Roman" w:hAnsi="Times New Roman"/>
                <w:sz w:val="24"/>
                <w:szCs w:val="24"/>
                <w:lang w:val="en-GB"/>
              </w:rPr>
            </w:pPr>
          </w:p>
        </w:tc>
      </w:tr>
      <w:tr w:rsidR="00037D38" w:rsidRPr="00AB0FAD" w14:paraId="422CA746" w14:textId="77777777" w:rsidTr="003E64E5">
        <w:trPr>
          <w:trHeight w:val="290"/>
          <w:jc w:val="center"/>
        </w:trPr>
        <w:tc>
          <w:tcPr>
            <w:tcW w:w="3028" w:type="dxa"/>
            <w:gridSpan w:val="3"/>
            <w:vAlign w:val="center"/>
          </w:tcPr>
          <w:p w14:paraId="233D9289" w14:textId="533B54E1"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Name of Rector</w:t>
            </w:r>
            <w:r w:rsidR="00037D38" w:rsidRPr="00AB0FAD">
              <w:rPr>
                <w:rFonts w:ascii="Times New Roman" w:hAnsi="Times New Roman"/>
                <w:sz w:val="24"/>
                <w:szCs w:val="24"/>
                <w:lang w:val="en-GB"/>
              </w:rPr>
              <w:t>:</w:t>
            </w:r>
          </w:p>
        </w:tc>
        <w:tc>
          <w:tcPr>
            <w:tcW w:w="3230" w:type="dxa"/>
            <w:gridSpan w:val="3"/>
            <w:vAlign w:val="center"/>
          </w:tcPr>
          <w:p w14:paraId="0C2B5EA6"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76DAC7B7" w14:textId="77777777" w:rsidR="00037D38" w:rsidRPr="00AB0FAD" w:rsidRDefault="00037D38" w:rsidP="009A023F">
            <w:pPr>
              <w:rPr>
                <w:rFonts w:ascii="Times New Roman" w:hAnsi="Times New Roman"/>
                <w:sz w:val="24"/>
                <w:szCs w:val="24"/>
                <w:lang w:val="en-GB"/>
              </w:rPr>
            </w:pPr>
          </w:p>
        </w:tc>
      </w:tr>
      <w:tr w:rsidR="00037D38" w:rsidRPr="00AB0FAD" w14:paraId="2E856FD6" w14:textId="77777777" w:rsidTr="003E64E5">
        <w:trPr>
          <w:trHeight w:val="290"/>
          <w:jc w:val="center"/>
        </w:trPr>
        <w:tc>
          <w:tcPr>
            <w:tcW w:w="3028" w:type="dxa"/>
            <w:gridSpan w:val="3"/>
            <w:vAlign w:val="center"/>
          </w:tcPr>
          <w:p w14:paraId="461A0292" w14:textId="25B7B51B" w:rsidR="00037D38" w:rsidRPr="00AB0FAD" w:rsidRDefault="00037D38" w:rsidP="009A023F">
            <w:pPr>
              <w:rPr>
                <w:rFonts w:ascii="Times New Roman" w:hAnsi="Times New Roman"/>
                <w:sz w:val="24"/>
                <w:szCs w:val="24"/>
                <w:lang w:val="en-GB"/>
              </w:rPr>
            </w:pPr>
            <w:r w:rsidRPr="00AB0FAD">
              <w:rPr>
                <w:rFonts w:ascii="Times New Roman" w:hAnsi="Times New Roman"/>
                <w:sz w:val="24"/>
                <w:szCs w:val="24"/>
                <w:lang w:val="en-GB"/>
              </w:rPr>
              <w:t>D</w:t>
            </w:r>
            <w:r w:rsidR="0086390C" w:rsidRPr="00AB0FAD">
              <w:rPr>
                <w:rFonts w:ascii="Times New Roman" w:hAnsi="Times New Roman"/>
                <w:sz w:val="24"/>
                <w:szCs w:val="24"/>
                <w:lang w:val="en-GB"/>
              </w:rPr>
              <w:t>ate:</w:t>
            </w:r>
          </w:p>
        </w:tc>
        <w:tc>
          <w:tcPr>
            <w:tcW w:w="3230" w:type="dxa"/>
            <w:gridSpan w:val="3"/>
            <w:vAlign w:val="center"/>
          </w:tcPr>
          <w:p w14:paraId="6EE16238"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5781ED9C" w14:textId="77777777" w:rsidR="00037D38" w:rsidRPr="00AB0FAD" w:rsidRDefault="00037D38" w:rsidP="009A023F">
            <w:pPr>
              <w:rPr>
                <w:rFonts w:ascii="Times New Roman" w:hAnsi="Times New Roman"/>
                <w:sz w:val="24"/>
                <w:szCs w:val="24"/>
                <w:lang w:val="en-GB"/>
              </w:rPr>
            </w:pPr>
          </w:p>
        </w:tc>
      </w:tr>
      <w:tr w:rsidR="00037D38" w:rsidRPr="00AB0FAD" w14:paraId="03253348" w14:textId="77777777" w:rsidTr="003E64E5">
        <w:trPr>
          <w:trHeight w:val="290"/>
          <w:jc w:val="center"/>
        </w:trPr>
        <w:tc>
          <w:tcPr>
            <w:tcW w:w="3028" w:type="dxa"/>
            <w:gridSpan w:val="3"/>
            <w:vAlign w:val="center"/>
          </w:tcPr>
          <w:p w14:paraId="50202960" w14:textId="17D50FA9" w:rsidR="00037D38" w:rsidRPr="00AB0FAD" w:rsidRDefault="0086390C" w:rsidP="009A023F">
            <w:pPr>
              <w:rPr>
                <w:rFonts w:ascii="Times New Roman" w:hAnsi="Times New Roman"/>
                <w:sz w:val="24"/>
                <w:szCs w:val="24"/>
                <w:lang w:val="en-GB"/>
              </w:rPr>
            </w:pPr>
            <w:r w:rsidRPr="00AB0FAD">
              <w:rPr>
                <w:rFonts w:ascii="Times New Roman" w:hAnsi="Times New Roman"/>
                <w:sz w:val="24"/>
                <w:szCs w:val="24"/>
                <w:lang w:val="en-GB"/>
              </w:rPr>
              <w:t>Signature:</w:t>
            </w:r>
          </w:p>
        </w:tc>
        <w:tc>
          <w:tcPr>
            <w:tcW w:w="3230" w:type="dxa"/>
            <w:gridSpan w:val="3"/>
            <w:vAlign w:val="center"/>
          </w:tcPr>
          <w:p w14:paraId="7CE03066" w14:textId="77777777" w:rsidR="00037D38" w:rsidRPr="00AB0FAD" w:rsidRDefault="00037D38" w:rsidP="009A023F">
            <w:pPr>
              <w:rPr>
                <w:rFonts w:ascii="Times New Roman" w:hAnsi="Times New Roman"/>
                <w:sz w:val="24"/>
                <w:szCs w:val="24"/>
                <w:lang w:val="en-GB"/>
              </w:rPr>
            </w:pPr>
          </w:p>
        </w:tc>
        <w:tc>
          <w:tcPr>
            <w:tcW w:w="3238" w:type="dxa"/>
            <w:gridSpan w:val="2"/>
            <w:vAlign w:val="center"/>
          </w:tcPr>
          <w:p w14:paraId="3FADA1CE" w14:textId="77777777" w:rsidR="00037D38" w:rsidRPr="00AB0FAD" w:rsidRDefault="00037D38" w:rsidP="009A023F">
            <w:pPr>
              <w:rPr>
                <w:rFonts w:ascii="Times New Roman" w:hAnsi="Times New Roman"/>
                <w:sz w:val="24"/>
                <w:szCs w:val="24"/>
                <w:lang w:val="en-GB"/>
              </w:rPr>
            </w:pPr>
          </w:p>
        </w:tc>
      </w:tr>
    </w:tbl>
    <w:p w14:paraId="452D03A8" w14:textId="52B37C23" w:rsidR="003F226E" w:rsidRPr="00AB0FAD" w:rsidRDefault="00BB7485" w:rsidP="00C67F81">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sz w:val="24"/>
          <w:szCs w:val="24"/>
        </w:rPr>
        <w:br w:type="page"/>
      </w:r>
      <w:r w:rsidR="00F603C5"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Annex 3</w:t>
      </w:r>
    </w:p>
    <w:p w14:paraId="6AF22E34" w14:textId="0BF0D17D" w:rsidR="003F226E" w:rsidRPr="00AB0FAD" w:rsidRDefault="006D439F" w:rsidP="00BB7485">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Doctoral</w:t>
      </w:r>
      <w:r w:rsidR="00F603C5"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 xml:space="preserve"> Student</w:t>
      </w:r>
      <w:r w:rsidRPr="00AB0FAD">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’s Statement</w:t>
      </w:r>
    </w:p>
    <w:p w14:paraId="5F1D088E" w14:textId="75575DBD" w:rsidR="00012398" w:rsidRPr="00AB0FAD" w:rsidRDefault="00797A16" w:rsidP="00BB7485">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I, the undersigned</w:t>
      </w:r>
      <w:r w:rsidR="00E66A63" w:rsidRPr="00AB0FAD">
        <w:rPr>
          <w:rFonts w:ascii="Times New Roman" w:hAnsi="Times New Roman"/>
          <w:sz w:val="24"/>
          <w:szCs w:val="24"/>
          <w:lang w:val="en-GB"/>
        </w:rPr>
        <w:t>, …………………………… (</w:t>
      </w:r>
      <w:r w:rsidRPr="00AB0FAD">
        <w:rPr>
          <w:rFonts w:ascii="Times New Roman" w:hAnsi="Times New Roman"/>
          <w:sz w:val="24"/>
          <w:szCs w:val="24"/>
          <w:lang w:val="en-GB"/>
        </w:rPr>
        <w:t>place, date of birth</w:t>
      </w:r>
      <w:r w:rsidR="00E66A63" w:rsidRPr="00AB0FAD">
        <w:rPr>
          <w:rFonts w:ascii="Times New Roman" w:hAnsi="Times New Roman"/>
          <w:sz w:val="24"/>
          <w:szCs w:val="24"/>
          <w:lang w:val="en-GB"/>
        </w:rPr>
        <w:t xml:space="preserve">: ……………………, </w:t>
      </w:r>
      <w:r w:rsidRPr="00AB0FAD">
        <w:rPr>
          <w:rFonts w:ascii="Times New Roman" w:hAnsi="Times New Roman"/>
          <w:sz w:val="24"/>
          <w:szCs w:val="24"/>
          <w:lang w:val="en-GB"/>
        </w:rPr>
        <w:t>mother’s maiden name</w:t>
      </w:r>
      <w:r w:rsidR="00E66A63" w:rsidRPr="00AB0FAD">
        <w:rPr>
          <w:rFonts w:ascii="Times New Roman" w:hAnsi="Times New Roman"/>
          <w:sz w:val="24"/>
          <w:szCs w:val="24"/>
          <w:lang w:val="en-GB"/>
        </w:rPr>
        <w:t xml:space="preserve">: ………………………., </w:t>
      </w:r>
      <w:r w:rsidRPr="00AB0FAD">
        <w:rPr>
          <w:rFonts w:ascii="Times New Roman" w:hAnsi="Times New Roman"/>
          <w:sz w:val="24"/>
          <w:szCs w:val="24"/>
          <w:lang w:val="en-GB"/>
        </w:rPr>
        <w:t>address</w:t>
      </w:r>
      <w:r w:rsidR="00E66A63" w:rsidRPr="00AB0FAD">
        <w:rPr>
          <w:rFonts w:ascii="Times New Roman" w:hAnsi="Times New Roman"/>
          <w:sz w:val="24"/>
          <w:szCs w:val="24"/>
          <w:lang w:val="en-GB"/>
        </w:rPr>
        <w:t xml:space="preserve">: ………………………….., </w:t>
      </w:r>
      <w:r w:rsidRPr="00AB0FAD">
        <w:rPr>
          <w:rFonts w:ascii="Times New Roman" w:hAnsi="Times New Roman"/>
          <w:sz w:val="24"/>
          <w:szCs w:val="24"/>
          <w:lang w:val="en-GB"/>
        </w:rPr>
        <w:t>citizenship</w:t>
      </w:r>
      <w:r w:rsidR="00E66A63" w:rsidRPr="00AB0FAD">
        <w:rPr>
          <w:rFonts w:ascii="Times New Roman" w:hAnsi="Times New Roman"/>
          <w:sz w:val="24"/>
          <w:szCs w:val="24"/>
          <w:lang w:val="en-GB"/>
        </w:rPr>
        <w:t xml:space="preserve">: ……………………………) </w:t>
      </w:r>
      <w:r w:rsidRPr="00AB0FAD">
        <w:rPr>
          <w:rFonts w:ascii="Times New Roman" w:hAnsi="Times New Roman"/>
          <w:sz w:val="24"/>
          <w:szCs w:val="24"/>
          <w:lang w:val="en-GB"/>
        </w:rPr>
        <w:t>hereby declare that</w:t>
      </w:r>
      <w:r w:rsidR="009D3860" w:rsidRPr="00AB0FAD">
        <w:rPr>
          <w:rFonts w:ascii="Times New Roman" w:hAnsi="Times New Roman"/>
          <w:sz w:val="24"/>
          <w:szCs w:val="24"/>
          <w:lang w:val="en-GB"/>
        </w:rPr>
        <w:t xml:space="preserve"> I have understood and accept the conditions of admission to the joint doctoral programme launched by </w:t>
      </w:r>
      <w:proofErr w:type="spellStart"/>
      <w:r w:rsidR="009D3860" w:rsidRPr="00AB0FAD">
        <w:rPr>
          <w:rFonts w:ascii="Times New Roman" w:hAnsi="Times New Roman"/>
          <w:sz w:val="24"/>
          <w:szCs w:val="24"/>
          <w:lang w:val="en-GB"/>
        </w:rPr>
        <w:t>Eötvös</w:t>
      </w:r>
      <w:proofErr w:type="spellEnd"/>
      <w:r w:rsidR="009D3860" w:rsidRPr="00AB0FAD">
        <w:rPr>
          <w:rFonts w:ascii="Times New Roman" w:hAnsi="Times New Roman"/>
          <w:sz w:val="24"/>
          <w:szCs w:val="24"/>
          <w:lang w:val="en-GB"/>
        </w:rPr>
        <w:t xml:space="preserve"> </w:t>
      </w:r>
      <w:proofErr w:type="spellStart"/>
      <w:r w:rsidR="009D3860" w:rsidRPr="00AB0FAD">
        <w:rPr>
          <w:rFonts w:ascii="Times New Roman" w:hAnsi="Times New Roman"/>
          <w:sz w:val="24"/>
          <w:szCs w:val="24"/>
          <w:lang w:val="en-GB"/>
        </w:rPr>
        <w:t>Loránd</w:t>
      </w:r>
      <w:proofErr w:type="spellEnd"/>
      <w:r w:rsidR="009D3860" w:rsidRPr="00AB0FAD">
        <w:rPr>
          <w:rFonts w:ascii="Times New Roman" w:hAnsi="Times New Roman"/>
          <w:sz w:val="24"/>
          <w:szCs w:val="24"/>
          <w:lang w:val="en-GB"/>
        </w:rPr>
        <w:t xml:space="preserve"> University and ……………………………… in the …………………… academic year  in the field of …………………… and discipline of ………………………. , and the provisions relating to the joint doctoral programme and the obtainment of a doctoral degree.</w:t>
      </w:r>
    </w:p>
    <w:p w14:paraId="3AAE20DA" w14:textId="74F194B5" w:rsidR="009D3860" w:rsidRPr="00AB0FAD" w:rsidRDefault="009D3860" w:rsidP="00BB7485">
      <w:pPr>
        <w:spacing w:after="100" w:afterAutospacing="1"/>
        <w:jc w:val="both"/>
        <w:rPr>
          <w:rFonts w:ascii="Times New Roman" w:hAnsi="Times New Roman"/>
          <w:sz w:val="24"/>
          <w:szCs w:val="24"/>
        </w:rPr>
      </w:pPr>
      <w:r w:rsidRPr="00AB0FAD">
        <w:rPr>
          <w:rFonts w:ascii="Times New Roman" w:hAnsi="Times New Roman"/>
          <w:sz w:val="24"/>
          <w:szCs w:val="24"/>
          <w:lang w:val="en-GB"/>
        </w:rPr>
        <w:t>I hereby declare that I shall comply with all the requirements of admission to the above programme, and I undertake to bear the costs incumbent on me with regard to admission, in particular to cover the expenses of the tuition fee, social insurance, accommodation, etc.</w:t>
      </w:r>
    </w:p>
    <w:p w14:paraId="347B3177" w14:textId="1D51B68B" w:rsidR="003805FC" w:rsidRPr="00AB0FAD" w:rsidRDefault="009D3860" w:rsidP="00BB7485">
      <w:pPr>
        <w:spacing w:after="100" w:afterAutospacing="1"/>
        <w:jc w:val="both"/>
        <w:rPr>
          <w:rFonts w:ascii="Times New Roman" w:hAnsi="Times New Roman"/>
          <w:sz w:val="24"/>
          <w:szCs w:val="24"/>
        </w:rPr>
      </w:pPr>
      <w:r w:rsidRPr="00AB0FAD">
        <w:rPr>
          <w:rFonts w:ascii="Times New Roman" w:hAnsi="Times New Roman"/>
          <w:sz w:val="24"/>
          <w:szCs w:val="24"/>
          <w:lang w:val="en-GB"/>
        </w:rPr>
        <w:t>I hereby acknowledge that the right to pursue studies within the doctoral programme, and the right to prepare a dissertation shall be ceased in the event that</w:t>
      </w:r>
    </w:p>
    <w:p w14:paraId="75256956" w14:textId="0C373673" w:rsidR="003805FC" w:rsidRPr="00AB0FAD" w:rsidRDefault="00685413" w:rsidP="00BB7485">
      <w:pPr>
        <w:numPr>
          <w:ilvl w:val="0"/>
          <w:numId w:val="5"/>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 xml:space="preserve">I fail to enrol for the programme at </w:t>
      </w:r>
      <w:proofErr w:type="spellStart"/>
      <w:r w:rsidRPr="00AB0FAD">
        <w:rPr>
          <w:rFonts w:ascii="Times New Roman" w:hAnsi="Times New Roman"/>
          <w:sz w:val="24"/>
          <w:szCs w:val="24"/>
          <w:lang w:val="en-GB"/>
        </w:rPr>
        <w:t>Eötvös</w:t>
      </w:r>
      <w:proofErr w:type="spellEnd"/>
      <w:r w:rsidRPr="00AB0FAD">
        <w:rPr>
          <w:rFonts w:ascii="Times New Roman" w:hAnsi="Times New Roman"/>
          <w:sz w:val="24"/>
          <w:szCs w:val="24"/>
          <w:lang w:val="en-GB"/>
        </w:rPr>
        <w:t xml:space="preserve"> </w:t>
      </w:r>
      <w:proofErr w:type="spellStart"/>
      <w:r w:rsidRPr="00AB0FAD">
        <w:rPr>
          <w:rFonts w:ascii="Times New Roman" w:hAnsi="Times New Roman"/>
          <w:sz w:val="24"/>
          <w:szCs w:val="24"/>
          <w:lang w:val="en-GB"/>
        </w:rPr>
        <w:t>Loránd</w:t>
      </w:r>
      <w:proofErr w:type="spellEnd"/>
      <w:r w:rsidRPr="00AB0FAD">
        <w:rPr>
          <w:rFonts w:ascii="Times New Roman" w:hAnsi="Times New Roman"/>
          <w:sz w:val="24"/>
          <w:szCs w:val="24"/>
          <w:lang w:val="en-GB"/>
        </w:rPr>
        <w:t xml:space="preserve"> University or ………………………., or if I fail to register at both parties </w:t>
      </w:r>
      <w:r w:rsidR="00670D78" w:rsidRPr="00AB0FAD">
        <w:rPr>
          <w:rFonts w:ascii="Times New Roman" w:hAnsi="Times New Roman"/>
          <w:sz w:val="24"/>
          <w:szCs w:val="24"/>
          <w:lang w:val="en-GB"/>
        </w:rPr>
        <w:t>while I have a valid</w:t>
      </w:r>
      <w:r w:rsidRPr="00AB0FAD">
        <w:rPr>
          <w:rFonts w:ascii="Times New Roman" w:hAnsi="Times New Roman"/>
          <w:sz w:val="24"/>
          <w:szCs w:val="24"/>
          <w:lang w:val="en-GB"/>
        </w:rPr>
        <w:t xml:space="preserve"> student status, or</w:t>
      </w:r>
    </w:p>
    <w:p w14:paraId="3746F08B" w14:textId="4397BD7C" w:rsidR="009976AE" w:rsidRPr="00AB0FAD" w:rsidRDefault="00685413" w:rsidP="00BB7485">
      <w:pPr>
        <w:numPr>
          <w:ilvl w:val="0"/>
          <w:numId w:val="5"/>
        </w:numPr>
        <w:spacing w:after="100" w:afterAutospacing="1"/>
        <w:jc w:val="both"/>
        <w:rPr>
          <w:rFonts w:ascii="Times New Roman" w:hAnsi="Times New Roman"/>
          <w:sz w:val="24"/>
          <w:szCs w:val="24"/>
          <w:lang w:val="en-GB"/>
        </w:rPr>
      </w:pPr>
      <w:r w:rsidRPr="00AB0FAD">
        <w:rPr>
          <w:rStyle w:val="markedcontent"/>
          <w:rFonts w:ascii="Times New Roman" w:hAnsi="Times New Roman"/>
          <w:sz w:val="24"/>
          <w:szCs w:val="24"/>
          <w:lang w:val="en-GB"/>
        </w:rPr>
        <w:t>I announce the termination of my student status</w:t>
      </w:r>
      <w:r w:rsidR="009976AE" w:rsidRPr="00AB0FAD">
        <w:rPr>
          <w:rStyle w:val="markedcontent"/>
          <w:rFonts w:ascii="Times New Roman" w:hAnsi="Times New Roman"/>
          <w:sz w:val="24"/>
          <w:szCs w:val="24"/>
          <w:lang w:val="en-GB"/>
        </w:rPr>
        <w:t>,</w:t>
      </w:r>
    </w:p>
    <w:p w14:paraId="3786D857" w14:textId="687253BE" w:rsidR="009976AE" w:rsidRPr="00AB0FAD" w:rsidRDefault="00685413" w:rsidP="00BB7485">
      <w:pPr>
        <w:numPr>
          <w:ilvl w:val="0"/>
          <w:numId w:val="5"/>
        </w:numPr>
        <w:spacing w:after="100" w:afterAutospacing="1"/>
        <w:jc w:val="both"/>
        <w:rPr>
          <w:rFonts w:ascii="Times New Roman" w:hAnsi="Times New Roman"/>
          <w:sz w:val="24"/>
          <w:szCs w:val="24"/>
          <w:lang w:val="en-GB"/>
        </w:rPr>
      </w:pPr>
      <w:r w:rsidRPr="00AB0FAD">
        <w:rPr>
          <w:rStyle w:val="markedcontent"/>
          <w:rFonts w:ascii="Times New Roman" w:hAnsi="Times New Roman"/>
          <w:sz w:val="24"/>
          <w:szCs w:val="24"/>
          <w:lang w:val="en-GB"/>
        </w:rPr>
        <w:t>if I do not wish to continue my studies in a tuition-paying programme, and do not sign the training agreement, or I notify the doctoral school of this intention,</w:t>
      </w:r>
    </w:p>
    <w:p w14:paraId="4B266542" w14:textId="688FF433" w:rsidR="00E06A7D" w:rsidRPr="00AB0FAD" w:rsidRDefault="00685413" w:rsidP="00E06A7D">
      <w:pPr>
        <w:numPr>
          <w:ilvl w:val="0"/>
          <w:numId w:val="5"/>
        </w:numPr>
        <w:spacing w:after="100" w:afterAutospacing="1"/>
        <w:jc w:val="both"/>
        <w:rPr>
          <w:rFonts w:ascii="Times New Roman" w:hAnsi="Times New Roman"/>
          <w:sz w:val="24"/>
          <w:szCs w:val="24"/>
          <w:lang w:val="en-GB"/>
        </w:rPr>
      </w:pPr>
      <w:r w:rsidRPr="00AB0FAD">
        <w:rPr>
          <w:rStyle w:val="markedcontent"/>
          <w:rFonts w:ascii="Times New Roman" w:hAnsi="Times New Roman"/>
          <w:sz w:val="24"/>
          <w:szCs w:val="24"/>
          <w:lang w:val="en-GB"/>
        </w:rPr>
        <w:t>in the event of expulsion as a disciplinary consequence</w:t>
      </w:r>
      <w:r w:rsidR="009976AE" w:rsidRPr="00AB0FAD">
        <w:rPr>
          <w:rStyle w:val="markedcontent"/>
          <w:rFonts w:ascii="Times New Roman" w:hAnsi="Times New Roman"/>
          <w:sz w:val="24"/>
          <w:szCs w:val="24"/>
          <w:lang w:val="en-GB"/>
        </w:rPr>
        <w:t>,</w:t>
      </w:r>
    </w:p>
    <w:p w14:paraId="1B078526" w14:textId="59E1A770" w:rsidR="00E06A7D" w:rsidRPr="00AB0FAD" w:rsidRDefault="00685413" w:rsidP="00E06A7D">
      <w:pPr>
        <w:numPr>
          <w:ilvl w:val="0"/>
          <w:numId w:val="5"/>
        </w:numPr>
        <w:spacing w:after="100" w:afterAutospacing="1"/>
        <w:jc w:val="both"/>
        <w:rPr>
          <w:rFonts w:ascii="Times New Roman" w:hAnsi="Times New Roman"/>
          <w:sz w:val="24"/>
          <w:szCs w:val="24"/>
          <w:lang w:val="en-GB"/>
        </w:rPr>
      </w:pPr>
      <w:r w:rsidRPr="00AB0FAD">
        <w:rPr>
          <w:rStyle w:val="markedcontent"/>
          <w:rFonts w:ascii="Times New Roman" w:hAnsi="Times New Roman"/>
          <w:sz w:val="24"/>
          <w:szCs w:val="24"/>
          <w:lang w:val="en-GB"/>
        </w:rPr>
        <w:t xml:space="preserve">if I fail to pass the comprehensive examination at the end of </w:t>
      </w:r>
      <w:r w:rsidR="00670D78" w:rsidRPr="00AB0FAD">
        <w:rPr>
          <w:rStyle w:val="markedcontent"/>
          <w:rFonts w:ascii="Times New Roman" w:hAnsi="Times New Roman"/>
          <w:sz w:val="24"/>
          <w:szCs w:val="24"/>
          <w:lang w:val="en-GB"/>
        </w:rPr>
        <w:t>my</w:t>
      </w:r>
      <w:r w:rsidRPr="00AB0FAD">
        <w:rPr>
          <w:rStyle w:val="markedcontent"/>
          <w:rFonts w:ascii="Times New Roman" w:hAnsi="Times New Roman"/>
          <w:sz w:val="24"/>
          <w:szCs w:val="24"/>
          <w:lang w:val="en-GB"/>
        </w:rPr>
        <w:t xml:space="preserve"> fourth active semester</w:t>
      </w:r>
      <w:r w:rsidR="009976AE" w:rsidRPr="00AB0FAD">
        <w:rPr>
          <w:rStyle w:val="markedcontent"/>
          <w:rFonts w:ascii="Times New Roman" w:hAnsi="Times New Roman"/>
          <w:sz w:val="24"/>
          <w:szCs w:val="24"/>
          <w:lang w:val="en-GB"/>
        </w:rPr>
        <w:t>,</w:t>
      </w:r>
    </w:p>
    <w:p w14:paraId="0A8BB310" w14:textId="51CE0E45" w:rsidR="00C70A4C" w:rsidRPr="00AB0FAD" w:rsidRDefault="00686DEC" w:rsidP="00E06A7D">
      <w:pPr>
        <w:numPr>
          <w:ilvl w:val="0"/>
          <w:numId w:val="5"/>
        </w:numPr>
        <w:spacing w:after="100" w:afterAutospacing="1"/>
        <w:jc w:val="both"/>
        <w:rPr>
          <w:rFonts w:ascii="Times New Roman" w:hAnsi="Times New Roman"/>
          <w:sz w:val="24"/>
          <w:szCs w:val="24"/>
          <w:lang w:val="en-GB"/>
        </w:rPr>
      </w:pPr>
      <w:r w:rsidRPr="00AB0FAD">
        <w:rPr>
          <w:rStyle w:val="markedcontent"/>
          <w:rFonts w:ascii="Times New Roman" w:hAnsi="Times New Roman"/>
          <w:sz w:val="24"/>
          <w:szCs w:val="24"/>
          <w:lang w:val="en-GB"/>
        </w:rPr>
        <w:t>at the end of the eight</w:t>
      </w:r>
      <w:r w:rsidR="005A28E8" w:rsidRPr="00AB0FAD">
        <w:rPr>
          <w:rStyle w:val="markedcontent"/>
          <w:rFonts w:ascii="Times New Roman" w:hAnsi="Times New Roman"/>
          <w:sz w:val="24"/>
          <w:szCs w:val="24"/>
          <w:lang w:val="en-GB"/>
        </w:rPr>
        <w:t>h</w:t>
      </w:r>
      <w:r w:rsidRPr="00AB0FAD">
        <w:rPr>
          <w:rStyle w:val="markedcontent"/>
          <w:rFonts w:ascii="Times New Roman" w:hAnsi="Times New Roman"/>
          <w:sz w:val="24"/>
          <w:szCs w:val="24"/>
          <w:lang w:val="en-GB"/>
        </w:rPr>
        <w:t xml:space="preserve"> semester I have registered for</w:t>
      </w:r>
      <w:r w:rsidR="00E06A7D" w:rsidRPr="00AB0FAD">
        <w:rPr>
          <w:rStyle w:val="markedcontent"/>
          <w:rFonts w:ascii="Times New Roman" w:hAnsi="Times New Roman"/>
          <w:sz w:val="24"/>
          <w:szCs w:val="24"/>
          <w:lang w:val="en-GB"/>
        </w:rPr>
        <w:t xml:space="preserve">, </w:t>
      </w:r>
    </w:p>
    <w:p w14:paraId="18C16F5E" w14:textId="6850F1ED" w:rsidR="00614CBE" w:rsidRPr="00AB0FAD" w:rsidRDefault="00614CBE" w:rsidP="00614CBE">
      <w:pPr>
        <w:numPr>
          <w:ilvl w:val="0"/>
          <w:numId w:val="5"/>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I waive, in writing, my right to the preparation of the dissertation within the framework of the joint doctoral programme, or</w:t>
      </w:r>
    </w:p>
    <w:p w14:paraId="24FE0A1C" w14:textId="504131A3" w:rsidR="003805FC" w:rsidRPr="00AB0FAD" w:rsidRDefault="006F196F" w:rsidP="00BB7485">
      <w:pPr>
        <w:numPr>
          <w:ilvl w:val="0"/>
          <w:numId w:val="5"/>
        </w:num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 xml:space="preserve">one of the two supervisors designated by </w:t>
      </w:r>
      <w:proofErr w:type="spellStart"/>
      <w:r w:rsidRPr="00AB0FAD">
        <w:rPr>
          <w:rFonts w:ascii="Times New Roman" w:hAnsi="Times New Roman"/>
          <w:sz w:val="24"/>
          <w:szCs w:val="24"/>
          <w:lang w:val="en-GB"/>
        </w:rPr>
        <w:t>Eötvös</w:t>
      </w:r>
      <w:proofErr w:type="spellEnd"/>
      <w:r w:rsidRPr="00AB0FAD">
        <w:rPr>
          <w:rFonts w:ascii="Times New Roman" w:hAnsi="Times New Roman"/>
          <w:sz w:val="24"/>
          <w:szCs w:val="24"/>
          <w:lang w:val="en-GB"/>
        </w:rPr>
        <w:t xml:space="preserve"> </w:t>
      </w:r>
      <w:proofErr w:type="spellStart"/>
      <w:r w:rsidRPr="00AB0FAD">
        <w:rPr>
          <w:rFonts w:ascii="Times New Roman" w:hAnsi="Times New Roman"/>
          <w:sz w:val="24"/>
          <w:szCs w:val="24"/>
          <w:lang w:val="en-GB"/>
        </w:rPr>
        <w:t>Loránd</w:t>
      </w:r>
      <w:proofErr w:type="spellEnd"/>
      <w:r w:rsidRPr="00AB0FAD">
        <w:rPr>
          <w:rFonts w:ascii="Times New Roman" w:hAnsi="Times New Roman"/>
          <w:sz w:val="24"/>
          <w:szCs w:val="24"/>
          <w:lang w:val="en-GB"/>
        </w:rPr>
        <w:t xml:space="preserve"> University or ……………………  resigns as supervisor, and a new supervisor is not appointed</w:t>
      </w:r>
      <w:r w:rsidR="003805FC" w:rsidRPr="00AB0FAD">
        <w:rPr>
          <w:rFonts w:ascii="Times New Roman" w:hAnsi="Times New Roman"/>
          <w:sz w:val="24"/>
          <w:szCs w:val="24"/>
          <w:lang w:val="en-GB"/>
        </w:rPr>
        <w:t>.</w:t>
      </w:r>
    </w:p>
    <w:p w14:paraId="40D6924A" w14:textId="370697C0" w:rsidR="00037D38" w:rsidRPr="00AB0FAD" w:rsidRDefault="00506711" w:rsidP="009A023F">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I further declare that I shall comply with the provisions of the laws and university regulations pertaining to</w:t>
      </w:r>
      <w:r w:rsidR="00E26887" w:rsidRPr="00AB0FAD">
        <w:rPr>
          <w:rFonts w:ascii="Times New Roman" w:hAnsi="Times New Roman"/>
          <w:sz w:val="24"/>
          <w:szCs w:val="24"/>
          <w:lang w:val="en-GB"/>
        </w:rPr>
        <w:t xml:space="preserve"> t</w:t>
      </w:r>
      <w:r w:rsidRPr="00AB0FAD">
        <w:rPr>
          <w:rFonts w:ascii="Times New Roman" w:hAnsi="Times New Roman"/>
          <w:sz w:val="24"/>
          <w:szCs w:val="24"/>
          <w:lang w:val="en-GB"/>
        </w:rPr>
        <w:t>he joint doctoral programme.</w:t>
      </w:r>
    </w:p>
    <w:p w14:paraId="7B0915AC" w14:textId="2FB01168" w:rsidR="005A28E8" w:rsidRPr="00AB0FAD" w:rsidRDefault="005A28E8" w:rsidP="009A023F">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 xml:space="preserve">I hereby accept that </w:t>
      </w:r>
      <w:proofErr w:type="spellStart"/>
      <w:r w:rsidRPr="00AB0FAD">
        <w:rPr>
          <w:rFonts w:ascii="Times New Roman" w:hAnsi="Times New Roman"/>
          <w:sz w:val="24"/>
          <w:szCs w:val="24"/>
          <w:lang w:val="en-GB"/>
        </w:rPr>
        <w:t>Eötvös</w:t>
      </w:r>
      <w:proofErr w:type="spellEnd"/>
      <w:r w:rsidRPr="00AB0FAD">
        <w:rPr>
          <w:rFonts w:ascii="Times New Roman" w:hAnsi="Times New Roman"/>
          <w:sz w:val="24"/>
          <w:szCs w:val="24"/>
          <w:lang w:val="en-GB"/>
        </w:rPr>
        <w:t xml:space="preserve"> </w:t>
      </w:r>
      <w:proofErr w:type="spellStart"/>
      <w:r w:rsidRPr="00AB0FAD">
        <w:rPr>
          <w:rFonts w:ascii="Times New Roman" w:hAnsi="Times New Roman"/>
          <w:sz w:val="24"/>
          <w:szCs w:val="24"/>
          <w:lang w:val="en-GB"/>
        </w:rPr>
        <w:t>Loránd</w:t>
      </w:r>
      <w:proofErr w:type="spellEnd"/>
      <w:r w:rsidRPr="00AB0FAD">
        <w:rPr>
          <w:rFonts w:ascii="Times New Roman" w:hAnsi="Times New Roman"/>
          <w:sz w:val="24"/>
          <w:szCs w:val="24"/>
          <w:lang w:val="en-GB"/>
        </w:rPr>
        <w:t xml:space="preserve"> University and …………………………………………. shall not incur any liability in the event that due to an alteration in the relevant statutory provisions over the course of the doctoral programme the validity of the particular doctoral dissertation may not be acknowledged in compliance with the laws in effect.</w:t>
      </w:r>
    </w:p>
    <w:p w14:paraId="10987C68" w14:textId="77777777" w:rsidR="005A28E8" w:rsidRPr="00AB0FAD" w:rsidRDefault="005A28E8" w:rsidP="009A023F">
      <w:pPr>
        <w:spacing w:after="100" w:afterAutospacing="1"/>
        <w:jc w:val="both"/>
        <w:rPr>
          <w:rFonts w:ascii="Times New Roman" w:hAnsi="Times New Roman"/>
          <w:sz w:val="24"/>
          <w:szCs w:val="24"/>
          <w:lang w:val="en-GB"/>
        </w:rPr>
      </w:pPr>
    </w:p>
    <w:p w14:paraId="1E7E0EA4" w14:textId="44E9490B" w:rsidR="00995A36" w:rsidRPr="00AB0FAD" w:rsidRDefault="00995A36" w:rsidP="00BB7485">
      <w:pPr>
        <w:spacing w:after="100" w:afterAutospacing="1"/>
        <w:jc w:val="both"/>
        <w:rPr>
          <w:rFonts w:ascii="Times New Roman" w:hAnsi="Times New Roman"/>
          <w:sz w:val="24"/>
          <w:szCs w:val="24"/>
          <w:lang w:val="en-GB"/>
        </w:rPr>
      </w:pPr>
      <w:r w:rsidRPr="00AB0FAD">
        <w:rPr>
          <w:rFonts w:ascii="Times New Roman" w:hAnsi="Times New Roman"/>
          <w:sz w:val="24"/>
          <w:szCs w:val="24"/>
          <w:lang w:val="en-GB"/>
        </w:rPr>
        <w:t>D</w:t>
      </w:r>
      <w:r w:rsidR="00FC5A15" w:rsidRPr="00AB0FAD">
        <w:rPr>
          <w:rFonts w:ascii="Times New Roman" w:hAnsi="Times New Roman"/>
          <w:sz w:val="24"/>
          <w:szCs w:val="24"/>
          <w:lang w:val="en-GB"/>
        </w:rPr>
        <w:t>ate</w:t>
      </w:r>
      <w:r w:rsidRPr="00AB0FAD">
        <w:rPr>
          <w:rFonts w:ascii="Times New Roman" w:hAnsi="Times New Roman"/>
          <w:sz w:val="24"/>
          <w:szCs w:val="24"/>
          <w:lang w:val="en-GB"/>
        </w:rPr>
        <w:t xml:space="preserve">: </w:t>
      </w:r>
      <w:r w:rsidR="00FC5A15" w:rsidRPr="00AB0FAD">
        <w:rPr>
          <w:rFonts w:ascii="Times New Roman" w:hAnsi="Times New Roman"/>
          <w:sz w:val="24"/>
          <w:szCs w:val="24"/>
          <w:lang w:val="en-GB"/>
        </w:rPr>
        <w:t>“</w:t>
      </w:r>
      <w:r w:rsidRPr="00AB0FAD">
        <w:rPr>
          <w:rFonts w:ascii="Times New Roman" w:hAnsi="Times New Roman"/>
          <w:sz w:val="24"/>
          <w:szCs w:val="24"/>
          <w:lang w:val="en-GB"/>
        </w:rPr>
        <w:t xml:space="preserve">…….” </w:t>
      </w:r>
      <w:r w:rsidR="00FC5A15" w:rsidRPr="00AB0FAD">
        <w:rPr>
          <w:rFonts w:ascii="Times New Roman" w:hAnsi="Times New Roman"/>
          <w:sz w:val="24"/>
          <w:szCs w:val="24"/>
          <w:lang w:val="en-GB"/>
        </w:rPr>
        <w:t>“</w:t>
      </w:r>
      <w:r w:rsidRPr="00AB0FAD">
        <w:rPr>
          <w:rFonts w:ascii="Times New Roman" w:hAnsi="Times New Roman"/>
          <w:sz w:val="24"/>
          <w:szCs w:val="24"/>
          <w:lang w:val="en-GB"/>
        </w:rPr>
        <w:t xml:space="preserve">……………..” </w:t>
      </w:r>
      <w:r w:rsidR="00FC5A15" w:rsidRPr="00AB0FAD">
        <w:rPr>
          <w:rFonts w:ascii="Times New Roman" w:hAnsi="Times New Roman"/>
          <w:sz w:val="24"/>
          <w:szCs w:val="24"/>
          <w:lang w:val="en-GB"/>
        </w:rPr>
        <w:t>“</w:t>
      </w:r>
      <w:r w:rsidRPr="00AB0FAD">
        <w:rPr>
          <w:rFonts w:ascii="Times New Roman" w:hAnsi="Times New Roman"/>
          <w:sz w:val="24"/>
          <w:szCs w:val="24"/>
          <w:lang w:val="en-GB"/>
        </w:rPr>
        <w:t>….”</w:t>
      </w:r>
    </w:p>
    <w:p w14:paraId="6504649F" w14:textId="77777777" w:rsidR="00995A36" w:rsidRPr="00AB0FAD" w:rsidRDefault="00995A36" w:rsidP="00BB7485">
      <w:pPr>
        <w:ind w:left="5220"/>
        <w:jc w:val="both"/>
        <w:rPr>
          <w:rFonts w:ascii="Times New Roman" w:hAnsi="Times New Roman"/>
          <w:sz w:val="24"/>
          <w:szCs w:val="24"/>
          <w:lang w:val="en-GB"/>
        </w:rPr>
      </w:pPr>
      <w:r w:rsidRPr="00AB0FAD">
        <w:rPr>
          <w:rFonts w:ascii="Times New Roman" w:hAnsi="Times New Roman"/>
          <w:sz w:val="24"/>
          <w:szCs w:val="24"/>
          <w:lang w:val="en-GB"/>
        </w:rPr>
        <w:t>……………………………….</w:t>
      </w:r>
    </w:p>
    <w:p w14:paraId="749506B1" w14:textId="1E0D9761" w:rsidR="00037D38" w:rsidRPr="00AB0FAD" w:rsidRDefault="00995A36" w:rsidP="009A023F">
      <w:pPr>
        <w:ind w:left="6300"/>
        <w:jc w:val="both"/>
        <w:rPr>
          <w:rFonts w:ascii="Times New Roman" w:hAnsi="Times New Roman"/>
          <w:sz w:val="24"/>
          <w:szCs w:val="24"/>
          <w:lang w:val="en-GB"/>
        </w:rPr>
      </w:pPr>
      <w:r w:rsidRPr="00AB0FAD">
        <w:rPr>
          <w:rFonts w:ascii="Times New Roman" w:hAnsi="Times New Roman"/>
          <w:sz w:val="24"/>
          <w:szCs w:val="24"/>
          <w:lang w:val="en-GB"/>
        </w:rPr>
        <w:t>(</w:t>
      </w:r>
      <w:r w:rsidR="00FC5A15" w:rsidRPr="00AB0FAD">
        <w:rPr>
          <w:rFonts w:ascii="Times New Roman" w:hAnsi="Times New Roman"/>
          <w:sz w:val="24"/>
          <w:szCs w:val="24"/>
          <w:lang w:val="en-GB"/>
        </w:rPr>
        <w:t>Signature</w:t>
      </w:r>
      <w:r w:rsidRPr="00AB0FAD">
        <w:rPr>
          <w:rFonts w:ascii="Times New Roman" w:hAnsi="Times New Roman"/>
          <w:sz w:val="24"/>
          <w:szCs w:val="24"/>
          <w:lang w:val="en-GB"/>
        </w:rPr>
        <w:t>)</w:t>
      </w:r>
    </w:p>
    <w:p w14:paraId="142EB9D3" w14:textId="77777777" w:rsidR="00636887" w:rsidRPr="00AB0FAD" w:rsidRDefault="00636887" w:rsidP="00636887">
      <w:pPr>
        <w:rPr>
          <w:sz w:val="24"/>
          <w:szCs w:val="24"/>
        </w:rPr>
      </w:pPr>
    </w:p>
    <w:p w14:paraId="5F9BA180" w14:textId="77777777" w:rsidR="00DC1BD2" w:rsidRPr="00AB0FAD" w:rsidRDefault="00DC1BD2" w:rsidP="00636887">
      <w:pPr>
        <w:rPr>
          <w:rFonts w:ascii="Times New Roman félkövér" w:hAnsi="Times New Roman félkövér"/>
          <w:b/>
          <w:smallCaps/>
          <w:lang w:val="x-none" w:eastAsia="x-none"/>
        </w:rPr>
      </w:pPr>
    </w:p>
    <w:p w14:paraId="708FA123" w14:textId="77777777" w:rsidR="00636887" w:rsidRPr="00AB0FAD" w:rsidRDefault="003D3DFD" w:rsidP="00636887">
      <w:pPr>
        <w:rPr>
          <w:sz w:val="20"/>
        </w:rPr>
      </w:pPr>
      <w:r w:rsidRPr="00AB0FAD">
        <w:rPr>
          <w:sz w:val="20"/>
        </w:rPr>
        <w:br w:type="page"/>
      </w:r>
    </w:p>
    <w:p w14:paraId="789906B7" w14:textId="23648A0F" w:rsidR="00636887" w:rsidRPr="00AB0FAD" w:rsidRDefault="00636887" w:rsidP="00413026">
      <w:pPr>
        <w:rPr>
          <w:sz w:val="24"/>
          <w:szCs w:val="24"/>
        </w:rPr>
      </w:pPr>
    </w:p>
    <w:p w14:paraId="631137D7" w14:textId="4FC62AE4" w:rsidR="00B200E3" w:rsidRPr="00AB0FAD" w:rsidRDefault="00B200E3" w:rsidP="00847169">
      <w:pPr>
        <w:spacing w:after="100" w:afterAutospacing="1"/>
        <w:rPr>
          <w:sz w:val="24"/>
          <w:szCs w:val="24"/>
        </w:rPr>
      </w:pPr>
    </w:p>
    <w:p w14:paraId="5EB9EB14" w14:textId="77777777" w:rsidR="00B200E3" w:rsidRPr="00AB0FAD" w:rsidRDefault="00B200E3" w:rsidP="00B200E3">
      <w:pPr>
        <w:rPr>
          <w:b/>
          <w:i/>
          <w:sz w:val="16"/>
          <w:szCs w:val="16"/>
        </w:rPr>
      </w:pPr>
      <w:r w:rsidRPr="00AB0FAD">
        <w:rPr>
          <w:b/>
          <w:i/>
          <w:sz w:val="16"/>
          <w:szCs w:val="16"/>
        </w:rPr>
        <w:fldChar w:fldCharType="begin"/>
      </w:r>
      <w:r w:rsidRPr="00AB0FAD">
        <w:rPr>
          <w:b/>
          <w:i/>
          <w:sz w:val="16"/>
          <w:szCs w:val="16"/>
        </w:rPr>
        <w:instrText xml:space="preserve"> MERGEFIELD "OKLSZAM" </w:instrText>
      </w:r>
      <w:r w:rsidRPr="00AB0FAD">
        <w:rPr>
          <w:b/>
          <w:i/>
          <w:sz w:val="16"/>
          <w:szCs w:val="16"/>
        </w:rPr>
        <w:fldChar w:fldCharType="separate"/>
      </w:r>
      <w:r w:rsidRPr="00AB0FAD">
        <w:rPr>
          <w:b/>
          <w:i/>
          <w:noProof/>
          <w:sz w:val="16"/>
          <w:szCs w:val="16"/>
        </w:rPr>
        <w:t>«</w:t>
      </w:r>
      <w:r w:rsidRPr="00AB0FAD">
        <w:rPr>
          <w:rFonts w:cs="Arial"/>
          <w:b/>
          <w:noProof/>
          <w:sz w:val="16"/>
          <w:szCs w:val="16"/>
        </w:rPr>
        <w:t>OKLSZAM</w:t>
      </w:r>
      <w:r w:rsidRPr="00AB0FAD">
        <w:rPr>
          <w:b/>
          <w:i/>
          <w:noProof/>
          <w:sz w:val="16"/>
          <w:szCs w:val="16"/>
        </w:rPr>
        <w:t>»</w:t>
      </w:r>
      <w:r w:rsidRPr="00AB0FAD">
        <w:rPr>
          <w:b/>
          <w:i/>
          <w:sz w:val="16"/>
          <w:szCs w:val="16"/>
        </w:rPr>
        <w:fldChar w:fldCharType="end"/>
      </w:r>
    </w:p>
    <w:p w14:paraId="1D7C552E" w14:textId="77777777" w:rsidR="00B200E3" w:rsidRPr="00AB0FAD" w:rsidRDefault="00B200E3" w:rsidP="00B200E3">
      <w:pPr>
        <w:rPr>
          <w:b/>
          <w:i/>
          <w:sz w:val="16"/>
          <w:szCs w:val="16"/>
        </w:rPr>
      </w:pPr>
    </w:p>
    <w:p w14:paraId="45DC834D" w14:textId="77777777" w:rsidR="00B200E3" w:rsidRPr="00AB0FAD" w:rsidRDefault="00B200E3" w:rsidP="00B200E3">
      <w:pPr>
        <w:rPr>
          <w:b/>
          <w:i/>
          <w:sz w:val="16"/>
          <w:szCs w:val="16"/>
        </w:rPr>
      </w:pPr>
    </w:p>
    <w:p w14:paraId="37A606A7" w14:textId="77777777" w:rsidR="00B200E3" w:rsidRPr="00AB0FAD" w:rsidRDefault="00B200E3" w:rsidP="00B200E3">
      <w:pPr>
        <w:jc w:val="center"/>
        <w:rPr>
          <w:rFonts w:ascii="Schneidler P" w:hAnsi="Schneidler P"/>
          <w:b/>
          <w:sz w:val="16"/>
          <w:szCs w:val="16"/>
        </w:rPr>
      </w:pPr>
      <w:r w:rsidRPr="00AB0FAD">
        <w:rPr>
          <w:rFonts w:ascii="Schneidler P" w:hAnsi="Schneidler P"/>
          <w:b/>
          <w:sz w:val="16"/>
          <w:szCs w:val="16"/>
        </w:rPr>
        <w:t>DOKTORI OKLEVÉL</w:t>
      </w:r>
    </w:p>
    <w:p w14:paraId="7759FACC" w14:textId="77777777" w:rsidR="00B200E3" w:rsidRPr="00AB0FAD" w:rsidRDefault="00B200E3" w:rsidP="00B200E3">
      <w:pPr>
        <w:rPr>
          <w:i/>
          <w:sz w:val="16"/>
          <w:szCs w:val="16"/>
        </w:rPr>
      </w:pPr>
    </w:p>
    <w:p w14:paraId="51F764E9" w14:textId="77777777" w:rsidR="00B200E3" w:rsidRPr="00AB0FAD" w:rsidRDefault="00B200E3" w:rsidP="00B200E3">
      <w:pPr>
        <w:jc w:val="center"/>
        <w:rPr>
          <w:rFonts w:ascii="Schneidler P" w:hAnsi="Schneidler P"/>
          <w:caps/>
          <w:sz w:val="16"/>
          <w:szCs w:val="16"/>
        </w:rPr>
      </w:pPr>
      <w:r w:rsidRPr="00AB0FAD">
        <w:rPr>
          <w:rFonts w:ascii="Schneidler P" w:hAnsi="Schneidler P"/>
          <w:caps/>
          <w:sz w:val="16"/>
          <w:szCs w:val="16"/>
        </w:rPr>
        <w:t>Mi, az Eötvös Loránd Tudományegyetem Rektora</w:t>
      </w:r>
      <w:r w:rsidRPr="00AB0FAD">
        <w:rPr>
          <w:rFonts w:ascii="Schneidler P" w:hAnsi="Schneidler P"/>
          <w:caps/>
          <w:sz w:val="16"/>
          <w:szCs w:val="16"/>
        </w:rPr>
        <w:br/>
        <w:t>és Doktori Tanácsa köszöntjük az olvasót.</w:t>
      </w:r>
    </w:p>
    <w:p w14:paraId="1AE721C7" w14:textId="77777777" w:rsidR="00B200E3" w:rsidRPr="00AB0FAD" w:rsidRDefault="00B200E3" w:rsidP="00B200E3">
      <w:pPr>
        <w:jc w:val="center"/>
        <w:rPr>
          <w:rFonts w:ascii="Schneidler P" w:hAnsi="Schneidler P"/>
          <w:caps/>
          <w:sz w:val="16"/>
          <w:szCs w:val="16"/>
        </w:rPr>
      </w:pPr>
    </w:p>
    <w:p w14:paraId="30078EAF" w14:textId="77777777" w:rsidR="00B200E3" w:rsidRPr="00AB0FAD" w:rsidRDefault="00B200E3" w:rsidP="00B200E3">
      <w:pPr>
        <w:jc w:val="center"/>
        <w:rPr>
          <w:rFonts w:ascii="Schneidler P" w:hAnsi="Schneidler P"/>
          <w:caps/>
          <w:sz w:val="16"/>
          <w:szCs w:val="16"/>
        </w:rPr>
      </w:pPr>
      <w:r w:rsidRPr="00AB0FAD">
        <w:rPr>
          <w:rFonts w:ascii="Schneidler P" w:hAnsi="Schneidler P"/>
          <w:caps/>
          <w:sz w:val="16"/>
          <w:szCs w:val="16"/>
        </w:rPr>
        <w:t>Elődeink és törvényeink rendelése,</w:t>
      </w:r>
      <w:r w:rsidRPr="00AB0FAD">
        <w:rPr>
          <w:rFonts w:ascii="Schneidler P" w:hAnsi="Schneidler P"/>
          <w:caps/>
          <w:sz w:val="16"/>
          <w:szCs w:val="16"/>
        </w:rPr>
        <w:br/>
        <w:t>hogy mindazok, akik tudományos tanulmányoknak</w:t>
      </w:r>
      <w:r w:rsidRPr="00AB0FAD">
        <w:rPr>
          <w:rFonts w:ascii="Schneidler P" w:hAnsi="Schneidler P"/>
          <w:caps/>
          <w:sz w:val="16"/>
          <w:szCs w:val="16"/>
        </w:rPr>
        <w:br/>
        <w:t>szentelték magukat, nyilvánosan bizonyíthassák</w:t>
      </w:r>
      <w:r w:rsidRPr="00AB0FAD">
        <w:rPr>
          <w:rFonts w:ascii="Schneidler P" w:hAnsi="Schneidler P"/>
          <w:caps/>
          <w:sz w:val="16"/>
          <w:szCs w:val="16"/>
        </w:rPr>
        <w:br/>
        <w:t>és tanúsíthassák tudásukat és képzettségüket.</w:t>
      </w:r>
    </w:p>
    <w:p w14:paraId="2CF99CAD" w14:textId="77777777" w:rsidR="00B200E3" w:rsidRPr="00AB0FAD" w:rsidRDefault="00B200E3" w:rsidP="00B200E3">
      <w:pPr>
        <w:jc w:val="center"/>
        <w:rPr>
          <w:i/>
          <w:iCs/>
          <w:sz w:val="16"/>
          <w:szCs w:val="16"/>
        </w:rPr>
      </w:pPr>
    </w:p>
    <w:p w14:paraId="7EFC6F29" w14:textId="77777777" w:rsidR="00B200E3" w:rsidRPr="00AB0FAD" w:rsidRDefault="00B200E3" w:rsidP="00B200E3">
      <w:pPr>
        <w:jc w:val="center"/>
        <w:rPr>
          <w:i/>
          <w:iCs/>
          <w:sz w:val="16"/>
          <w:szCs w:val="16"/>
        </w:rPr>
      </w:pPr>
    </w:p>
    <w:p w14:paraId="354181B0" w14:textId="77777777" w:rsidR="00B200E3" w:rsidRPr="00AB0FAD" w:rsidRDefault="00B200E3" w:rsidP="00B200E3">
      <w:pPr>
        <w:jc w:val="center"/>
        <w:rPr>
          <w:i/>
          <w:iCs/>
          <w:sz w:val="16"/>
          <w:szCs w:val="16"/>
        </w:rPr>
      </w:pPr>
    </w:p>
    <w:p w14:paraId="2D191847"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Mivel tehát</w:t>
      </w:r>
    </w:p>
    <w:p w14:paraId="36C51F61" w14:textId="77777777" w:rsidR="00B200E3" w:rsidRPr="00AB0FAD" w:rsidRDefault="00B200E3" w:rsidP="00B200E3">
      <w:pPr>
        <w:jc w:val="center"/>
        <w:rPr>
          <w:rFonts w:ascii="ZapfChancery" w:hAnsi="ZapfChancery" w:cs="ZapfChanceryDm_PFL"/>
          <w:i/>
          <w:iCs/>
          <w:sz w:val="16"/>
          <w:szCs w:val="16"/>
        </w:rPr>
      </w:pPr>
    </w:p>
    <w:p w14:paraId="43519FEF" w14:textId="77777777" w:rsidR="00B200E3" w:rsidRPr="00AB0FAD" w:rsidRDefault="00B200E3" w:rsidP="00B200E3">
      <w:pPr>
        <w:spacing w:before="360" w:after="120"/>
        <w:jc w:val="center"/>
        <w:rPr>
          <w:rFonts w:ascii="ZapfChanceryE-italic" w:hAnsi="ZapfChanceryE-italic"/>
          <w:b/>
          <w:bCs/>
          <w:iCs/>
          <w:noProof/>
          <w:sz w:val="16"/>
          <w:szCs w:val="16"/>
        </w:rPr>
      </w:pPr>
      <w:r w:rsidRPr="00AB0FAD">
        <w:rPr>
          <w:rFonts w:ascii="ZapfChanceryE-italic" w:hAnsi="ZapfChanceryE-italic"/>
          <w:b/>
          <w:bCs/>
          <w:iCs/>
          <w:noProof/>
          <w:sz w:val="16"/>
          <w:szCs w:val="16"/>
        </w:rPr>
        <w:fldChar w:fldCharType="begin"/>
      </w:r>
      <w:r w:rsidRPr="00AB0FAD">
        <w:rPr>
          <w:rFonts w:ascii="ZapfChanceryE-italic" w:hAnsi="ZapfChanceryE-italic"/>
          <w:b/>
          <w:bCs/>
          <w:iCs/>
          <w:noProof/>
          <w:sz w:val="16"/>
          <w:szCs w:val="16"/>
        </w:rPr>
        <w:instrText xml:space="preserve"> MERGEFIELD "MNEV" </w:instrText>
      </w:r>
      <w:r w:rsidRPr="00AB0FAD">
        <w:rPr>
          <w:rFonts w:ascii="ZapfChanceryE-italic" w:hAnsi="ZapfChanceryE-italic"/>
          <w:b/>
          <w:bCs/>
          <w:iCs/>
          <w:noProof/>
          <w:sz w:val="16"/>
          <w:szCs w:val="16"/>
        </w:rPr>
        <w:fldChar w:fldCharType="separate"/>
      </w:r>
      <w:r w:rsidRPr="00AB0FAD">
        <w:rPr>
          <w:rFonts w:ascii="ZapfChanceryE-italic" w:hAnsi="ZapfChanceryE-italic"/>
          <w:b/>
          <w:bCs/>
          <w:iCs/>
          <w:noProof/>
          <w:sz w:val="16"/>
          <w:szCs w:val="16"/>
        </w:rPr>
        <w:t>«NEV»</w:t>
      </w:r>
      <w:r w:rsidRPr="00AB0FAD">
        <w:rPr>
          <w:rFonts w:ascii="ZapfChanceryE-italic" w:hAnsi="ZapfChanceryE-italic"/>
          <w:b/>
          <w:bCs/>
          <w:iCs/>
          <w:noProof/>
          <w:sz w:val="16"/>
          <w:szCs w:val="16"/>
        </w:rPr>
        <w:fldChar w:fldCharType="end"/>
      </w:r>
    </w:p>
    <w:p w14:paraId="2D71698B" w14:textId="77777777" w:rsidR="00B200E3" w:rsidRPr="00AB0FAD" w:rsidRDefault="00B200E3" w:rsidP="00B200E3">
      <w:pPr>
        <w:adjustRightInd w:val="0"/>
        <w:jc w:val="center"/>
        <w:rPr>
          <w:rFonts w:ascii="Times-Italic" w:hAnsi="Times-Italic" w:cs="Times-Italic"/>
          <w:i/>
          <w:iCs/>
          <w:sz w:val="16"/>
          <w:szCs w:val="16"/>
        </w:rPr>
      </w:pPr>
      <w:r w:rsidRPr="00AB0FAD">
        <w:rPr>
          <w:rFonts w:ascii="ZapfChancery" w:hAnsi="ZapfChancery" w:cs="ZapfChanceryDm_PFL"/>
          <w:i/>
          <w:iCs/>
          <w:noProof/>
          <w:sz w:val="16"/>
          <w:szCs w:val="16"/>
        </w:rPr>
        <w:fldChar w:fldCharType="begin"/>
      </w:r>
      <w:r w:rsidRPr="00AB0FAD">
        <w:rPr>
          <w:rFonts w:ascii="ZapfChancery" w:hAnsi="ZapfChancery" w:cs="ZapfChanceryDm_PFL"/>
          <w:i/>
          <w:iCs/>
          <w:noProof/>
          <w:sz w:val="16"/>
          <w:szCs w:val="16"/>
        </w:rPr>
        <w:instrText xml:space="preserve"> MERGEFIELD "MSZULNEV" </w:instrText>
      </w:r>
      <w:r w:rsidRPr="00AB0FAD">
        <w:rPr>
          <w:rFonts w:ascii="ZapfChancery" w:hAnsi="ZapfChancery" w:cs="ZapfChanceryDm_PFL"/>
          <w:i/>
          <w:iCs/>
          <w:noProof/>
          <w:sz w:val="16"/>
          <w:szCs w:val="16"/>
        </w:rPr>
        <w:fldChar w:fldCharType="separate"/>
      </w:r>
      <w:r w:rsidRPr="00AB0FAD">
        <w:rPr>
          <w:rFonts w:ascii="ZapfChancery" w:hAnsi="ZapfChancery" w:cs="ZapfChanceryDm_PFL"/>
          <w:i/>
          <w:iCs/>
          <w:noProof/>
          <w:sz w:val="16"/>
          <w:szCs w:val="16"/>
        </w:rPr>
        <w:t>«SZULNEV»</w:t>
      </w:r>
      <w:r w:rsidRPr="00AB0FAD">
        <w:rPr>
          <w:rFonts w:ascii="ZapfChancery" w:hAnsi="ZapfChancery" w:cs="ZapfChanceryDm_PFL"/>
          <w:i/>
          <w:iCs/>
          <w:noProof/>
          <w:sz w:val="16"/>
          <w:szCs w:val="16"/>
        </w:rPr>
        <w:fldChar w:fldCharType="end"/>
      </w:r>
      <w:r w:rsidRPr="00AB0FAD">
        <w:rPr>
          <w:rFonts w:ascii="ZapfChancery" w:hAnsi="ZapfChancery" w:cs="ZapfChanceryDm_PFL"/>
          <w:i/>
          <w:iCs/>
          <w:noProof/>
          <w:sz w:val="16"/>
          <w:szCs w:val="16"/>
        </w:rPr>
        <w:t>,</w:t>
      </w:r>
      <w:r w:rsidRPr="00AB0FAD">
        <w:rPr>
          <w:rFonts w:ascii="ZapfChancery" w:hAnsi="ZapfChancery" w:cs="ZapfChanceryDm_PFL"/>
          <w:i/>
          <w:iCs/>
          <w:noProof/>
          <w:sz w:val="16"/>
          <w:szCs w:val="16"/>
        </w:rPr>
        <w:br/>
      </w:r>
      <w:r w:rsidRPr="00AB0FAD">
        <w:rPr>
          <w:rFonts w:ascii="ZapfChancery" w:hAnsi="ZapfChancery" w:cs="ZapfChanceryDm_PFL"/>
          <w:i/>
          <w:iCs/>
          <w:sz w:val="16"/>
          <w:szCs w:val="16"/>
        </w:rPr>
        <w:t xml:space="preserve">aki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"MSZULHELY"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«SZULHELY (ország, helység)»</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i/>
          <w:iCs/>
          <w:sz w:val="16"/>
          <w:szCs w:val="16"/>
        </w:rPr>
        <w:br/>
        <w:t xml:space="preserve">az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"MSZULEV"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SZULEV»</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évben,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"MSZULHO" </w:instrText>
      </w:r>
      <w:r w:rsidRPr="00AB0FAD">
        <w:rPr>
          <w:rFonts w:ascii="ZapfChancery" w:hAnsi="ZapfChancery" w:cs="ZapfChanceryDm_PFL"/>
          <w:i/>
          <w:iCs/>
          <w:sz w:val="16"/>
          <w:szCs w:val="16"/>
        </w:rPr>
        <w:fldChar w:fldCharType="separate"/>
      </w:r>
      <w:r w:rsidRPr="00AB0FAD">
        <w:rPr>
          <w:rFonts w:ascii="ZapfChancery" w:hAnsi="ZapfChancery" w:cs="ZapfChanceryDm_PFL"/>
          <w:b/>
          <w:i/>
          <w:iCs/>
          <w:sz w:val="16"/>
          <w:szCs w:val="16"/>
        </w:rPr>
        <w:t>«SZULHO</w:t>
      </w:r>
      <w:r w:rsidRPr="00AB0FAD">
        <w:rPr>
          <w:rFonts w:ascii="ZapfChancery" w:hAnsi="ZapfChancery" w:cs="ZapfChanceryDm_PFL"/>
          <w:i/>
          <w:iCs/>
          <w:sz w:val="16"/>
          <w:szCs w:val="16"/>
        </w:rPr>
        <w:t>»</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hó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"MSZULNAP"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SZULNAP»</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napján született,</w:t>
      </w:r>
      <w:r w:rsidRPr="00AB0FAD">
        <w:rPr>
          <w:rFonts w:ascii="ZapfChancery" w:hAnsi="ZapfChancery" w:cs="ZapfChanceryDm_PFL"/>
          <w:i/>
          <w:iCs/>
          <w:sz w:val="16"/>
          <w:szCs w:val="16"/>
        </w:rPr>
        <w:br/>
      </w:r>
      <w:r w:rsidRPr="00AB0FAD">
        <w:rPr>
          <w:rFonts w:ascii="ZapfChancery" w:hAnsi="ZapfChancery"/>
          <w:i/>
          <w:iCs/>
          <w:sz w:val="16"/>
          <w:szCs w:val="16"/>
        </w:rPr>
        <w:t xml:space="preserve">a(z) </w:t>
      </w:r>
      <w:r w:rsidRPr="00AB0FAD">
        <w:rPr>
          <w:rFonts w:ascii="ZapfChancery" w:hAnsi="ZapfChancery"/>
          <w:bCs/>
          <w:i/>
          <w:iCs/>
          <w:sz w:val="16"/>
          <w:szCs w:val="16"/>
        </w:rPr>
        <w:fldChar w:fldCharType="begin"/>
      </w:r>
      <w:r w:rsidRPr="00AB0FAD">
        <w:rPr>
          <w:rFonts w:ascii="ZapfChancery" w:hAnsi="ZapfChancery"/>
          <w:bCs/>
          <w:i/>
          <w:iCs/>
          <w:sz w:val="16"/>
          <w:szCs w:val="16"/>
        </w:rPr>
        <w:instrText xml:space="preserve"> MERGEFIELD "MSZULEV" </w:instrText>
      </w:r>
      <w:r w:rsidRPr="00AB0FAD">
        <w:rPr>
          <w:rFonts w:ascii="ZapfChancery" w:hAnsi="ZapfChancery"/>
          <w:bCs/>
          <w:i/>
          <w:iCs/>
          <w:sz w:val="16"/>
          <w:szCs w:val="16"/>
        </w:rPr>
        <w:fldChar w:fldCharType="separate"/>
      </w:r>
      <w:r w:rsidRPr="00AB0FAD">
        <w:rPr>
          <w:rFonts w:ascii="ZapfChancery" w:hAnsi="ZapfChancery"/>
          <w:bCs/>
          <w:i/>
          <w:iCs/>
          <w:noProof/>
          <w:sz w:val="16"/>
          <w:szCs w:val="16"/>
        </w:rPr>
        <w:t>«EGYETEMMEL»</w:t>
      </w:r>
      <w:r w:rsidRPr="00AB0FAD">
        <w:rPr>
          <w:rFonts w:ascii="ZapfChancery" w:hAnsi="ZapfChancery"/>
          <w:bCs/>
          <w:i/>
          <w:iCs/>
          <w:sz w:val="16"/>
          <w:szCs w:val="16"/>
        </w:rPr>
        <w:fldChar w:fldCharType="end"/>
      </w:r>
      <w:r w:rsidRPr="00AB0FAD">
        <w:rPr>
          <w:rFonts w:ascii="ZapfChancery" w:hAnsi="ZapfChancery"/>
          <w:i/>
          <w:iCs/>
          <w:sz w:val="16"/>
          <w:szCs w:val="16"/>
        </w:rPr>
        <w:t xml:space="preserve"> kötött együttműködési megállapodás keretében</w:t>
      </w:r>
      <w:r w:rsidRPr="00AB0FAD">
        <w:rPr>
          <w:rFonts w:ascii="Times-Italic" w:hAnsi="Times-Italic" w:cs="Times-Italic"/>
          <w:i/>
          <w:iCs/>
          <w:sz w:val="16"/>
          <w:szCs w:val="16"/>
        </w:rPr>
        <w:t xml:space="preserve"> </w:t>
      </w:r>
    </w:p>
    <w:p w14:paraId="72EACB8A"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mielőttünk</w:t>
      </w:r>
      <w:proofErr w:type="spellEnd"/>
      <w:r w:rsidRPr="00AB0FAD">
        <w:rPr>
          <w:rFonts w:ascii="ZapfChancery" w:hAnsi="ZapfChancery" w:cs="ZapfChanceryDm_PFL"/>
          <w:i/>
          <w:iCs/>
          <w:sz w:val="16"/>
          <w:szCs w:val="16"/>
        </w:rPr>
        <w:b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"MTUDOMANYAG"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«TUDOMANYAG»</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b/>
          <w:i/>
          <w:iCs/>
          <w:sz w:val="16"/>
          <w:szCs w:val="16"/>
        </w:rPr>
        <w:br/>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"MSZAKTERULET"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«SZAKTERULET»</w:t>
      </w:r>
      <w:r w:rsidRPr="00AB0FAD">
        <w:rPr>
          <w:rFonts w:ascii="ZapfChancery" w:hAnsi="ZapfChancery" w:cs="ZapfChanceryDm_PFL"/>
          <w:b/>
          <w:i/>
          <w:iCs/>
          <w:sz w:val="16"/>
          <w:szCs w:val="16"/>
        </w:rPr>
        <w:fldChar w:fldCharType="end"/>
      </w:r>
      <w:r w:rsidRPr="00AB0FAD">
        <w:rPr>
          <w:rFonts w:ascii="ZapfChancery" w:hAnsi="ZapfChancery" w:cs="ZapfChanceryDm_PFL"/>
          <w:i/>
          <w:iCs/>
          <w:sz w:val="16"/>
          <w:szCs w:val="16"/>
        </w:rPr>
        <w:br/>
      </w:r>
    </w:p>
    <w:p w14:paraId="348F695D" w14:textId="77777777" w:rsidR="00B200E3" w:rsidRPr="00AB0FAD" w:rsidRDefault="00B200E3" w:rsidP="00B200E3">
      <w:pPr>
        <w:jc w:val="center"/>
        <w:rPr>
          <w:rFonts w:ascii="ZapfChancery" w:hAnsi="ZapfChancery" w:cs="ZapfChanceryDm_PFL"/>
          <w:i/>
          <w:iCs/>
          <w:sz w:val="16"/>
          <w:szCs w:val="16"/>
        </w:rPr>
      </w:pPr>
    </w:p>
    <w:p w14:paraId="7CC9F4EA"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 xml:space="preserve">való képzettségéről és tudásáról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"MINOSITES"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MINOSITES</w:t>
      </w:r>
      <w:r w:rsidRPr="00AB0FAD">
        <w:rPr>
          <w:rFonts w:ascii="ZapfChancery" w:hAnsi="ZapfChancery" w:cs="ZapfChanceryDm_PFL"/>
          <w:i/>
          <w:iCs/>
          <w:sz w:val="16"/>
          <w:szCs w:val="16"/>
        </w:rPr>
        <w:t>»</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minősítéssel</w:t>
      </w:r>
      <w:r w:rsidRPr="00AB0FAD">
        <w:rPr>
          <w:rFonts w:ascii="ZapfChancery" w:hAnsi="ZapfChancery" w:cs="ZapfChanceryDm_PFL"/>
          <w:i/>
          <w:iCs/>
          <w:sz w:val="16"/>
          <w:szCs w:val="16"/>
        </w:rPr>
        <w:br/>
        <w:t xml:space="preserve">kétséget kizáróan bizonyságot tett, </w:t>
      </w:r>
      <w:r w:rsidRPr="00AB0FAD">
        <w:rPr>
          <w:rFonts w:ascii="ZapfChancery" w:hAnsi="ZapfChancery" w:cs="ZapfChanceryDm_PFL"/>
          <w:i/>
          <w:iCs/>
          <w:sz w:val="16"/>
          <w:szCs w:val="16"/>
        </w:rPr>
        <w:br/>
        <w:t xml:space="preserve">ezért őt méltónak </w:t>
      </w:r>
      <w:proofErr w:type="spellStart"/>
      <w:r w:rsidRPr="00AB0FAD">
        <w:rPr>
          <w:rFonts w:ascii="ZapfChancery" w:hAnsi="ZapfChancery" w:cs="ZapfChanceryDm_PFL"/>
          <w:i/>
          <w:iCs/>
          <w:sz w:val="16"/>
          <w:szCs w:val="16"/>
        </w:rPr>
        <w:t>ítélvén</w:t>
      </w:r>
      <w:proofErr w:type="spellEnd"/>
      <w:r w:rsidRPr="00AB0FAD">
        <w:rPr>
          <w:rFonts w:ascii="ZapfChancery" w:hAnsi="ZapfChancery" w:cs="ZapfChanceryDm_PFL"/>
          <w:i/>
          <w:iCs/>
          <w:sz w:val="16"/>
          <w:szCs w:val="16"/>
        </w:rPr>
        <w:t xml:space="preserve"> e megtisztelő tudományos fokozatra, </w:t>
      </w:r>
      <w:r w:rsidRPr="00AB0FAD">
        <w:rPr>
          <w:rFonts w:ascii="ZapfChancery" w:hAnsi="ZapfChancery" w:cs="ZapfChanceryDm_PFL"/>
          <w:i/>
          <w:iCs/>
          <w:sz w:val="16"/>
          <w:szCs w:val="16"/>
        </w:rPr>
        <w:br/>
        <w:t xml:space="preserve">doktornak (PhD) nyilvánítjuk, és a törvény erejével ránk ruházott hatalomnál fogva </w:t>
      </w:r>
      <w:r w:rsidRPr="00AB0FAD">
        <w:rPr>
          <w:rFonts w:ascii="ZapfChancery" w:hAnsi="ZapfChancery" w:cs="ZapfChanceryDm_PFL"/>
          <w:i/>
          <w:iCs/>
          <w:sz w:val="16"/>
          <w:szCs w:val="16"/>
        </w:rPr>
        <w:br/>
        <w:t>a mai naptól kezdődően a doktori (PhD) cím viselésére feljogosítjuk.</w:t>
      </w:r>
    </w:p>
    <w:p w14:paraId="6AC5B6EE" w14:textId="77777777" w:rsidR="00B200E3" w:rsidRPr="00AB0FAD" w:rsidRDefault="00B200E3" w:rsidP="00B200E3">
      <w:pPr>
        <w:jc w:val="center"/>
        <w:rPr>
          <w:rFonts w:ascii="ZapfChancery" w:hAnsi="ZapfChancery" w:cs="ZapfChanceryDm_PFL"/>
          <w:i/>
          <w:iCs/>
          <w:sz w:val="16"/>
          <w:szCs w:val="16"/>
        </w:rPr>
      </w:pPr>
    </w:p>
    <w:p w14:paraId="3E07C777"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 xml:space="preserve">Ennek hiteléül ezt az oklevelet Egyetemünk pecsétjével, </w:t>
      </w:r>
      <w:r w:rsidRPr="00AB0FAD">
        <w:rPr>
          <w:rFonts w:ascii="ZapfChancery" w:hAnsi="ZapfChancery" w:cs="ZapfChanceryDm_PFL"/>
          <w:i/>
          <w:iCs/>
          <w:sz w:val="16"/>
          <w:szCs w:val="16"/>
        </w:rPr>
        <w:br/>
        <w:t>valamint saját aláírásunkkal megerősítve részére kiadattuk.</w:t>
      </w:r>
    </w:p>
    <w:p w14:paraId="4B7BF593" w14:textId="77777777" w:rsidR="00B200E3" w:rsidRPr="00AB0FAD" w:rsidRDefault="00B200E3" w:rsidP="00B200E3">
      <w:pPr>
        <w:rPr>
          <w:rFonts w:ascii="ZapfChancery" w:hAnsi="ZapfChancery" w:cs="ZapfChanceryDm_PFL"/>
          <w:i/>
          <w:iCs/>
          <w:sz w:val="16"/>
          <w:szCs w:val="16"/>
        </w:rPr>
      </w:pPr>
      <w:r w:rsidRPr="00AB0FAD">
        <w:rPr>
          <w:rFonts w:ascii="ZapfChancery" w:hAnsi="ZapfChancery" w:cs="ZapfChanceryDm_PFL"/>
          <w:i/>
          <w:iCs/>
          <w:sz w:val="16"/>
          <w:szCs w:val="16"/>
        </w:rPr>
        <w:t xml:space="preserve">Kelt Budapesten, a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"MEV"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EV»</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esztendőben,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"MHO"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HO</w:t>
      </w:r>
      <w:r w:rsidRPr="00AB0FAD">
        <w:rPr>
          <w:rFonts w:ascii="ZapfChancery" w:hAnsi="ZapfChancery" w:cs="ZapfChanceryDm_PFL"/>
          <w:i/>
          <w:iCs/>
          <w:sz w:val="16"/>
          <w:szCs w:val="16"/>
        </w:rPr>
        <w:t>»</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hó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"MNAP"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NAP</w:t>
      </w:r>
      <w:r w:rsidRPr="00AB0FAD">
        <w:rPr>
          <w:rFonts w:ascii="ZapfChancery" w:hAnsi="ZapfChancery" w:cs="ZapfChanceryDm_PFL"/>
          <w:i/>
          <w:iCs/>
          <w:sz w:val="16"/>
          <w:szCs w:val="16"/>
        </w:rPr>
        <w:t>»</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napján.</w:t>
      </w:r>
    </w:p>
    <w:p w14:paraId="6D88DDF8" w14:textId="77777777" w:rsidR="00B200E3" w:rsidRPr="00AB0FAD" w:rsidRDefault="00B200E3" w:rsidP="00B200E3">
      <w:pPr>
        <w:jc w:val="center"/>
        <w:rPr>
          <w:rFonts w:ascii="ZapfChancery" w:hAnsi="ZapfChancery" w:cs="ZapfChanceryDm_PFL"/>
          <w:i/>
          <w:iCs/>
          <w:sz w:val="16"/>
          <w:szCs w:val="16"/>
        </w:rPr>
      </w:pPr>
    </w:p>
    <w:p w14:paraId="36B85D91" w14:textId="77777777" w:rsidR="00B200E3" w:rsidRPr="00AB0FAD" w:rsidRDefault="00B200E3" w:rsidP="00B200E3">
      <w:pPr>
        <w:jc w:val="center"/>
        <w:rPr>
          <w:rFonts w:ascii="ZapfChancery" w:hAnsi="ZapfChancery" w:cs="ZapfChanceryDm_PFL"/>
          <w:i/>
          <w:iCs/>
          <w:sz w:val="16"/>
          <w:szCs w:val="16"/>
        </w:rPr>
      </w:pPr>
    </w:p>
    <w:p w14:paraId="59EA61DC" w14:textId="77777777" w:rsidR="00B200E3" w:rsidRPr="00AB0FAD" w:rsidRDefault="00B200E3" w:rsidP="00B200E3">
      <w:pPr>
        <w:jc w:val="center"/>
        <w:rPr>
          <w:rFonts w:ascii="ZapfChancery" w:hAnsi="ZapfChancery" w:cs="ZapfChanceryDm_PFL"/>
          <w:i/>
          <w:iCs/>
          <w:sz w:val="16"/>
          <w:szCs w:val="16"/>
        </w:rPr>
      </w:pPr>
    </w:p>
    <w:p w14:paraId="0FB91B21"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________________________________________</w:t>
      </w:r>
    </w:p>
    <w:p w14:paraId="4B526B2C"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rektor</w:t>
      </w:r>
    </w:p>
    <w:p w14:paraId="33E65AF1"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Rector</w:t>
      </w:r>
      <w:proofErr w:type="spellEnd"/>
    </w:p>
    <w:p w14:paraId="273B8EDE" w14:textId="77777777" w:rsidR="00B200E3" w:rsidRPr="00AB0FAD" w:rsidRDefault="00B200E3" w:rsidP="00B200E3">
      <w:pPr>
        <w:rPr>
          <w:rFonts w:ascii="ZapfChancery" w:hAnsi="ZapfChancery" w:cs="ZapfChanceryDm_PFL"/>
          <w:i/>
          <w:iCs/>
          <w:sz w:val="16"/>
          <w:szCs w:val="16"/>
        </w:rPr>
      </w:pPr>
    </w:p>
    <w:p w14:paraId="32E4A0C8" w14:textId="77777777" w:rsidR="00B200E3" w:rsidRPr="00AB0FAD" w:rsidRDefault="00B200E3" w:rsidP="00B200E3">
      <w:pPr>
        <w:rPr>
          <w:rFonts w:ascii="ZapfChancery" w:hAnsi="ZapfChancery" w:cs="ZapfChanceryDm_PFL"/>
          <w:i/>
          <w:iCs/>
          <w:sz w:val="16"/>
          <w:szCs w:val="16"/>
        </w:rPr>
      </w:pPr>
    </w:p>
    <w:p w14:paraId="07F8F319" w14:textId="77777777" w:rsidR="00B200E3" w:rsidRPr="00AB0FAD" w:rsidRDefault="00B200E3" w:rsidP="00B200E3">
      <w:pPr>
        <w:spacing w:line="260" w:lineRule="exact"/>
        <w:ind w:right="170"/>
        <w:jc w:val="right"/>
        <w:rPr>
          <w:rFonts w:cs="Arial"/>
          <w:sz w:val="16"/>
          <w:szCs w:val="16"/>
        </w:rPr>
      </w:pPr>
      <w:r w:rsidRPr="00AB0FAD">
        <w:rPr>
          <w:i/>
          <w:color w:val="FF0000"/>
          <w:sz w:val="16"/>
          <w:szCs w:val="16"/>
        </w:rPr>
        <w:br w:type="column"/>
      </w:r>
    </w:p>
    <w:p w14:paraId="7492C2C5" w14:textId="77777777" w:rsidR="00B200E3" w:rsidRPr="00AB0FAD" w:rsidRDefault="00B200E3" w:rsidP="00B200E3">
      <w:pPr>
        <w:spacing w:line="260" w:lineRule="exact"/>
        <w:ind w:right="170"/>
        <w:jc w:val="right"/>
        <w:rPr>
          <w:rFonts w:cs="Arial"/>
          <w:sz w:val="16"/>
          <w:szCs w:val="16"/>
        </w:rPr>
      </w:pPr>
      <w:r w:rsidRPr="00AB0FAD">
        <w:rPr>
          <w:rFonts w:cs="Arial"/>
          <w:sz w:val="16"/>
          <w:szCs w:val="16"/>
        </w:rPr>
        <w:t>FI80798</w:t>
      </w:r>
    </w:p>
    <w:p w14:paraId="3D4704B7" w14:textId="77777777" w:rsidR="00B200E3" w:rsidRPr="00AB0FAD" w:rsidRDefault="00B200E3" w:rsidP="00B200E3">
      <w:pPr>
        <w:rPr>
          <w:i/>
          <w:caps/>
          <w:sz w:val="16"/>
          <w:szCs w:val="16"/>
        </w:rPr>
      </w:pPr>
    </w:p>
    <w:p w14:paraId="688CB1C7" w14:textId="77777777" w:rsidR="00B200E3" w:rsidRPr="00AB0FAD" w:rsidRDefault="00B200E3" w:rsidP="00B200E3">
      <w:pPr>
        <w:rPr>
          <w:i/>
          <w:caps/>
          <w:sz w:val="16"/>
          <w:szCs w:val="16"/>
        </w:rPr>
      </w:pPr>
    </w:p>
    <w:p w14:paraId="788CFC33" w14:textId="77777777" w:rsidR="00B200E3" w:rsidRPr="00AB0FAD" w:rsidRDefault="00B200E3" w:rsidP="00B200E3">
      <w:pPr>
        <w:rPr>
          <w:i/>
          <w:caps/>
          <w:sz w:val="16"/>
          <w:szCs w:val="16"/>
        </w:rPr>
      </w:pPr>
    </w:p>
    <w:p w14:paraId="53B439B8" w14:textId="77777777" w:rsidR="00B200E3" w:rsidRPr="00AB0FAD" w:rsidRDefault="00B200E3" w:rsidP="00B200E3">
      <w:pPr>
        <w:jc w:val="center"/>
        <w:rPr>
          <w:rFonts w:ascii="Schneidler P" w:hAnsi="Schneidler P"/>
          <w:b/>
          <w:sz w:val="16"/>
          <w:szCs w:val="16"/>
        </w:rPr>
      </w:pPr>
      <w:r w:rsidRPr="00AB0FAD">
        <w:rPr>
          <w:rFonts w:ascii="Schneidler P" w:hAnsi="Schneidler P"/>
          <w:b/>
          <w:sz w:val="16"/>
          <w:szCs w:val="16"/>
        </w:rPr>
        <w:t>DOCTORAL DEGREE CERTIFICATE</w:t>
      </w:r>
    </w:p>
    <w:p w14:paraId="44173829" w14:textId="77777777" w:rsidR="00B200E3" w:rsidRPr="00AB0FAD" w:rsidRDefault="00B200E3" w:rsidP="00B200E3">
      <w:pPr>
        <w:jc w:val="center"/>
        <w:rPr>
          <w:rFonts w:ascii="Schneidler P" w:hAnsi="Schneidler P"/>
          <w:caps/>
          <w:sz w:val="16"/>
          <w:szCs w:val="16"/>
        </w:rPr>
      </w:pPr>
    </w:p>
    <w:p w14:paraId="49D26173" w14:textId="77777777" w:rsidR="00B200E3" w:rsidRPr="00AB0FAD" w:rsidRDefault="00B200E3" w:rsidP="00B200E3">
      <w:pPr>
        <w:jc w:val="center"/>
        <w:rPr>
          <w:rFonts w:ascii="Schneidler P" w:hAnsi="Schneidler P"/>
          <w:caps/>
          <w:sz w:val="16"/>
          <w:szCs w:val="16"/>
        </w:rPr>
      </w:pPr>
      <w:r w:rsidRPr="00AB0FAD">
        <w:rPr>
          <w:rFonts w:ascii="Schneidler P" w:hAnsi="Schneidler P"/>
          <w:caps/>
          <w:sz w:val="16"/>
          <w:szCs w:val="16"/>
        </w:rPr>
        <w:t>WE, THE RECTOR AND DOCTORAL COUNCIL OF EÖTVÖS LORÁND</w:t>
      </w:r>
      <w:r w:rsidRPr="00AB0FAD">
        <w:rPr>
          <w:rFonts w:ascii="Schneidler P" w:hAnsi="Schneidler P"/>
          <w:caps/>
          <w:sz w:val="16"/>
          <w:szCs w:val="16"/>
        </w:rPr>
        <w:br/>
        <w:t>UNIVERSITY WISH TO GREET THE READER.</w:t>
      </w:r>
    </w:p>
    <w:p w14:paraId="26F1497A" w14:textId="77777777" w:rsidR="00B200E3" w:rsidRPr="00AB0FAD" w:rsidRDefault="00B200E3" w:rsidP="00B200E3">
      <w:pPr>
        <w:jc w:val="center"/>
        <w:rPr>
          <w:rFonts w:ascii="Schneidler P" w:hAnsi="Schneidler P"/>
          <w:caps/>
          <w:sz w:val="16"/>
          <w:szCs w:val="16"/>
        </w:rPr>
      </w:pPr>
    </w:p>
    <w:p w14:paraId="119C98DA" w14:textId="77777777" w:rsidR="00B200E3" w:rsidRPr="00AB0FAD" w:rsidRDefault="00B200E3" w:rsidP="00B200E3">
      <w:pPr>
        <w:jc w:val="center"/>
        <w:rPr>
          <w:rFonts w:ascii="Schneidler P" w:hAnsi="Schneidler P"/>
          <w:caps/>
          <w:sz w:val="16"/>
          <w:szCs w:val="16"/>
        </w:rPr>
      </w:pPr>
      <w:r w:rsidRPr="00AB0FAD">
        <w:rPr>
          <w:rFonts w:ascii="Schneidler P" w:hAnsi="Schneidler P"/>
          <w:caps/>
          <w:sz w:val="16"/>
          <w:szCs w:val="16"/>
        </w:rPr>
        <w:t>IT IS THE WARRANT OF OUR PREDECESSORS AND OUR STATUTE</w:t>
      </w:r>
      <w:r w:rsidRPr="00AB0FAD">
        <w:rPr>
          <w:rFonts w:ascii="Schneidler P" w:hAnsi="Schneidler P"/>
          <w:caps/>
          <w:sz w:val="16"/>
          <w:szCs w:val="16"/>
        </w:rPr>
        <w:br/>
        <w:t>THAT ALL WHO HAVE DEDICATED THEMSELVES</w:t>
      </w:r>
      <w:r w:rsidRPr="00AB0FAD">
        <w:rPr>
          <w:rFonts w:ascii="Schneidler P" w:hAnsi="Schneidler P"/>
          <w:caps/>
          <w:sz w:val="16"/>
          <w:szCs w:val="16"/>
        </w:rPr>
        <w:br/>
        <w:t>TO ACADEMIC STUDIES SHOULD BE GRANTED</w:t>
      </w:r>
      <w:r w:rsidRPr="00AB0FAD">
        <w:rPr>
          <w:rFonts w:ascii="Schneidler P" w:hAnsi="Schneidler P"/>
          <w:caps/>
          <w:sz w:val="16"/>
          <w:szCs w:val="16"/>
        </w:rPr>
        <w:br/>
        <w:t>THE OPPORTUNITY TO PROVE THEMSELVES</w:t>
      </w:r>
      <w:r w:rsidRPr="00AB0FAD">
        <w:rPr>
          <w:rFonts w:ascii="Schneidler P" w:hAnsi="Schneidler P"/>
          <w:caps/>
          <w:sz w:val="16"/>
          <w:szCs w:val="16"/>
        </w:rPr>
        <w:br/>
        <w:t>AND THEIR QUALIFICATION IN PUBLIC.</w:t>
      </w:r>
    </w:p>
    <w:p w14:paraId="3FA09A45" w14:textId="77777777" w:rsidR="00B200E3" w:rsidRPr="00AB0FAD" w:rsidRDefault="00B200E3" w:rsidP="00B200E3">
      <w:pPr>
        <w:jc w:val="center"/>
        <w:rPr>
          <w:rFonts w:ascii="ZapfChancery" w:hAnsi="ZapfChancery" w:cs="ZapfChanceryDm_PFL"/>
          <w:i/>
          <w:iCs/>
          <w:sz w:val="16"/>
          <w:szCs w:val="16"/>
        </w:rPr>
      </w:pPr>
    </w:p>
    <w:p w14:paraId="0F4B0FF4" w14:textId="77777777" w:rsidR="00B200E3" w:rsidRPr="00AB0FAD" w:rsidRDefault="00B200E3" w:rsidP="00B200E3">
      <w:pPr>
        <w:jc w:val="center"/>
        <w:rPr>
          <w:rFonts w:ascii="ZapfChancery" w:hAnsi="ZapfChancery" w:cs="ZapfChanceryDm_PFL"/>
          <w:i/>
          <w:iCs/>
          <w:sz w:val="16"/>
          <w:szCs w:val="16"/>
        </w:rPr>
      </w:pPr>
    </w:p>
    <w:p w14:paraId="4DAFB0AC"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Thus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as</w:t>
      </w:r>
      <w:proofErr w:type="spellEnd"/>
    </w:p>
    <w:p w14:paraId="681996B1" w14:textId="77777777" w:rsidR="00B200E3" w:rsidRPr="00AB0FAD" w:rsidRDefault="00B200E3" w:rsidP="00B200E3">
      <w:pPr>
        <w:jc w:val="center"/>
        <w:rPr>
          <w:rFonts w:ascii="ZapfChancery" w:hAnsi="ZapfChancery" w:cs="ZapfChanceryDm_PFL"/>
          <w:i/>
          <w:iCs/>
          <w:sz w:val="16"/>
          <w:szCs w:val="16"/>
        </w:rPr>
      </w:pPr>
    </w:p>
    <w:p w14:paraId="38B6E6D5" w14:textId="77777777" w:rsidR="00B200E3" w:rsidRPr="00AB0FAD" w:rsidRDefault="00B200E3" w:rsidP="00B200E3">
      <w:pPr>
        <w:spacing w:before="360" w:after="120"/>
        <w:jc w:val="center"/>
        <w:rPr>
          <w:rFonts w:ascii="ZapfChanceryE-italic" w:hAnsi="ZapfChanceryE-italic"/>
          <w:b/>
          <w:bCs/>
          <w:iCs/>
          <w:noProof/>
          <w:sz w:val="16"/>
          <w:szCs w:val="16"/>
        </w:rPr>
      </w:pPr>
      <w:r w:rsidRPr="00AB0FAD">
        <w:rPr>
          <w:rFonts w:ascii="ZapfChanceryE-italic" w:hAnsi="ZapfChanceryE-italic"/>
          <w:b/>
          <w:bCs/>
          <w:iCs/>
          <w:noProof/>
          <w:sz w:val="16"/>
          <w:szCs w:val="16"/>
        </w:rPr>
        <w:fldChar w:fldCharType="begin"/>
      </w:r>
      <w:r w:rsidRPr="00AB0FAD">
        <w:rPr>
          <w:rFonts w:ascii="ZapfChanceryE-italic" w:hAnsi="ZapfChanceryE-italic"/>
          <w:b/>
          <w:bCs/>
          <w:iCs/>
          <w:noProof/>
          <w:sz w:val="16"/>
          <w:szCs w:val="16"/>
        </w:rPr>
        <w:instrText xml:space="preserve"> MERGEFIELD "NEV" </w:instrText>
      </w:r>
      <w:r w:rsidRPr="00AB0FAD">
        <w:rPr>
          <w:rFonts w:ascii="ZapfChanceryE-italic" w:hAnsi="ZapfChanceryE-italic"/>
          <w:b/>
          <w:bCs/>
          <w:iCs/>
          <w:noProof/>
          <w:sz w:val="16"/>
          <w:szCs w:val="16"/>
        </w:rPr>
        <w:fldChar w:fldCharType="separate"/>
      </w:r>
      <w:r w:rsidRPr="00AB0FAD">
        <w:rPr>
          <w:rFonts w:ascii="ZapfChanceryE-italic" w:hAnsi="ZapfChanceryE-italic"/>
          <w:b/>
          <w:bCs/>
          <w:iCs/>
          <w:noProof/>
          <w:sz w:val="16"/>
          <w:szCs w:val="16"/>
        </w:rPr>
        <w:t>«NEV»</w:t>
      </w:r>
      <w:r w:rsidRPr="00AB0FAD">
        <w:rPr>
          <w:rFonts w:ascii="ZapfChanceryE-italic" w:hAnsi="ZapfChanceryE-italic"/>
          <w:b/>
          <w:bCs/>
          <w:iCs/>
          <w:noProof/>
          <w:sz w:val="16"/>
          <w:szCs w:val="16"/>
        </w:rPr>
        <w:fldChar w:fldCharType="end"/>
      </w:r>
    </w:p>
    <w:p w14:paraId="5BC24DBF"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"SZULHELY"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«SZULNEV»</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w:t>
      </w:r>
    </w:p>
    <w:p w14:paraId="482D8675"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born</w:t>
      </w:r>
      <w:proofErr w:type="spellEnd"/>
      <w:r w:rsidRPr="00AB0FAD">
        <w:rPr>
          <w:rFonts w:ascii="ZapfChancery" w:hAnsi="ZapfChancery" w:cs="ZapfChanceryDm_PFL"/>
          <w:i/>
          <w:iCs/>
          <w:sz w:val="16"/>
          <w:szCs w:val="16"/>
        </w:rPr>
        <w:t xml:space="preserve"> in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"SZULHELY"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w:t>
      </w:r>
      <w:r w:rsidRPr="00AB0FAD">
        <w:rPr>
          <w:rFonts w:ascii="ZapfChancery" w:hAnsi="ZapfChancery" w:cs="ZapfChanceryDm_PFL"/>
          <w:b/>
          <w:i/>
          <w:iCs/>
          <w:sz w:val="16"/>
          <w:szCs w:val="16"/>
        </w:rPr>
        <w:t>SZULHELY (ország, helység)»</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w:t>
      </w:r>
    </w:p>
    <w:p w14:paraId="158C09D4"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on</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"SZULNAP"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«SZULNAP»</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"SZULHO"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«SZULHO»</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"SZULEV"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«SZULEV»</w:t>
      </w:r>
      <w:r w:rsidRPr="00AB0FAD">
        <w:rPr>
          <w:rFonts w:ascii="ZapfChancery" w:hAnsi="ZapfChancery" w:cs="ZapfChanceryDm_PFL"/>
          <w:b/>
          <w:i/>
          <w:iCs/>
          <w:sz w:val="16"/>
          <w:szCs w:val="16"/>
        </w:rPr>
        <w:fldChar w:fldCharType="end"/>
      </w:r>
      <w:r w:rsidRPr="00AB0FAD">
        <w:rPr>
          <w:rFonts w:ascii="ZapfChancery" w:hAnsi="ZapfChancery" w:cs="ZapfChanceryDm_PFL"/>
          <w:i/>
          <w:iCs/>
          <w:sz w:val="16"/>
          <w:szCs w:val="16"/>
        </w:rPr>
        <w:t xml:space="preserve">, has </w:t>
      </w:r>
      <w:proofErr w:type="spellStart"/>
      <w:r w:rsidRPr="00AB0FAD">
        <w:rPr>
          <w:rFonts w:ascii="ZapfChancery" w:hAnsi="ZapfChancery" w:cs="ZapfChanceryDm_PFL"/>
          <w:i/>
          <w:iCs/>
          <w:sz w:val="16"/>
          <w:szCs w:val="16"/>
        </w:rPr>
        <w:t>proved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beyond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any</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doubt</w:t>
      </w:r>
      <w:proofErr w:type="spellEnd"/>
      <w:r w:rsidRPr="00AB0FAD">
        <w:rPr>
          <w:rFonts w:ascii="ZapfChancery" w:hAnsi="ZapfChancery" w:cs="ZapfChanceryDm_PFL"/>
          <w:i/>
          <w:iCs/>
          <w:sz w:val="16"/>
          <w:szCs w:val="16"/>
        </w:rPr>
        <w:br/>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"ANEM1"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«ANEM1»</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learnedness</w:t>
      </w:r>
      <w:proofErr w:type="spellEnd"/>
      <w:r w:rsidRPr="00AB0FAD">
        <w:rPr>
          <w:rFonts w:ascii="ZapfChancery" w:hAnsi="ZapfChancery" w:cs="ZapfChanceryDm_PFL"/>
          <w:i/>
          <w:iCs/>
          <w:sz w:val="16"/>
          <w:szCs w:val="16"/>
        </w:rPr>
        <w:t xml:space="preserve"> and </w:t>
      </w:r>
      <w:proofErr w:type="spellStart"/>
      <w:r w:rsidRPr="00AB0FAD">
        <w:rPr>
          <w:rFonts w:ascii="ZapfChancery" w:hAnsi="ZapfChancery" w:cs="ZapfChanceryDm_PFL"/>
          <w:i/>
          <w:iCs/>
          <w:sz w:val="16"/>
          <w:szCs w:val="16"/>
        </w:rPr>
        <w:t>knowledge</w:t>
      </w:r>
      <w:proofErr w:type="spellEnd"/>
      <w:r w:rsidRPr="00AB0FAD">
        <w:rPr>
          <w:rFonts w:ascii="ZapfChancery" w:hAnsi="ZapfChancery" w:cs="ZapfChanceryDm_PFL"/>
          <w:i/>
          <w:iCs/>
          <w:sz w:val="16"/>
          <w:szCs w:val="16"/>
        </w:rPr>
        <w:br/>
        <w:t xml:space="preserve">in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field</w:t>
      </w:r>
      <w:proofErr w:type="spellEnd"/>
      <w:r w:rsidRPr="00AB0FAD">
        <w:rPr>
          <w:rFonts w:ascii="ZapfChancery" w:hAnsi="ZapfChancery" w:cs="ZapfChanceryDm_PFL"/>
          <w:i/>
          <w:iCs/>
          <w:sz w:val="16"/>
          <w:szCs w:val="16"/>
        </w:rPr>
        <w:t xml:space="preserve"> of</w:t>
      </w:r>
      <w:r w:rsidRPr="00AB0FAD">
        <w:rPr>
          <w:rFonts w:ascii="ZapfChancery" w:hAnsi="ZapfChancery" w:cs="ZapfChanceryDm_PFL"/>
          <w:i/>
          <w:iCs/>
          <w:sz w:val="16"/>
          <w:szCs w:val="16"/>
        </w:rPr>
        <w:br/>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"TUDOMANYAG"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«TUDOMANYAG»</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br/>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"SZAKTERULET"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«SZAKTERULET»</w:t>
      </w:r>
      <w:r w:rsidRPr="00AB0FAD">
        <w:rPr>
          <w:rFonts w:ascii="ZapfChancery" w:hAnsi="ZapfChancery" w:cs="ZapfChanceryDm_PFL"/>
          <w:b/>
          <w:i/>
          <w:iCs/>
          <w:sz w:val="16"/>
          <w:szCs w:val="16"/>
        </w:rPr>
        <w:fldChar w:fldCharType="end"/>
      </w:r>
    </w:p>
    <w:p w14:paraId="3861BCE5" w14:textId="77777777" w:rsidR="00B200E3" w:rsidRPr="00AB0FAD" w:rsidRDefault="00B200E3" w:rsidP="00B200E3">
      <w:pPr>
        <w:jc w:val="center"/>
        <w:rPr>
          <w:rFonts w:ascii="ZapfChancery" w:hAnsi="ZapfChancery" w:cs="ZapfChanceryDm_PFL"/>
          <w:i/>
          <w:iCs/>
          <w:sz w:val="16"/>
          <w:szCs w:val="16"/>
        </w:rPr>
      </w:pPr>
    </w:p>
    <w:p w14:paraId="18985D7C" w14:textId="77777777" w:rsidR="00B200E3" w:rsidRPr="00AB0FAD" w:rsidRDefault="00B200E3" w:rsidP="00B200E3">
      <w:pPr>
        <w:jc w:val="center"/>
        <w:rPr>
          <w:rFonts w:ascii="ZapfChancery" w:hAnsi="ZapfChancery" w:cs="ZapfChanceryDm_PFL"/>
          <w:i/>
          <w:iCs/>
          <w:sz w:val="16"/>
          <w:szCs w:val="16"/>
        </w:rPr>
      </w:pPr>
    </w:p>
    <w:p w14:paraId="28470BAE" w14:textId="77777777" w:rsidR="00B200E3" w:rsidRPr="00AB0FAD" w:rsidRDefault="00B200E3" w:rsidP="00B200E3">
      <w:pPr>
        <w:jc w:val="center"/>
        <w:rPr>
          <w:rFonts w:ascii="ZapfChancery" w:hAnsi="ZapfChancery" w:cs="ZapfChanceryDm_PFL"/>
          <w:i/>
          <w:iCs/>
          <w:kern w:val="20"/>
          <w:sz w:val="16"/>
          <w:szCs w:val="16"/>
        </w:rPr>
      </w:pPr>
      <w:proofErr w:type="spellStart"/>
      <w:r w:rsidRPr="00AB0FAD">
        <w:rPr>
          <w:rFonts w:ascii="ZapfChancery" w:hAnsi="ZapfChancery" w:cs="ZapfChanceryDm_PFL"/>
          <w:i/>
          <w:iCs/>
          <w:sz w:val="16"/>
          <w:szCs w:val="16"/>
        </w:rPr>
        <w:t>with</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qualification</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"MINOSITES"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«MINOSITES»</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w:t>
      </w:r>
      <w:r w:rsidRPr="00AB0FAD">
        <w:rPr>
          <w:rFonts w:ascii="ZapfChancery" w:hAnsi="ZapfChancery" w:cs="ZapfChanceryDm_PFL"/>
          <w:i/>
          <w:iCs/>
          <w:sz w:val="16"/>
          <w:szCs w:val="16"/>
        </w:rPr>
        <w:br/>
      </w:r>
      <w:proofErr w:type="spellStart"/>
      <w:r w:rsidRPr="00AB0FAD">
        <w:rPr>
          <w:rFonts w:ascii="ZapfChancery" w:hAnsi="ZapfChancery" w:cs="ZapfChanceryDm_PFL"/>
          <w:i/>
          <w:iCs/>
          <w:sz w:val="16"/>
          <w:szCs w:val="16"/>
        </w:rPr>
        <w:t>we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deem</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"ANEM2"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«ANEM2»</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worthy</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this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prestigious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degree</w:t>
      </w:r>
      <w:proofErr w:type="spellEnd"/>
      <w:r w:rsidRPr="00AB0FAD">
        <w:rPr>
          <w:rFonts w:ascii="ZapfChancery" w:hAnsi="ZapfChancery" w:cs="ZapfChanceryDm_PFL"/>
          <w:i/>
          <w:iCs/>
          <w:sz w:val="16"/>
          <w:szCs w:val="16"/>
        </w:rPr>
        <w:t xml:space="preserve"> and </w:t>
      </w:r>
      <w:proofErr w:type="spellStart"/>
      <w:r w:rsidRPr="00AB0FAD">
        <w:rPr>
          <w:rFonts w:ascii="ZapfChancery" w:hAnsi="ZapfChancery" w:cs="ZapfChanceryDm_PFL"/>
          <w:i/>
          <w:iCs/>
          <w:sz w:val="16"/>
          <w:szCs w:val="16"/>
        </w:rPr>
        <w:t>confer</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upon</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"ANEM2"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«ANEM2»</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br/>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degree</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Doctor</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Philosophy</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Ph.D</w:t>
      </w:r>
      <w:proofErr w:type="spellEnd"/>
      <w:r w:rsidRPr="00AB0FAD">
        <w:rPr>
          <w:rFonts w:ascii="ZapfChancery" w:hAnsi="ZapfChancery" w:cs="ZapfChanceryDm_PFL"/>
          <w:i/>
          <w:iCs/>
          <w:sz w:val="16"/>
          <w:szCs w:val="16"/>
        </w:rPr>
        <w:t>.)</w:t>
      </w:r>
      <w:r w:rsidRPr="00AB0FAD">
        <w:rPr>
          <w:rFonts w:ascii="ZapfChancery" w:hAnsi="ZapfChancery" w:cs="ZapfChanceryDm_PFL"/>
          <w:i/>
          <w:iCs/>
          <w:sz w:val="16"/>
          <w:szCs w:val="16"/>
        </w:rPr>
        <w:br/>
      </w:r>
      <w:proofErr w:type="spellStart"/>
      <w:r w:rsidRPr="00AB0FAD">
        <w:rPr>
          <w:rFonts w:ascii="ZapfChancery" w:hAnsi="ZapfChancery" w:cs="ZapfChanceryDm_PFL"/>
          <w:i/>
          <w:iCs/>
          <w:kern w:val="20"/>
          <w:sz w:val="16"/>
          <w:szCs w:val="16"/>
        </w:rPr>
        <w:t>pursuant</w:t>
      </w:r>
      <w:proofErr w:type="spellEnd"/>
      <w:r w:rsidRPr="00AB0FAD">
        <w:rPr>
          <w:rFonts w:ascii="ZapfChancery" w:hAnsi="ZapfChancery" w:cs="ZapfChanceryDm_PFL"/>
          <w:i/>
          <w:iCs/>
          <w:kern w:val="20"/>
          <w:sz w:val="16"/>
          <w:szCs w:val="16"/>
        </w:rPr>
        <w:t xml:space="preserve"> </w:t>
      </w:r>
      <w:proofErr w:type="spellStart"/>
      <w:r w:rsidRPr="00AB0FAD">
        <w:rPr>
          <w:rFonts w:ascii="ZapfChancery" w:hAnsi="ZapfChancery" w:cs="ZapfChanceryDm_PFL"/>
          <w:i/>
          <w:iCs/>
          <w:kern w:val="20"/>
          <w:sz w:val="16"/>
          <w:szCs w:val="16"/>
        </w:rPr>
        <w:t>to</w:t>
      </w:r>
      <w:proofErr w:type="spellEnd"/>
      <w:r w:rsidRPr="00AB0FAD">
        <w:rPr>
          <w:rFonts w:ascii="ZapfChancery" w:hAnsi="ZapfChancery" w:cs="ZapfChanceryDm_PFL"/>
          <w:i/>
          <w:iCs/>
          <w:kern w:val="20"/>
          <w:sz w:val="16"/>
          <w:szCs w:val="16"/>
        </w:rPr>
        <w:t xml:space="preserve"> </w:t>
      </w:r>
      <w:proofErr w:type="spellStart"/>
      <w:r w:rsidRPr="00AB0FAD">
        <w:rPr>
          <w:rFonts w:ascii="ZapfChancery" w:hAnsi="ZapfChancery" w:cs="ZapfChanceryDm_PFL"/>
          <w:i/>
          <w:iCs/>
          <w:kern w:val="20"/>
          <w:sz w:val="16"/>
          <w:szCs w:val="16"/>
        </w:rPr>
        <w:t>the</w:t>
      </w:r>
      <w:proofErr w:type="spellEnd"/>
      <w:r w:rsidRPr="00AB0FAD">
        <w:rPr>
          <w:rFonts w:ascii="ZapfChancery" w:hAnsi="ZapfChancery" w:cs="ZapfChanceryDm_PFL"/>
          <w:i/>
          <w:iCs/>
          <w:kern w:val="20"/>
          <w:sz w:val="16"/>
          <w:szCs w:val="16"/>
        </w:rPr>
        <w:t xml:space="preserve"> </w:t>
      </w:r>
      <w:proofErr w:type="spellStart"/>
      <w:r w:rsidRPr="00AB0FAD">
        <w:rPr>
          <w:rFonts w:ascii="ZapfChancery" w:hAnsi="ZapfChancery" w:cs="ZapfChanceryDm_PFL"/>
          <w:i/>
          <w:iCs/>
          <w:kern w:val="20"/>
          <w:sz w:val="16"/>
          <w:szCs w:val="16"/>
        </w:rPr>
        <w:t>Double-Degree</w:t>
      </w:r>
      <w:proofErr w:type="spellEnd"/>
      <w:r w:rsidRPr="00AB0FAD">
        <w:rPr>
          <w:rFonts w:ascii="ZapfChancery" w:hAnsi="ZapfChancery" w:cs="ZapfChanceryDm_PFL"/>
          <w:i/>
          <w:iCs/>
          <w:kern w:val="20"/>
          <w:sz w:val="16"/>
          <w:szCs w:val="16"/>
        </w:rPr>
        <w:t xml:space="preserve"> Framework </w:t>
      </w:r>
      <w:proofErr w:type="spellStart"/>
      <w:r w:rsidRPr="00AB0FAD">
        <w:rPr>
          <w:rFonts w:ascii="ZapfChancery" w:hAnsi="ZapfChancery" w:cs="ZapfChanceryDm_PFL"/>
          <w:i/>
          <w:iCs/>
          <w:kern w:val="20"/>
          <w:sz w:val="16"/>
          <w:szCs w:val="16"/>
        </w:rPr>
        <w:t>Agreement</w:t>
      </w:r>
      <w:proofErr w:type="spellEnd"/>
      <w:r w:rsidRPr="00AB0FAD">
        <w:rPr>
          <w:rFonts w:ascii="ZapfChancery" w:hAnsi="ZapfChancery" w:cs="ZapfChanceryDm_PFL"/>
          <w:i/>
          <w:iCs/>
          <w:kern w:val="20"/>
          <w:sz w:val="16"/>
          <w:szCs w:val="16"/>
        </w:rPr>
        <w:t xml:space="preserve"> </w:t>
      </w:r>
      <w:proofErr w:type="spellStart"/>
      <w:r w:rsidRPr="00AB0FAD">
        <w:rPr>
          <w:rFonts w:ascii="ZapfChancery" w:hAnsi="ZapfChancery" w:cs="ZapfChanceryDm_PFL"/>
          <w:i/>
          <w:iCs/>
          <w:kern w:val="20"/>
          <w:sz w:val="16"/>
          <w:szCs w:val="16"/>
        </w:rPr>
        <w:t>concluded</w:t>
      </w:r>
      <w:proofErr w:type="spellEnd"/>
      <w:r w:rsidRPr="00AB0FAD">
        <w:rPr>
          <w:rFonts w:ascii="ZapfChancery" w:hAnsi="ZapfChancery" w:cs="ZapfChanceryDm_PFL"/>
          <w:i/>
          <w:iCs/>
          <w:kern w:val="20"/>
          <w:sz w:val="16"/>
          <w:szCs w:val="16"/>
        </w:rPr>
        <w:t xml:space="preserve"> </w:t>
      </w:r>
      <w:proofErr w:type="spellStart"/>
      <w:r w:rsidRPr="00AB0FAD">
        <w:rPr>
          <w:rFonts w:ascii="ZapfChancery" w:hAnsi="ZapfChancery" w:cs="ZapfChanceryDm_PFL"/>
          <w:i/>
          <w:iCs/>
          <w:kern w:val="20"/>
          <w:sz w:val="16"/>
          <w:szCs w:val="16"/>
        </w:rPr>
        <w:t>with</w:t>
      </w:r>
      <w:proofErr w:type="spellEnd"/>
      <w:r w:rsidRPr="00AB0FAD">
        <w:rPr>
          <w:rFonts w:ascii="ZapfChancery" w:hAnsi="ZapfChancery" w:cs="ZapfChanceryDm_PFL"/>
          <w:i/>
          <w:iCs/>
          <w:kern w:val="20"/>
          <w:sz w:val="16"/>
          <w:szCs w:val="16"/>
        </w:rPr>
        <w:t xml:space="preserve"> </w:t>
      </w:r>
      <w:r w:rsidRPr="00AB0FAD">
        <w:rPr>
          <w:rFonts w:ascii="ZapfChancery" w:hAnsi="ZapfChancery" w:cs="ZapfChanceryDm_PFL"/>
          <w:i/>
          <w:iCs/>
          <w:kern w:val="20"/>
          <w:sz w:val="16"/>
          <w:szCs w:val="16"/>
        </w:rPr>
        <w:fldChar w:fldCharType="begin"/>
      </w:r>
      <w:r w:rsidRPr="00AB0FAD">
        <w:rPr>
          <w:rFonts w:ascii="ZapfChancery" w:hAnsi="ZapfChancery" w:cs="ZapfChanceryDm_PFL"/>
          <w:i/>
          <w:iCs/>
          <w:kern w:val="20"/>
          <w:sz w:val="16"/>
          <w:szCs w:val="16"/>
        </w:rPr>
        <w:instrText xml:space="preserve"> MERGEFIELD "MINOSITES" </w:instrText>
      </w:r>
      <w:r w:rsidRPr="00AB0FAD">
        <w:rPr>
          <w:rFonts w:ascii="ZapfChancery" w:hAnsi="ZapfChancery" w:cs="ZapfChanceryDm_PFL"/>
          <w:i/>
          <w:iCs/>
          <w:kern w:val="20"/>
          <w:sz w:val="16"/>
          <w:szCs w:val="16"/>
        </w:rPr>
        <w:fldChar w:fldCharType="separate"/>
      </w:r>
      <w:r w:rsidRPr="00AB0FAD">
        <w:rPr>
          <w:rFonts w:ascii="ZapfChancery" w:hAnsi="ZapfChancery" w:cs="ZapfChanceryDm_PFL"/>
          <w:i/>
          <w:iCs/>
          <w:noProof/>
          <w:kern w:val="20"/>
          <w:sz w:val="16"/>
          <w:szCs w:val="16"/>
        </w:rPr>
        <w:t>«EGYETEM»</w:t>
      </w:r>
      <w:r w:rsidRPr="00AB0FAD">
        <w:rPr>
          <w:rFonts w:ascii="ZapfChancery" w:hAnsi="ZapfChancery" w:cs="ZapfChanceryDm_PFL"/>
          <w:i/>
          <w:iCs/>
          <w:kern w:val="20"/>
          <w:sz w:val="16"/>
          <w:szCs w:val="16"/>
        </w:rPr>
        <w:fldChar w:fldCharType="end"/>
      </w:r>
      <w:r w:rsidRPr="00AB0FAD">
        <w:rPr>
          <w:rFonts w:ascii="ZapfChancery" w:hAnsi="ZapfChancery" w:cs="ZapfChanceryDm_PFL"/>
          <w:i/>
          <w:iCs/>
          <w:kern w:val="20"/>
          <w:sz w:val="16"/>
          <w:szCs w:val="16"/>
        </w:rPr>
        <w:t>.</w:t>
      </w:r>
    </w:p>
    <w:p w14:paraId="4897DD70" w14:textId="77777777" w:rsidR="00B200E3" w:rsidRPr="00AB0FAD" w:rsidRDefault="00B200E3" w:rsidP="00B200E3">
      <w:pPr>
        <w:jc w:val="center"/>
        <w:rPr>
          <w:rFonts w:ascii="ZapfChancery" w:hAnsi="ZapfChancery" w:cs="ZapfChanceryDm_PFL"/>
          <w:i/>
          <w:iCs/>
          <w:sz w:val="16"/>
          <w:szCs w:val="16"/>
        </w:rPr>
      </w:pPr>
      <w:proofErr w:type="spellStart"/>
      <w:r w:rsidRPr="00AB0FAD">
        <w:rPr>
          <w:rFonts w:ascii="ZapfChancery" w:hAnsi="ZapfChancery" w:cs="ZapfChanceryDm_PFL"/>
          <w:i/>
          <w:iCs/>
          <w:sz w:val="16"/>
          <w:szCs w:val="16"/>
        </w:rPr>
        <w:t>Empowered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by</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law</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we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authorize</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"ANEM2"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«ANEM2»</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to</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use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title</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doctor</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Ph.D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from</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this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day</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on</w:t>
      </w:r>
      <w:proofErr w:type="spellEnd"/>
      <w:r w:rsidRPr="00AB0FAD">
        <w:rPr>
          <w:rFonts w:ascii="ZapfChancery" w:hAnsi="ZapfChancery" w:cs="ZapfChanceryDm_PFL"/>
          <w:i/>
          <w:iCs/>
          <w:sz w:val="16"/>
          <w:szCs w:val="16"/>
        </w:rPr>
        <w:t>.</w:t>
      </w:r>
    </w:p>
    <w:p w14:paraId="0516F99E" w14:textId="77777777" w:rsidR="00B200E3" w:rsidRPr="00AB0FAD" w:rsidRDefault="00B200E3" w:rsidP="00B200E3">
      <w:pPr>
        <w:jc w:val="center"/>
        <w:rPr>
          <w:rFonts w:ascii="ZapfChancery" w:hAnsi="ZapfChancery" w:cs="ZapfChanceryDm_PFL"/>
          <w:i/>
          <w:iCs/>
          <w:sz w:val="16"/>
          <w:szCs w:val="16"/>
        </w:rPr>
      </w:pPr>
    </w:p>
    <w:p w14:paraId="5D72D366"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 xml:space="preserve">In </w:t>
      </w:r>
      <w:proofErr w:type="spellStart"/>
      <w:r w:rsidRPr="00AB0FAD">
        <w:rPr>
          <w:rFonts w:ascii="ZapfChancery" w:hAnsi="ZapfChancery" w:cs="ZapfChanceryDm_PFL"/>
          <w:i/>
          <w:iCs/>
          <w:sz w:val="16"/>
          <w:szCs w:val="16"/>
        </w:rPr>
        <w:t>faith</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thereof</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we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have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affixed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to</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this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degree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certificate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seal</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University</w:t>
      </w:r>
      <w:r w:rsidRPr="00AB0FAD">
        <w:rPr>
          <w:rFonts w:ascii="ZapfChancery" w:hAnsi="ZapfChancery" w:cs="ZapfChanceryDm_PFL"/>
          <w:i/>
          <w:iCs/>
          <w:sz w:val="16"/>
          <w:szCs w:val="16"/>
        </w:rPr>
        <w:br/>
        <w:t xml:space="preserve">and </w:t>
      </w:r>
      <w:proofErr w:type="spellStart"/>
      <w:r w:rsidRPr="00AB0FAD">
        <w:rPr>
          <w:rFonts w:ascii="ZapfChancery" w:hAnsi="ZapfChancery" w:cs="ZapfChanceryDm_PFL"/>
          <w:i/>
          <w:iCs/>
          <w:sz w:val="16"/>
          <w:szCs w:val="16"/>
        </w:rPr>
        <w:t>our</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signature</w:t>
      </w:r>
      <w:proofErr w:type="spellEnd"/>
      <w:r w:rsidRPr="00AB0FAD">
        <w:rPr>
          <w:rFonts w:ascii="ZapfChancery" w:hAnsi="ZapfChancery" w:cs="ZapfChanceryDm_PFL"/>
          <w:i/>
          <w:iCs/>
          <w:sz w:val="16"/>
          <w:szCs w:val="16"/>
        </w:rPr>
        <w:t xml:space="preserve">, and </w:t>
      </w:r>
      <w:proofErr w:type="spellStart"/>
      <w:r w:rsidRPr="00AB0FAD">
        <w:rPr>
          <w:rFonts w:ascii="ZapfChancery" w:hAnsi="ZapfChancery" w:cs="ZapfChanceryDm_PFL"/>
          <w:i/>
          <w:iCs/>
          <w:sz w:val="16"/>
          <w:szCs w:val="16"/>
        </w:rPr>
        <w:t>have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issued</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it</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to</w:t>
      </w:r>
      <w:proofErr w:type="spellEnd"/>
      <w:r w:rsidRPr="00AB0FAD">
        <w:rPr>
          <w:rFonts w:ascii="ZapfChancery" w:hAnsi="ZapfChancery" w:cs="ZapfChanceryDm_PFL"/>
          <w:i/>
          <w:iCs/>
          <w:sz w:val="16"/>
          <w:szCs w:val="16"/>
        </w:rPr>
        <w:t xml:space="preserve"> </w:t>
      </w:r>
      <w:r w:rsidRPr="00AB0FAD">
        <w:rPr>
          <w:rFonts w:ascii="ZapfChancery" w:hAnsi="ZapfChancery" w:cs="ZapfChanceryDm_PFL"/>
          <w:i/>
          <w:iCs/>
          <w:sz w:val="16"/>
          <w:szCs w:val="16"/>
        </w:rPr>
        <w:fldChar w:fldCharType="begin"/>
      </w:r>
      <w:r w:rsidRPr="00AB0FAD">
        <w:rPr>
          <w:rFonts w:ascii="ZapfChancery" w:hAnsi="ZapfChancery" w:cs="ZapfChanceryDm_PFL"/>
          <w:i/>
          <w:iCs/>
          <w:sz w:val="16"/>
          <w:szCs w:val="16"/>
        </w:rPr>
        <w:instrText xml:space="preserve"> MERGEFIELD "ANEM2" </w:instrText>
      </w:r>
      <w:r w:rsidRPr="00AB0FAD">
        <w:rPr>
          <w:rFonts w:ascii="ZapfChancery" w:hAnsi="ZapfChancery" w:cs="ZapfChanceryDm_PFL"/>
          <w:i/>
          <w:iCs/>
          <w:sz w:val="16"/>
          <w:szCs w:val="16"/>
        </w:rPr>
        <w:fldChar w:fldCharType="separate"/>
      </w:r>
      <w:r w:rsidRPr="00AB0FAD">
        <w:rPr>
          <w:rFonts w:ascii="ZapfChancery" w:hAnsi="ZapfChancery" w:cs="ZapfChanceryDm_PFL"/>
          <w:i/>
          <w:iCs/>
          <w:sz w:val="16"/>
          <w:szCs w:val="16"/>
        </w:rPr>
        <w:t>«ANEM2»</w:t>
      </w:r>
      <w:r w:rsidRPr="00AB0FAD">
        <w:rPr>
          <w:rFonts w:ascii="ZapfChancery" w:hAnsi="ZapfChancery" w:cs="ZapfChanceryDm_PFL"/>
          <w:i/>
          <w:iCs/>
          <w:sz w:val="16"/>
          <w:szCs w:val="16"/>
        </w:rPr>
        <w:fldChar w:fldCharType="end"/>
      </w:r>
      <w:r w:rsidRPr="00AB0FAD">
        <w:rPr>
          <w:rFonts w:ascii="ZapfChancery" w:hAnsi="ZapfChancery" w:cs="ZapfChanceryDm_PFL"/>
          <w:i/>
          <w:iCs/>
          <w:sz w:val="16"/>
          <w:szCs w:val="16"/>
        </w:rPr>
        <w:t>.</w:t>
      </w:r>
    </w:p>
    <w:p w14:paraId="1924E851" w14:textId="77777777" w:rsidR="00B200E3" w:rsidRPr="00AB0FAD" w:rsidRDefault="00B200E3" w:rsidP="00B200E3">
      <w:pPr>
        <w:rPr>
          <w:rFonts w:ascii="ZapfChancery" w:hAnsi="ZapfChancery" w:cs="ZapfChanceryDm_PFL"/>
          <w:i/>
          <w:iCs/>
          <w:sz w:val="16"/>
          <w:szCs w:val="16"/>
        </w:rPr>
      </w:pP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"NAP"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«NAP»</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"HO"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«HO»</w:t>
      </w:r>
      <w:r w:rsidRPr="00AB0FAD">
        <w:rPr>
          <w:rFonts w:ascii="ZapfChancery" w:hAnsi="ZapfChancery" w:cs="ZapfChanceryDm_PFL"/>
          <w:b/>
          <w:i/>
          <w:iCs/>
          <w:sz w:val="16"/>
          <w:szCs w:val="16"/>
        </w:rPr>
        <w:fldChar w:fldCharType="end"/>
      </w:r>
      <w:r w:rsidRPr="00AB0FAD">
        <w:rPr>
          <w:rFonts w:ascii="ZapfChancery" w:hAnsi="ZapfChancery" w:cs="ZapfChanceryDm_PFL"/>
          <w:b/>
          <w:i/>
          <w:iCs/>
          <w:sz w:val="16"/>
          <w:szCs w:val="16"/>
        </w:rPr>
        <w:t xml:space="preserve">, </w:t>
      </w:r>
      <w:r w:rsidRPr="00AB0FAD">
        <w:rPr>
          <w:rFonts w:ascii="ZapfChancery" w:hAnsi="ZapfChancery" w:cs="ZapfChanceryDm_PFL"/>
          <w:b/>
          <w:i/>
          <w:iCs/>
          <w:sz w:val="16"/>
          <w:szCs w:val="16"/>
        </w:rPr>
        <w:fldChar w:fldCharType="begin"/>
      </w:r>
      <w:r w:rsidRPr="00AB0FAD">
        <w:rPr>
          <w:rFonts w:ascii="ZapfChancery" w:hAnsi="ZapfChancery" w:cs="ZapfChanceryDm_PFL"/>
          <w:b/>
          <w:i/>
          <w:iCs/>
          <w:sz w:val="16"/>
          <w:szCs w:val="16"/>
        </w:rPr>
        <w:instrText xml:space="preserve"> MERGEFIELD "EV" </w:instrText>
      </w:r>
      <w:r w:rsidRPr="00AB0FAD">
        <w:rPr>
          <w:rFonts w:ascii="ZapfChancery" w:hAnsi="ZapfChancery" w:cs="ZapfChanceryDm_PFL"/>
          <w:b/>
          <w:i/>
          <w:iCs/>
          <w:sz w:val="16"/>
          <w:szCs w:val="16"/>
        </w:rPr>
        <w:fldChar w:fldCharType="separate"/>
      </w:r>
      <w:r w:rsidRPr="00AB0FAD">
        <w:rPr>
          <w:rFonts w:ascii="ZapfChancery" w:hAnsi="ZapfChancery" w:cs="ZapfChanceryDm_PFL"/>
          <w:b/>
          <w:i/>
          <w:iCs/>
          <w:sz w:val="16"/>
          <w:szCs w:val="16"/>
        </w:rPr>
        <w:t>«EV»</w:t>
      </w:r>
      <w:r w:rsidRPr="00AB0FAD">
        <w:rPr>
          <w:rFonts w:ascii="ZapfChancery" w:hAnsi="ZapfChancery" w:cs="ZapfChanceryDm_PFL"/>
          <w:b/>
          <w:i/>
          <w:iCs/>
          <w:sz w:val="16"/>
          <w:szCs w:val="16"/>
        </w:rPr>
        <w:fldChar w:fldCharType="end"/>
      </w:r>
      <w:r w:rsidRPr="00AB0FAD">
        <w:rPr>
          <w:rFonts w:ascii="ZapfChancery" w:hAnsi="ZapfChancery" w:cs="ZapfChanceryDm_PFL"/>
          <w:i/>
          <w:iCs/>
          <w:sz w:val="16"/>
          <w:szCs w:val="16"/>
        </w:rPr>
        <w:t xml:space="preserve"> in Budapest</w:t>
      </w:r>
    </w:p>
    <w:p w14:paraId="37F1335C" w14:textId="77777777" w:rsidR="00B200E3" w:rsidRPr="00AB0FAD" w:rsidRDefault="00B200E3" w:rsidP="00B200E3">
      <w:pPr>
        <w:jc w:val="center"/>
        <w:rPr>
          <w:rFonts w:ascii="ZapfChancery" w:hAnsi="ZapfChancery" w:cs="ZapfChanceryDm_PFL"/>
          <w:i/>
          <w:iCs/>
          <w:sz w:val="16"/>
          <w:szCs w:val="16"/>
        </w:rPr>
      </w:pPr>
    </w:p>
    <w:p w14:paraId="3B4C1249" w14:textId="77777777" w:rsidR="00B200E3" w:rsidRPr="00AB0FAD" w:rsidRDefault="00B200E3" w:rsidP="00B200E3">
      <w:pPr>
        <w:jc w:val="center"/>
        <w:rPr>
          <w:rFonts w:ascii="ZapfChancery" w:hAnsi="ZapfChancery" w:cs="ZapfChanceryDm_PFL"/>
          <w:i/>
          <w:iCs/>
          <w:sz w:val="16"/>
          <w:szCs w:val="16"/>
        </w:rPr>
      </w:pPr>
    </w:p>
    <w:p w14:paraId="70664765" w14:textId="77777777" w:rsidR="00B200E3" w:rsidRPr="00AB0FAD" w:rsidRDefault="00B200E3" w:rsidP="00B200E3">
      <w:pPr>
        <w:jc w:val="center"/>
        <w:rPr>
          <w:rFonts w:ascii="ZapfChancery" w:hAnsi="ZapfChancery" w:cs="ZapfChanceryDm_PFL"/>
          <w:i/>
          <w:iCs/>
          <w:sz w:val="16"/>
          <w:szCs w:val="16"/>
        </w:rPr>
      </w:pPr>
      <w:r w:rsidRPr="00AB0FAD">
        <w:rPr>
          <w:rFonts w:ascii="ZapfChancery" w:hAnsi="ZapfChancery" w:cs="ZapfChanceryDm_PFL"/>
          <w:i/>
          <w:iCs/>
          <w:sz w:val="16"/>
          <w:szCs w:val="16"/>
        </w:rPr>
        <w:t>_______________________________</w:t>
      </w:r>
    </w:p>
    <w:p w14:paraId="1ECDD578" w14:textId="77777777" w:rsidR="00B200E3" w:rsidRPr="00AB0FAD" w:rsidRDefault="00B200E3" w:rsidP="00B200E3">
      <w:pPr>
        <w:spacing w:before="120"/>
        <w:ind w:left="567" w:right="567"/>
        <w:jc w:val="center"/>
        <w:rPr>
          <w:rFonts w:ascii="ZapfChancery" w:hAnsi="ZapfChancery" w:cs="ZapfChanceryDm_PFL"/>
          <w:i/>
          <w:sz w:val="16"/>
          <w:szCs w:val="16"/>
        </w:rPr>
      </w:pPr>
      <w:r w:rsidRPr="00AB0FAD">
        <w:rPr>
          <w:rFonts w:ascii="ZapfChancery" w:hAnsi="ZapfChancery" w:cs="ZapfChanceryDm_PFL"/>
          <w:i/>
          <w:sz w:val="16"/>
          <w:szCs w:val="16"/>
        </w:rPr>
        <w:t>az Egyetemi Doktori Tanács elnöke</w:t>
      </w:r>
    </w:p>
    <w:p w14:paraId="59832619" w14:textId="77777777" w:rsidR="00B200E3" w:rsidRDefault="00B200E3" w:rsidP="00B200E3">
      <w:pPr>
        <w:jc w:val="center"/>
        <w:rPr>
          <w:lang w:val="sv-SE"/>
        </w:rPr>
      </w:pPr>
      <w:proofErr w:type="spellStart"/>
      <w:r w:rsidRPr="00AB0FAD">
        <w:rPr>
          <w:rFonts w:ascii="ZapfChancery" w:hAnsi="ZapfChancery" w:cs="ZapfChanceryDm_PFL"/>
          <w:i/>
          <w:iCs/>
          <w:sz w:val="16"/>
          <w:szCs w:val="16"/>
        </w:rPr>
        <w:t>Chair</w:t>
      </w:r>
      <w:proofErr w:type="spellEnd"/>
      <w:r w:rsidRPr="00AB0FAD">
        <w:rPr>
          <w:rFonts w:ascii="ZapfChancery" w:hAnsi="ZapfChancery" w:cs="ZapfChanceryDm_PFL"/>
          <w:i/>
          <w:iCs/>
          <w:sz w:val="16"/>
          <w:szCs w:val="16"/>
        </w:rPr>
        <w:t xml:space="preserve"> of </w:t>
      </w:r>
      <w:proofErr w:type="spellStart"/>
      <w:r w:rsidRPr="00AB0FAD">
        <w:rPr>
          <w:rFonts w:ascii="ZapfChancery" w:hAnsi="ZapfChancery" w:cs="ZapfChanceryDm_PFL"/>
          <w:i/>
          <w:iCs/>
          <w:sz w:val="16"/>
          <w:szCs w:val="16"/>
        </w:rPr>
        <w:t>the</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University’s</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Doctoral</w:t>
      </w:r>
      <w:proofErr w:type="spellEnd"/>
      <w:r w:rsidRPr="00AB0FAD">
        <w:rPr>
          <w:rFonts w:ascii="ZapfChancery" w:hAnsi="ZapfChancery" w:cs="ZapfChanceryDm_PFL"/>
          <w:i/>
          <w:iCs/>
          <w:sz w:val="16"/>
          <w:szCs w:val="16"/>
        </w:rPr>
        <w:t xml:space="preserve"> </w:t>
      </w:r>
      <w:proofErr w:type="spellStart"/>
      <w:r w:rsidRPr="00AB0FAD">
        <w:rPr>
          <w:rFonts w:ascii="ZapfChancery" w:hAnsi="ZapfChancery" w:cs="ZapfChanceryDm_PFL"/>
          <w:i/>
          <w:iCs/>
          <w:sz w:val="16"/>
          <w:szCs w:val="16"/>
        </w:rPr>
        <w:t>Council</w:t>
      </w:r>
      <w:proofErr w:type="spellEnd"/>
    </w:p>
    <w:p w14:paraId="17596E31" w14:textId="77777777" w:rsidR="00B200E3" w:rsidRDefault="00B200E3" w:rsidP="00B200E3"/>
    <w:p w14:paraId="00684B3E" w14:textId="77777777" w:rsidR="00B200E3" w:rsidRPr="00CC0846" w:rsidRDefault="00B200E3" w:rsidP="00847169">
      <w:pPr>
        <w:spacing w:after="100" w:afterAutospacing="1"/>
        <w:rPr>
          <w:sz w:val="24"/>
          <w:szCs w:val="24"/>
        </w:rPr>
      </w:pPr>
    </w:p>
    <w:sectPr w:rsidR="00B200E3" w:rsidRPr="00CC0846">
      <w:footerReference w:type="even" r:id="rId7"/>
      <w:footerReference w:type="default" r:id="rId8"/>
      <w:pgSz w:w="11894" w:h="16834"/>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2016" w14:textId="77777777" w:rsidR="0060148C" w:rsidRDefault="0060148C">
      <w:r>
        <w:separator/>
      </w:r>
    </w:p>
  </w:endnote>
  <w:endnote w:type="continuationSeparator" w:id="0">
    <w:p w14:paraId="31B1E89B" w14:textId="77777777" w:rsidR="0060148C" w:rsidRDefault="006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Schneidler P">
    <w:altName w:val="Times New Roman"/>
    <w:panose1 w:val="00000000000000000000"/>
    <w:charset w:val="C8"/>
    <w:family w:val="auto"/>
    <w:notTrueType/>
    <w:pitch w:val="variable"/>
    <w:sig w:usb0="00000007" w:usb1="00000000" w:usb2="00000000" w:usb3="00000000" w:csb0="00000003"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ZapfChanceryDm_PFL">
    <w:altName w:val="Times New Roman"/>
    <w:panose1 w:val="00000000000000000000"/>
    <w:charset w:val="C8"/>
    <w:family w:val="auto"/>
    <w:notTrueType/>
    <w:pitch w:val="variable"/>
    <w:sig w:usb0="00000007" w:usb1="00000000" w:usb2="00000000" w:usb3="00000000" w:csb0="00000003" w:csb1="00000000"/>
  </w:font>
  <w:font w:name="ZapfChanceryE-italic">
    <w:altName w:val="Times New Roman"/>
    <w:panose1 w:val="00000000000000000000"/>
    <w:charset w:val="C8"/>
    <w:family w:val="auto"/>
    <w:notTrueType/>
    <w:pitch w:val="variable"/>
    <w:sig w:usb0="00000007" w:usb1="00000000" w:usb2="00000000" w:usb3="00000000" w:csb0="00000003" w:csb1="00000000"/>
  </w:font>
  <w:font w:name="Times-Italic">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9FA8" w14:textId="77777777" w:rsidR="00B40C44" w:rsidRDefault="00B40C44" w:rsidP="00DF7A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7CEB319" w14:textId="77777777" w:rsidR="00B40C44" w:rsidRDefault="00B40C44" w:rsidP="00DF7AB5">
    <w:pPr>
      <w:pStyle w:val="llb"/>
      <w:ind w:right="360"/>
    </w:pPr>
  </w:p>
  <w:p w14:paraId="1FB96900" w14:textId="77777777" w:rsidR="00B40C44" w:rsidRDefault="00B40C44"/>
  <w:p w14:paraId="26FDF134" w14:textId="77777777" w:rsidR="00B40C44" w:rsidRDefault="00B40C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1694" w14:textId="576E039B" w:rsidR="00B40C44" w:rsidRDefault="00B40C44" w:rsidP="00DF7A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5B48">
      <w:rPr>
        <w:rStyle w:val="Oldalszm"/>
        <w:noProof/>
      </w:rPr>
      <w:t>6</w:t>
    </w:r>
    <w:r>
      <w:rPr>
        <w:rStyle w:val="Oldalszm"/>
      </w:rPr>
      <w:fldChar w:fldCharType="end"/>
    </w:r>
  </w:p>
  <w:p w14:paraId="4F2F28F8" w14:textId="77777777" w:rsidR="00B40C44" w:rsidRDefault="00B40C44" w:rsidP="007D3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2381" w14:textId="77777777" w:rsidR="0060148C" w:rsidRDefault="0060148C">
      <w:r>
        <w:separator/>
      </w:r>
    </w:p>
  </w:footnote>
  <w:footnote w:type="continuationSeparator" w:id="0">
    <w:p w14:paraId="3FFDC021" w14:textId="77777777" w:rsidR="0060148C" w:rsidRDefault="0060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229"/>
    <w:multiLevelType w:val="hybridMultilevel"/>
    <w:tmpl w:val="70BA1340"/>
    <w:lvl w:ilvl="0" w:tplc="040E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D6EE3"/>
    <w:multiLevelType w:val="multilevel"/>
    <w:tmpl w:val="9D12599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670F5"/>
    <w:multiLevelType w:val="hybridMultilevel"/>
    <w:tmpl w:val="69A8D8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5BE4"/>
    <w:multiLevelType w:val="hybridMultilevel"/>
    <w:tmpl w:val="BCA82398"/>
    <w:lvl w:ilvl="0" w:tplc="36F26C98">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E13A9"/>
    <w:multiLevelType w:val="hybridMultilevel"/>
    <w:tmpl w:val="9D125996"/>
    <w:lvl w:ilvl="0" w:tplc="5CE2A3A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38413D"/>
    <w:multiLevelType w:val="hybridMultilevel"/>
    <w:tmpl w:val="F96641E8"/>
    <w:lvl w:ilvl="0" w:tplc="018E0D08">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D6711"/>
    <w:multiLevelType w:val="hybridMultilevel"/>
    <w:tmpl w:val="8346B9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F7C5C"/>
    <w:multiLevelType w:val="hybridMultilevel"/>
    <w:tmpl w:val="74903474"/>
    <w:lvl w:ilvl="0" w:tplc="54D8604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28131421">
    <w:abstractNumId w:val="0"/>
  </w:num>
  <w:num w:numId="2" w16cid:durableId="273758395">
    <w:abstractNumId w:val="4"/>
  </w:num>
  <w:num w:numId="3" w16cid:durableId="968828560">
    <w:abstractNumId w:val="2"/>
  </w:num>
  <w:num w:numId="4" w16cid:durableId="310255293">
    <w:abstractNumId w:val="1"/>
  </w:num>
  <w:num w:numId="5" w16cid:durableId="556010337">
    <w:abstractNumId w:val="6"/>
  </w:num>
  <w:num w:numId="6" w16cid:durableId="22094111">
    <w:abstractNumId w:val="3"/>
  </w:num>
  <w:num w:numId="7" w16cid:durableId="650594060">
    <w:abstractNumId w:val="5"/>
  </w:num>
  <w:num w:numId="8" w16cid:durableId="836962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DF"/>
    <w:rsid w:val="000036C6"/>
    <w:rsid w:val="00012398"/>
    <w:rsid w:val="00037D38"/>
    <w:rsid w:val="000477B1"/>
    <w:rsid w:val="0005690B"/>
    <w:rsid w:val="00056A87"/>
    <w:rsid w:val="00061665"/>
    <w:rsid w:val="000619E2"/>
    <w:rsid w:val="00061F82"/>
    <w:rsid w:val="00062FCD"/>
    <w:rsid w:val="00075596"/>
    <w:rsid w:val="0008654F"/>
    <w:rsid w:val="0009002F"/>
    <w:rsid w:val="00093E17"/>
    <w:rsid w:val="000A1610"/>
    <w:rsid w:val="000B14DD"/>
    <w:rsid w:val="000B6566"/>
    <w:rsid w:val="000D154E"/>
    <w:rsid w:val="000D4D5A"/>
    <w:rsid w:val="000E460C"/>
    <w:rsid w:val="000E6725"/>
    <w:rsid w:val="00100771"/>
    <w:rsid w:val="00104F10"/>
    <w:rsid w:val="001057C1"/>
    <w:rsid w:val="00105880"/>
    <w:rsid w:val="00106A89"/>
    <w:rsid w:val="00127DAD"/>
    <w:rsid w:val="00142F65"/>
    <w:rsid w:val="0014550F"/>
    <w:rsid w:val="001569E3"/>
    <w:rsid w:val="00160297"/>
    <w:rsid w:val="0017430D"/>
    <w:rsid w:val="001843AC"/>
    <w:rsid w:val="001A0DD3"/>
    <w:rsid w:val="001B25C4"/>
    <w:rsid w:val="001B4F13"/>
    <w:rsid w:val="001D3DE7"/>
    <w:rsid w:val="001D70D1"/>
    <w:rsid w:val="001E77E3"/>
    <w:rsid w:val="001F3094"/>
    <w:rsid w:val="00201D3D"/>
    <w:rsid w:val="002028B2"/>
    <w:rsid w:val="00203302"/>
    <w:rsid w:val="002039B1"/>
    <w:rsid w:val="00207DD2"/>
    <w:rsid w:val="002175BE"/>
    <w:rsid w:val="002231ED"/>
    <w:rsid w:val="00224DDD"/>
    <w:rsid w:val="00230640"/>
    <w:rsid w:val="00240A81"/>
    <w:rsid w:val="00244A02"/>
    <w:rsid w:val="002458EF"/>
    <w:rsid w:val="002469FC"/>
    <w:rsid w:val="00247334"/>
    <w:rsid w:val="00247954"/>
    <w:rsid w:val="002654E9"/>
    <w:rsid w:val="00273FB7"/>
    <w:rsid w:val="002853E9"/>
    <w:rsid w:val="002B134B"/>
    <w:rsid w:val="002D3852"/>
    <w:rsid w:val="002E2E96"/>
    <w:rsid w:val="002E5437"/>
    <w:rsid w:val="002F5987"/>
    <w:rsid w:val="00300618"/>
    <w:rsid w:val="003065E5"/>
    <w:rsid w:val="00312030"/>
    <w:rsid w:val="00315728"/>
    <w:rsid w:val="003167F8"/>
    <w:rsid w:val="00334E2C"/>
    <w:rsid w:val="00343E4C"/>
    <w:rsid w:val="00363862"/>
    <w:rsid w:val="003805FC"/>
    <w:rsid w:val="00382E12"/>
    <w:rsid w:val="00383D56"/>
    <w:rsid w:val="00385A16"/>
    <w:rsid w:val="00386A99"/>
    <w:rsid w:val="00395239"/>
    <w:rsid w:val="00395E72"/>
    <w:rsid w:val="003A21B9"/>
    <w:rsid w:val="003A5569"/>
    <w:rsid w:val="003B50AF"/>
    <w:rsid w:val="003B55FC"/>
    <w:rsid w:val="003C0D12"/>
    <w:rsid w:val="003D05B0"/>
    <w:rsid w:val="003D3DFD"/>
    <w:rsid w:val="003E0010"/>
    <w:rsid w:val="003E30C9"/>
    <w:rsid w:val="003E64E5"/>
    <w:rsid w:val="003F1B45"/>
    <w:rsid w:val="003F226E"/>
    <w:rsid w:val="00413026"/>
    <w:rsid w:val="00415235"/>
    <w:rsid w:val="00421600"/>
    <w:rsid w:val="00444B60"/>
    <w:rsid w:val="004519AB"/>
    <w:rsid w:val="0046328C"/>
    <w:rsid w:val="0048343F"/>
    <w:rsid w:val="004956C1"/>
    <w:rsid w:val="004B3AFB"/>
    <w:rsid w:val="004C6992"/>
    <w:rsid w:val="004D54D7"/>
    <w:rsid w:val="004E0AD7"/>
    <w:rsid w:val="004E3585"/>
    <w:rsid w:val="004F28BA"/>
    <w:rsid w:val="004F4937"/>
    <w:rsid w:val="004F57B6"/>
    <w:rsid w:val="00501E99"/>
    <w:rsid w:val="005058D5"/>
    <w:rsid w:val="00506711"/>
    <w:rsid w:val="0053015A"/>
    <w:rsid w:val="00533B6E"/>
    <w:rsid w:val="00534FB0"/>
    <w:rsid w:val="00537A16"/>
    <w:rsid w:val="00537BDC"/>
    <w:rsid w:val="0054265F"/>
    <w:rsid w:val="00557F42"/>
    <w:rsid w:val="005622B4"/>
    <w:rsid w:val="00576460"/>
    <w:rsid w:val="00581DB1"/>
    <w:rsid w:val="005A28E8"/>
    <w:rsid w:val="005A6F89"/>
    <w:rsid w:val="005C0CA4"/>
    <w:rsid w:val="005C1F3B"/>
    <w:rsid w:val="005C5984"/>
    <w:rsid w:val="005D7366"/>
    <w:rsid w:val="005E0D65"/>
    <w:rsid w:val="005F4B69"/>
    <w:rsid w:val="005F521C"/>
    <w:rsid w:val="005F6BAD"/>
    <w:rsid w:val="0060148C"/>
    <w:rsid w:val="006056F8"/>
    <w:rsid w:val="00606F3E"/>
    <w:rsid w:val="00610060"/>
    <w:rsid w:val="006140A8"/>
    <w:rsid w:val="00614CBE"/>
    <w:rsid w:val="00621E26"/>
    <w:rsid w:val="00634D34"/>
    <w:rsid w:val="006363AF"/>
    <w:rsid w:val="00636887"/>
    <w:rsid w:val="00641F2C"/>
    <w:rsid w:val="00651227"/>
    <w:rsid w:val="00670D78"/>
    <w:rsid w:val="006770C5"/>
    <w:rsid w:val="00685413"/>
    <w:rsid w:val="00686DEC"/>
    <w:rsid w:val="006906D4"/>
    <w:rsid w:val="00696154"/>
    <w:rsid w:val="006A004A"/>
    <w:rsid w:val="006A1CA9"/>
    <w:rsid w:val="006B2CE6"/>
    <w:rsid w:val="006B43F4"/>
    <w:rsid w:val="006C2643"/>
    <w:rsid w:val="006D32F6"/>
    <w:rsid w:val="006D439F"/>
    <w:rsid w:val="006E023C"/>
    <w:rsid w:val="006E027E"/>
    <w:rsid w:val="006F196F"/>
    <w:rsid w:val="007073D5"/>
    <w:rsid w:val="00717E12"/>
    <w:rsid w:val="00730612"/>
    <w:rsid w:val="00734B33"/>
    <w:rsid w:val="00735031"/>
    <w:rsid w:val="00746E4E"/>
    <w:rsid w:val="00746F66"/>
    <w:rsid w:val="007561E3"/>
    <w:rsid w:val="007574F2"/>
    <w:rsid w:val="00797A16"/>
    <w:rsid w:val="007A526B"/>
    <w:rsid w:val="007B1926"/>
    <w:rsid w:val="007C3685"/>
    <w:rsid w:val="007C5B9B"/>
    <w:rsid w:val="007D04C5"/>
    <w:rsid w:val="007D3DA2"/>
    <w:rsid w:val="007D4104"/>
    <w:rsid w:val="007D5E11"/>
    <w:rsid w:val="007E0483"/>
    <w:rsid w:val="007F0628"/>
    <w:rsid w:val="00802F94"/>
    <w:rsid w:val="0080444C"/>
    <w:rsid w:val="00806499"/>
    <w:rsid w:val="00810B84"/>
    <w:rsid w:val="0081232A"/>
    <w:rsid w:val="00813F0F"/>
    <w:rsid w:val="00821AFE"/>
    <w:rsid w:val="00827C2E"/>
    <w:rsid w:val="00832E94"/>
    <w:rsid w:val="0083607C"/>
    <w:rsid w:val="00837A75"/>
    <w:rsid w:val="00847169"/>
    <w:rsid w:val="008629CC"/>
    <w:rsid w:val="0086390C"/>
    <w:rsid w:val="008658B9"/>
    <w:rsid w:val="008712F4"/>
    <w:rsid w:val="0088052E"/>
    <w:rsid w:val="00880DF4"/>
    <w:rsid w:val="00890E97"/>
    <w:rsid w:val="0089493D"/>
    <w:rsid w:val="008A3E23"/>
    <w:rsid w:val="008C52ED"/>
    <w:rsid w:val="008C5AB4"/>
    <w:rsid w:val="008D361E"/>
    <w:rsid w:val="008D76D9"/>
    <w:rsid w:val="008F059C"/>
    <w:rsid w:val="008F25D8"/>
    <w:rsid w:val="008F66EC"/>
    <w:rsid w:val="009074B3"/>
    <w:rsid w:val="00920ADE"/>
    <w:rsid w:val="009243BD"/>
    <w:rsid w:val="0093108A"/>
    <w:rsid w:val="00931CDF"/>
    <w:rsid w:val="0094338B"/>
    <w:rsid w:val="00943B78"/>
    <w:rsid w:val="00952B5A"/>
    <w:rsid w:val="00963B3D"/>
    <w:rsid w:val="0096607B"/>
    <w:rsid w:val="00975055"/>
    <w:rsid w:val="009805D7"/>
    <w:rsid w:val="009826BF"/>
    <w:rsid w:val="009826F9"/>
    <w:rsid w:val="00985ED3"/>
    <w:rsid w:val="0098713D"/>
    <w:rsid w:val="00990504"/>
    <w:rsid w:val="00992ECA"/>
    <w:rsid w:val="00995A36"/>
    <w:rsid w:val="009976AE"/>
    <w:rsid w:val="009978A0"/>
    <w:rsid w:val="009A023F"/>
    <w:rsid w:val="009C0A32"/>
    <w:rsid w:val="009D27C8"/>
    <w:rsid w:val="009D3860"/>
    <w:rsid w:val="009D6F30"/>
    <w:rsid w:val="009F00CF"/>
    <w:rsid w:val="00A03171"/>
    <w:rsid w:val="00A33CDE"/>
    <w:rsid w:val="00A36B96"/>
    <w:rsid w:val="00A43ADC"/>
    <w:rsid w:val="00A46285"/>
    <w:rsid w:val="00A55CDB"/>
    <w:rsid w:val="00A633CD"/>
    <w:rsid w:val="00A634D7"/>
    <w:rsid w:val="00A65FAE"/>
    <w:rsid w:val="00A67231"/>
    <w:rsid w:val="00A943A5"/>
    <w:rsid w:val="00AA5A17"/>
    <w:rsid w:val="00AB0FAD"/>
    <w:rsid w:val="00AB4F18"/>
    <w:rsid w:val="00AC5904"/>
    <w:rsid w:val="00AD3AA9"/>
    <w:rsid w:val="00AE3274"/>
    <w:rsid w:val="00AE4BDF"/>
    <w:rsid w:val="00AF6B69"/>
    <w:rsid w:val="00AF7CC4"/>
    <w:rsid w:val="00B0198F"/>
    <w:rsid w:val="00B14EF2"/>
    <w:rsid w:val="00B200E3"/>
    <w:rsid w:val="00B238D0"/>
    <w:rsid w:val="00B23D84"/>
    <w:rsid w:val="00B254DF"/>
    <w:rsid w:val="00B40C44"/>
    <w:rsid w:val="00B6467C"/>
    <w:rsid w:val="00B65B48"/>
    <w:rsid w:val="00B736AB"/>
    <w:rsid w:val="00B7615B"/>
    <w:rsid w:val="00B76AEF"/>
    <w:rsid w:val="00B76AFF"/>
    <w:rsid w:val="00B87CED"/>
    <w:rsid w:val="00B935CE"/>
    <w:rsid w:val="00B94826"/>
    <w:rsid w:val="00B964F9"/>
    <w:rsid w:val="00BA78DA"/>
    <w:rsid w:val="00BB7485"/>
    <w:rsid w:val="00BC1BC6"/>
    <w:rsid w:val="00BC20E3"/>
    <w:rsid w:val="00BE09CD"/>
    <w:rsid w:val="00BE2EEA"/>
    <w:rsid w:val="00BE3DA0"/>
    <w:rsid w:val="00C06A5B"/>
    <w:rsid w:val="00C1357E"/>
    <w:rsid w:val="00C154B4"/>
    <w:rsid w:val="00C50364"/>
    <w:rsid w:val="00C5450C"/>
    <w:rsid w:val="00C67F81"/>
    <w:rsid w:val="00C70A4C"/>
    <w:rsid w:val="00C8773D"/>
    <w:rsid w:val="00CA37C1"/>
    <w:rsid w:val="00CC0846"/>
    <w:rsid w:val="00CD3C9E"/>
    <w:rsid w:val="00CD505F"/>
    <w:rsid w:val="00CE689F"/>
    <w:rsid w:val="00D02931"/>
    <w:rsid w:val="00D07981"/>
    <w:rsid w:val="00D07FA5"/>
    <w:rsid w:val="00D17E8E"/>
    <w:rsid w:val="00D225F4"/>
    <w:rsid w:val="00D27C89"/>
    <w:rsid w:val="00D374BC"/>
    <w:rsid w:val="00D40158"/>
    <w:rsid w:val="00D45A1C"/>
    <w:rsid w:val="00D47689"/>
    <w:rsid w:val="00D6252C"/>
    <w:rsid w:val="00D85ED4"/>
    <w:rsid w:val="00DA096B"/>
    <w:rsid w:val="00DB1EC4"/>
    <w:rsid w:val="00DC1BD2"/>
    <w:rsid w:val="00DC3D4D"/>
    <w:rsid w:val="00DE38C0"/>
    <w:rsid w:val="00DE5033"/>
    <w:rsid w:val="00DF08A3"/>
    <w:rsid w:val="00DF2429"/>
    <w:rsid w:val="00DF7AB5"/>
    <w:rsid w:val="00E04E0B"/>
    <w:rsid w:val="00E06A7D"/>
    <w:rsid w:val="00E12801"/>
    <w:rsid w:val="00E1573E"/>
    <w:rsid w:val="00E26887"/>
    <w:rsid w:val="00E46D92"/>
    <w:rsid w:val="00E53BE8"/>
    <w:rsid w:val="00E565B2"/>
    <w:rsid w:val="00E57908"/>
    <w:rsid w:val="00E63869"/>
    <w:rsid w:val="00E63F4E"/>
    <w:rsid w:val="00E66A63"/>
    <w:rsid w:val="00E6772E"/>
    <w:rsid w:val="00E75B09"/>
    <w:rsid w:val="00E82083"/>
    <w:rsid w:val="00E8715C"/>
    <w:rsid w:val="00E87E0A"/>
    <w:rsid w:val="00EA1E5A"/>
    <w:rsid w:val="00EB7C43"/>
    <w:rsid w:val="00EC4245"/>
    <w:rsid w:val="00ED1465"/>
    <w:rsid w:val="00ED5BF3"/>
    <w:rsid w:val="00EE4BE2"/>
    <w:rsid w:val="00EF670A"/>
    <w:rsid w:val="00F044F9"/>
    <w:rsid w:val="00F2201E"/>
    <w:rsid w:val="00F235B4"/>
    <w:rsid w:val="00F433ED"/>
    <w:rsid w:val="00F44661"/>
    <w:rsid w:val="00F5323D"/>
    <w:rsid w:val="00F603C5"/>
    <w:rsid w:val="00F60A72"/>
    <w:rsid w:val="00F77FF5"/>
    <w:rsid w:val="00F86052"/>
    <w:rsid w:val="00FA2EE6"/>
    <w:rsid w:val="00FA3553"/>
    <w:rsid w:val="00FA37B4"/>
    <w:rsid w:val="00FA651E"/>
    <w:rsid w:val="00FB62FD"/>
    <w:rsid w:val="00FB6C8B"/>
    <w:rsid w:val="00FC316A"/>
    <w:rsid w:val="00FC5A15"/>
    <w:rsid w:val="00FD3949"/>
    <w:rsid w:val="00FE4577"/>
    <w:rsid w:val="00FE49ED"/>
    <w:rsid w:val="00FF0BA5"/>
    <w:rsid w:val="00FF5485"/>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65567"/>
  <w15:chartTrackingRefBased/>
  <w15:docId w15:val="{24B5E8E2-468B-4ACA-9865-3ECC1F79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254DF"/>
    <w:rPr>
      <w:rFonts w:ascii="Arial" w:hAnsi="Arial"/>
      <w:sz w:val="22"/>
    </w:rPr>
  </w:style>
  <w:style w:type="paragraph" w:styleId="Cmsor1">
    <w:name w:val="heading 1"/>
    <w:basedOn w:val="Norml"/>
    <w:next w:val="Norml"/>
    <w:qFormat/>
    <w:rsid w:val="00B254DF"/>
    <w:pPr>
      <w:keepNext/>
      <w:jc w:val="both"/>
      <w:outlineLvl w:val="0"/>
    </w:pPr>
    <w:rPr>
      <w:rFonts w:ascii="Garamond" w:hAnsi="Garamond"/>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rsid w:val="00B254DF"/>
    <w:pPr>
      <w:spacing w:after="120" w:line="480" w:lineRule="auto"/>
    </w:pPr>
  </w:style>
  <w:style w:type="paragraph" w:styleId="Szvegtrzs">
    <w:name w:val="Body Text"/>
    <w:basedOn w:val="Norml"/>
    <w:rsid w:val="00B254DF"/>
    <w:pPr>
      <w:jc w:val="both"/>
    </w:pPr>
    <w:rPr>
      <w:rFonts w:ascii="Garamond" w:hAnsi="Garamond"/>
      <w:sz w:val="24"/>
      <w:szCs w:val="24"/>
    </w:rPr>
  </w:style>
  <w:style w:type="paragraph" w:styleId="llb">
    <w:name w:val="footer"/>
    <w:basedOn w:val="Norml"/>
    <w:rsid w:val="00B254DF"/>
    <w:pPr>
      <w:tabs>
        <w:tab w:val="center" w:pos="4536"/>
        <w:tab w:val="right" w:pos="9072"/>
      </w:tabs>
      <w:autoSpaceDE w:val="0"/>
      <w:autoSpaceDN w:val="0"/>
      <w:jc w:val="both"/>
    </w:pPr>
    <w:rPr>
      <w:rFonts w:ascii="Times New Roman" w:hAnsi="Times New Roman"/>
      <w:sz w:val="24"/>
      <w:szCs w:val="24"/>
    </w:rPr>
  </w:style>
  <w:style w:type="paragraph" w:styleId="NormlWeb">
    <w:name w:val="Normal (Web)"/>
    <w:basedOn w:val="Norml"/>
    <w:rsid w:val="00B254DF"/>
    <w:pPr>
      <w:spacing w:before="100" w:beforeAutospacing="1" w:after="100" w:afterAutospacing="1"/>
    </w:pPr>
    <w:rPr>
      <w:rFonts w:ascii="Times New Roman" w:hAnsi="Times New Roman"/>
      <w:color w:val="000066"/>
      <w:sz w:val="24"/>
      <w:szCs w:val="24"/>
    </w:rPr>
  </w:style>
  <w:style w:type="character" w:styleId="Oldalszm">
    <w:name w:val="page number"/>
    <w:basedOn w:val="Bekezdsalapbettpusa"/>
    <w:rsid w:val="00B254DF"/>
  </w:style>
  <w:style w:type="paragraph" w:styleId="lfej">
    <w:name w:val="header"/>
    <w:basedOn w:val="Norml"/>
    <w:rsid w:val="004E3585"/>
    <w:pPr>
      <w:tabs>
        <w:tab w:val="center" w:pos="4536"/>
        <w:tab w:val="right" w:pos="9072"/>
      </w:tabs>
    </w:pPr>
  </w:style>
  <w:style w:type="paragraph" w:styleId="Buborkszveg">
    <w:name w:val="Balloon Text"/>
    <w:basedOn w:val="Norml"/>
    <w:semiHidden/>
    <w:rsid w:val="00730612"/>
    <w:rPr>
      <w:rFonts w:ascii="Tahoma" w:hAnsi="Tahoma" w:cs="Tahoma"/>
      <w:sz w:val="16"/>
      <w:szCs w:val="16"/>
    </w:rPr>
  </w:style>
  <w:style w:type="character" w:styleId="Lbjegyzet-hivatkozs">
    <w:name w:val="footnote reference"/>
    <w:semiHidden/>
    <w:rsid w:val="0014550F"/>
    <w:rPr>
      <w:vertAlign w:val="superscript"/>
    </w:rPr>
  </w:style>
  <w:style w:type="character" w:customStyle="1" w:styleId="markedcontent">
    <w:name w:val="markedcontent"/>
    <w:rsid w:val="0008654F"/>
  </w:style>
  <w:style w:type="character" w:styleId="Jegyzethivatkozs">
    <w:name w:val="annotation reference"/>
    <w:rsid w:val="006E027E"/>
    <w:rPr>
      <w:sz w:val="16"/>
      <w:szCs w:val="16"/>
    </w:rPr>
  </w:style>
  <w:style w:type="paragraph" w:styleId="Jegyzetszveg">
    <w:name w:val="annotation text"/>
    <w:basedOn w:val="Norml"/>
    <w:link w:val="JegyzetszvegChar"/>
    <w:rsid w:val="006E027E"/>
    <w:rPr>
      <w:sz w:val="20"/>
    </w:rPr>
  </w:style>
  <w:style w:type="character" w:customStyle="1" w:styleId="JegyzetszvegChar">
    <w:name w:val="Jegyzetszöveg Char"/>
    <w:link w:val="Jegyzetszveg"/>
    <w:rsid w:val="006E027E"/>
    <w:rPr>
      <w:rFonts w:ascii="Arial" w:hAnsi="Arial"/>
    </w:rPr>
  </w:style>
  <w:style w:type="paragraph" w:styleId="Megjegyzstrgya">
    <w:name w:val="annotation subject"/>
    <w:basedOn w:val="Jegyzetszveg"/>
    <w:next w:val="Jegyzetszveg"/>
    <w:link w:val="MegjegyzstrgyaChar"/>
    <w:rsid w:val="006E027E"/>
    <w:rPr>
      <w:b/>
      <w:bCs/>
    </w:rPr>
  </w:style>
  <w:style w:type="character" w:customStyle="1" w:styleId="MegjegyzstrgyaChar">
    <w:name w:val="Megjegyzés tárgya Char"/>
    <w:link w:val="Megjegyzstrgya"/>
    <w:rsid w:val="006E027E"/>
    <w:rPr>
      <w:rFonts w:ascii="Arial" w:hAnsi="Arial"/>
      <w:b/>
      <w:bCs/>
    </w:rPr>
  </w:style>
  <w:style w:type="character" w:styleId="Kiemels">
    <w:name w:val="Emphasis"/>
    <w:basedOn w:val="Bekezdsalapbettpusa"/>
    <w:uiPriority w:val="20"/>
    <w:qFormat/>
    <w:rsid w:val="003B50AF"/>
    <w:rPr>
      <w:i/>
      <w:iCs/>
    </w:rPr>
  </w:style>
  <w:style w:type="paragraph" w:styleId="Vltozat">
    <w:name w:val="Revision"/>
    <w:hidden/>
    <w:uiPriority w:val="99"/>
    <w:semiHidden/>
    <w:rsid w:val="00395E7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3091</Words>
  <Characters>21331</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EGYÜTTMŰKÖDÉSI MEGÁLLAPODÁS</vt:lpstr>
    </vt:vector>
  </TitlesOfParts>
  <Company>Ügyvédi Iroda</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dc:title>
  <dc:subject/>
  <dc:creator>Dr. Kiss Daisy és Társa Ügyvédi Iroda</dc:creator>
  <cp:keywords/>
  <dc:description/>
  <cp:lastModifiedBy>Renge Orsolya</cp:lastModifiedBy>
  <cp:revision>4</cp:revision>
  <cp:lastPrinted>2009-03-17T09:22:00Z</cp:lastPrinted>
  <dcterms:created xsi:type="dcterms:W3CDTF">2022-09-15T13:03:00Z</dcterms:created>
  <dcterms:modified xsi:type="dcterms:W3CDTF">2022-09-15T13:21:00Z</dcterms:modified>
</cp:coreProperties>
</file>